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95B" w:rsidRPr="000C195B" w:rsidRDefault="000C195B" w:rsidP="000C195B">
      <w:pPr>
        <w:spacing w:after="0" w:line="240" w:lineRule="auto"/>
        <w:jc w:val="center"/>
        <w:rPr>
          <w:rFonts w:ascii="Times New Roman" w:eastAsia="Times New Roman" w:hAnsi="Times New Roman" w:cs="Times New Roman"/>
          <w:sz w:val="24"/>
          <w:szCs w:val="24"/>
          <w:lang w:eastAsia="ru-RU"/>
        </w:rPr>
      </w:pPr>
      <w:r w:rsidRPr="000C195B">
        <w:rPr>
          <w:rFonts w:ascii="Times New Roman" w:eastAsia="Times New Roman" w:hAnsi="Times New Roman" w:cs="Times New Roman"/>
          <w:sz w:val="24"/>
          <w:szCs w:val="24"/>
          <w:lang w:eastAsia="ru-RU"/>
        </w:rPr>
        <w:t>Автономная некоммерческая профессиональная</w:t>
      </w:r>
      <w:r w:rsidR="003D5BEA">
        <w:rPr>
          <w:rFonts w:ascii="Times New Roman" w:eastAsia="Times New Roman" w:hAnsi="Times New Roman" w:cs="Times New Roman"/>
          <w:sz w:val="24"/>
          <w:szCs w:val="24"/>
          <w:lang w:eastAsia="ru-RU"/>
        </w:rPr>
        <w:t xml:space="preserve"> </w:t>
      </w:r>
      <w:r w:rsidRPr="000C195B">
        <w:rPr>
          <w:rFonts w:ascii="Times New Roman" w:eastAsia="Times New Roman" w:hAnsi="Times New Roman" w:cs="Times New Roman"/>
          <w:sz w:val="24"/>
          <w:szCs w:val="24"/>
          <w:lang w:eastAsia="ru-RU"/>
        </w:rPr>
        <w:t>образовательная организация</w:t>
      </w:r>
    </w:p>
    <w:p w:rsidR="000C195B" w:rsidRPr="000C195B" w:rsidRDefault="000C195B" w:rsidP="000C195B">
      <w:pPr>
        <w:spacing w:after="0" w:line="240" w:lineRule="auto"/>
        <w:jc w:val="center"/>
        <w:rPr>
          <w:rFonts w:ascii="Times New Roman" w:eastAsia="Times New Roman" w:hAnsi="Times New Roman" w:cs="Times New Roman"/>
          <w:b/>
          <w:sz w:val="24"/>
          <w:szCs w:val="24"/>
          <w:lang w:eastAsia="ru-RU"/>
        </w:rPr>
      </w:pPr>
      <w:r w:rsidRPr="000C195B">
        <w:rPr>
          <w:rFonts w:ascii="Times New Roman" w:eastAsia="Times New Roman" w:hAnsi="Times New Roman" w:cs="Times New Roman"/>
          <w:sz w:val="24"/>
          <w:szCs w:val="24"/>
          <w:lang w:eastAsia="ru-RU"/>
        </w:rPr>
        <w:t>«Сибирская региональная школа бизнеса (колледж)»</w:t>
      </w:r>
    </w:p>
    <w:p w:rsidR="000C195B" w:rsidRPr="000C195B" w:rsidRDefault="000C195B" w:rsidP="000C195B">
      <w:pPr>
        <w:spacing w:after="0" w:line="360" w:lineRule="auto"/>
        <w:jc w:val="center"/>
        <w:rPr>
          <w:rFonts w:ascii="Times New Roman" w:eastAsia="Times New Roman" w:hAnsi="Times New Roman" w:cs="Times New Roman"/>
          <w:sz w:val="40"/>
          <w:szCs w:val="40"/>
          <w:lang w:eastAsia="ru-RU"/>
        </w:rPr>
      </w:pPr>
    </w:p>
    <w:p w:rsidR="000C195B" w:rsidRPr="000C195B" w:rsidRDefault="000C195B" w:rsidP="000C195B">
      <w:pPr>
        <w:spacing w:after="0" w:line="360" w:lineRule="auto"/>
        <w:rPr>
          <w:rFonts w:ascii="Times New Roman" w:eastAsia="Times New Roman" w:hAnsi="Times New Roman" w:cs="Times New Roman"/>
          <w:b/>
          <w:sz w:val="24"/>
          <w:szCs w:val="24"/>
          <w:lang w:eastAsia="ru-RU"/>
        </w:rPr>
      </w:pPr>
    </w:p>
    <w:p w:rsidR="000C195B" w:rsidRPr="000C195B" w:rsidRDefault="000C195B" w:rsidP="000C195B">
      <w:pPr>
        <w:spacing w:after="0" w:line="240" w:lineRule="auto"/>
        <w:rPr>
          <w:rFonts w:ascii="Times New Roman" w:eastAsia="Times New Roman" w:hAnsi="Times New Roman" w:cs="Times New Roman"/>
          <w:b/>
          <w:sz w:val="28"/>
          <w:szCs w:val="28"/>
          <w:lang w:eastAsia="ru-RU"/>
        </w:rPr>
      </w:pPr>
    </w:p>
    <w:p w:rsidR="000C195B" w:rsidRPr="000C195B" w:rsidRDefault="000C195B" w:rsidP="000C195B">
      <w:pPr>
        <w:spacing w:after="0" w:line="240" w:lineRule="auto"/>
        <w:rPr>
          <w:rFonts w:ascii="Times New Roman" w:eastAsia="Times New Roman" w:hAnsi="Times New Roman" w:cs="Times New Roman"/>
          <w:b/>
          <w:sz w:val="24"/>
          <w:szCs w:val="24"/>
          <w:lang w:eastAsia="ru-RU"/>
        </w:rPr>
      </w:pPr>
    </w:p>
    <w:p w:rsidR="000C195B" w:rsidRPr="000C195B" w:rsidRDefault="000C195B" w:rsidP="000C195B">
      <w:pPr>
        <w:spacing w:after="0" w:line="240" w:lineRule="auto"/>
        <w:jc w:val="center"/>
        <w:rPr>
          <w:rFonts w:ascii="Times New Roman" w:eastAsia="Times New Roman" w:hAnsi="Times New Roman" w:cs="Times New Roman"/>
          <w:b/>
          <w:i/>
          <w:sz w:val="18"/>
          <w:szCs w:val="18"/>
          <w:lang w:eastAsia="ru-RU"/>
        </w:rPr>
      </w:pPr>
    </w:p>
    <w:p w:rsidR="000C195B" w:rsidRPr="000C195B" w:rsidRDefault="000C195B" w:rsidP="000C195B">
      <w:pPr>
        <w:spacing w:after="0" w:line="240" w:lineRule="auto"/>
        <w:rPr>
          <w:rFonts w:ascii="Times New Roman" w:eastAsia="Times New Roman" w:hAnsi="Times New Roman" w:cs="Times New Roman"/>
          <w:b/>
          <w:sz w:val="24"/>
          <w:szCs w:val="24"/>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360" w:lineRule="auto"/>
        <w:ind w:left="-360"/>
        <w:jc w:val="center"/>
        <w:rPr>
          <w:rFonts w:ascii="Times New Roman" w:eastAsia="Times New Roman" w:hAnsi="Times New Roman" w:cs="Times New Roman"/>
          <w:b/>
          <w:sz w:val="40"/>
          <w:szCs w:val="40"/>
          <w:lang w:eastAsia="ru-RU"/>
        </w:rPr>
      </w:pPr>
    </w:p>
    <w:p w:rsidR="000C195B" w:rsidRPr="000C195B" w:rsidRDefault="000C195B" w:rsidP="000C195B">
      <w:pPr>
        <w:spacing w:after="0" w:line="360" w:lineRule="auto"/>
        <w:ind w:left="-360"/>
        <w:jc w:val="center"/>
        <w:rPr>
          <w:rFonts w:ascii="Times New Roman" w:eastAsia="Times New Roman" w:hAnsi="Times New Roman" w:cs="Times New Roman"/>
          <w:b/>
          <w:sz w:val="40"/>
          <w:szCs w:val="40"/>
          <w:lang w:eastAsia="ru-RU"/>
        </w:rPr>
      </w:pPr>
      <w:r w:rsidRPr="000C195B">
        <w:rPr>
          <w:rFonts w:ascii="Times New Roman" w:eastAsia="Times New Roman" w:hAnsi="Times New Roman" w:cs="Times New Roman"/>
          <w:b/>
          <w:sz w:val="40"/>
          <w:szCs w:val="40"/>
          <w:lang w:eastAsia="ru-RU"/>
        </w:rPr>
        <w:t>РАБОЧАЯ ПРОГРАММА ДИСЦИПЛИНЫ</w:t>
      </w:r>
    </w:p>
    <w:p w:rsidR="000C195B" w:rsidRDefault="000C195B" w:rsidP="000C195B">
      <w:pPr>
        <w:spacing w:after="0" w:line="36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ЕН.0</w:t>
      </w:r>
      <w:r w:rsidR="007A5641">
        <w:rPr>
          <w:rFonts w:ascii="Times New Roman" w:eastAsia="Times New Roman" w:hAnsi="Times New Roman" w:cs="Times New Roman"/>
          <w:b/>
          <w:sz w:val="40"/>
          <w:szCs w:val="40"/>
          <w:lang w:eastAsia="ru-RU"/>
        </w:rPr>
        <w:t>4</w:t>
      </w:r>
      <w:r w:rsidR="00B55AD7">
        <w:rPr>
          <w:rFonts w:ascii="Times New Roman" w:eastAsia="Times New Roman" w:hAnsi="Times New Roman" w:cs="Times New Roman"/>
          <w:b/>
          <w:sz w:val="40"/>
          <w:szCs w:val="40"/>
          <w:lang w:eastAsia="ru-RU"/>
        </w:rPr>
        <w:t xml:space="preserve"> </w:t>
      </w:r>
      <w:r w:rsidRPr="000C195B">
        <w:rPr>
          <w:rFonts w:ascii="Times New Roman" w:eastAsia="Times New Roman" w:hAnsi="Times New Roman" w:cs="Times New Roman"/>
          <w:b/>
          <w:sz w:val="40"/>
          <w:szCs w:val="40"/>
          <w:lang w:eastAsia="ru-RU"/>
        </w:rPr>
        <w:t>ЭКОЛОГИЧЕСКИЕ ОСНОВЫ ПРИРОДОПОЛЬЗОВАНИЯ</w:t>
      </w:r>
    </w:p>
    <w:p w:rsidR="00D70EB9" w:rsidRPr="00D70EB9" w:rsidRDefault="00D70EB9" w:rsidP="000C195B">
      <w:pPr>
        <w:spacing w:after="0" w:line="360" w:lineRule="auto"/>
        <w:jc w:val="center"/>
        <w:rPr>
          <w:rFonts w:ascii="Times New Roman" w:eastAsia="Times New Roman" w:hAnsi="Times New Roman" w:cs="Times New Roman"/>
          <w:sz w:val="40"/>
          <w:szCs w:val="40"/>
          <w:lang w:eastAsia="ru-RU"/>
        </w:rPr>
      </w:pPr>
      <w:r w:rsidRPr="00D70EB9">
        <w:rPr>
          <w:rFonts w:ascii="Times New Roman" w:eastAsia="Times New Roman" w:hAnsi="Times New Roman" w:cs="Times New Roman"/>
          <w:sz w:val="40"/>
          <w:szCs w:val="40"/>
          <w:lang w:eastAsia="ru-RU"/>
        </w:rPr>
        <w:t>специальность</w:t>
      </w:r>
    </w:p>
    <w:p w:rsidR="00BD0ACD" w:rsidRPr="000C195B" w:rsidRDefault="00BD0ACD" w:rsidP="000C195B">
      <w:pPr>
        <w:spacing w:after="0" w:line="36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09.02.07 Информационные системы и программирование</w:t>
      </w:r>
    </w:p>
    <w:p w:rsidR="000C195B" w:rsidRPr="000C195B" w:rsidRDefault="000C195B" w:rsidP="000C195B">
      <w:pPr>
        <w:spacing w:after="0" w:line="240" w:lineRule="auto"/>
        <w:jc w:val="center"/>
        <w:rPr>
          <w:rFonts w:ascii="Times New Roman" w:eastAsia="Times New Roman" w:hAnsi="Times New Roman" w:cs="Times New Roman"/>
          <w:b/>
          <w:sz w:val="28"/>
          <w:szCs w:val="28"/>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0C195B" w:rsidRPr="000C195B" w:rsidRDefault="000C195B"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0C195B" w:rsidRPr="000C195B" w:rsidRDefault="000C195B"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7A5641" w:rsidRDefault="007A5641"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7A5641" w:rsidRDefault="007A5641"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7A5641" w:rsidRDefault="007A5641"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7A5641" w:rsidRPr="000C195B" w:rsidRDefault="007A5641"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0C195B" w:rsidRPr="000C195B" w:rsidRDefault="000C195B"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C195B">
        <w:rPr>
          <w:rFonts w:ascii="Times New Roman" w:eastAsia="Times New Roman" w:hAnsi="Times New Roman" w:cs="Times New Roman"/>
          <w:bCs/>
          <w:sz w:val="28"/>
          <w:szCs w:val="28"/>
          <w:lang w:eastAsia="ru-RU"/>
        </w:rPr>
        <w:t>Омск -</w:t>
      </w:r>
      <w:r w:rsidR="002E45EC">
        <w:rPr>
          <w:rFonts w:ascii="Times New Roman" w:eastAsia="Times New Roman" w:hAnsi="Times New Roman" w:cs="Times New Roman"/>
          <w:bCs/>
          <w:sz w:val="28"/>
          <w:szCs w:val="28"/>
          <w:lang w:eastAsia="ru-RU"/>
        </w:rPr>
        <w:t xml:space="preserve"> </w:t>
      </w:r>
      <w:r w:rsidRPr="000C195B">
        <w:rPr>
          <w:rFonts w:ascii="Times New Roman" w:eastAsia="Times New Roman" w:hAnsi="Times New Roman" w:cs="Times New Roman"/>
          <w:bCs/>
          <w:sz w:val="28"/>
          <w:szCs w:val="28"/>
          <w:lang w:eastAsia="ru-RU"/>
        </w:rPr>
        <w:t>202</w:t>
      </w:r>
      <w:r w:rsidR="002E45EC">
        <w:rPr>
          <w:rFonts w:ascii="Times New Roman" w:eastAsia="Times New Roman" w:hAnsi="Times New Roman" w:cs="Times New Roman"/>
          <w:bCs/>
          <w:sz w:val="28"/>
          <w:szCs w:val="28"/>
          <w:lang w:eastAsia="ru-RU"/>
        </w:rPr>
        <w:t>3</w:t>
      </w:r>
    </w:p>
    <w:p w:rsidR="00D70EB9" w:rsidRDefault="00D70EB9">
      <w:r>
        <w:br w:type="page"/>
      </w:r>
    </w:p>
    <w:tbl>
      <w:tblPr>
        <w:tblW w:w="5133" w:type="pct"/>
        <w:tblInd w:w="-106" w:type="dxa"/>
        <w:tblLook w:val="00A0" w:firstRow="1" w:lastRow="0" w:firstColumn="1" w:lastColumn="0" w:noHBand="0" w:noVBand="0"/>
      </w:tblPr>
      <w:tblGrid>
        <w:gridCol w:w="107"/>
        <w:gridCol w:w="2339"/>
        <w:gridCol w:w="1626"/>
        <w:gridCol w:w="1748"/>
        <w:gridCol w:w="1423"/>
        <w:gridCol w:w="3287"/>
        <w:gridCol w:w="169"/>
      </w:tblGrid>
      <w:tr w:rsidR="000C195B" w:rsidRPr="00EC4125" w:rsidTr="00C87FEA">
        <w:trPr>
          <w:gridBefore w:val="1"/>
          <w:gridAfter w:val="1"/>
          <w:wBefore w:w="50" w:type="pct"/>
          <w:wAfter w:w="80" w:type="pct"/>
          <w:trHeight w:val="441"/>
        </w:trPr>
        <w:tc>
          <w:tcPr>
            <w:tcW w:w="1093" w:type="pct"/>
          </w:tcPr>
          <w:p w:rsidR="000C195B" w:rsidRPr="000C195B" w:rsidRDefault="000C195B" w:rsidP="004A5EF6">
            <w:pPr>
              <w:rPr>
                <w:rFonts w:ascii="Times New Roman" w:hAnsi="Times New Roman" w:cs="Times New Roman"/>
                <w:sz w:val="24"/>
                <w:szCs w:val="24"/>
              </w:rPr>
            </w:pPr>
            <w:r w:rsidRPr="000C195B">
              <w:rPr>
                <w:rFonts w:ascii="Times New Roman" w:hAnsi="Times New Roman" w:cs="Times New Roman"/>
                <w:sz w:val="24"/>
                <w:szCs w:val="24"/>
              </w:rPr>
              <w:lastRenderedPageBreak/>
              <w:t>Автор программы:</w:t>
            </w:r>
          </w:p>
        </w:tc>
        <w:tc>
          <w:tcPr>
            <w:tcW w:w="3778" w:type="pct"/>
            <w:gridSpan w:val="4"/>
          </w:tcPr>
          <w:p w:rsidR="000C195B" w:rsidRPr="000C195B" w:rsidRDefault="000C195B" w:rsidP="004A5EF6">
            <w:pPr>
              <w:rPr>
                <w:rFonts w:ascii="Times New Roman" w:hAnsi="Times New Roman" w:cs="Times New Roman"/>
                <w:sz w:val="24"/>
                <w:szCs w:val="24"/>
              </w:rPr>
            </w:pPr>
            <w:r>
              <w:rPr>
                <w:rFonts w:ascii="Times New Roman" w:hAnsi="Times New Roman" w:cs="Times New Roman"/>
                <w:sz w:val="24"/>
                <w:szCs w:val="24"/>
              </w:rPr>
              <w:t>Соколова О.А.</w:t>
            </w:r>
            <w:r w:rsidRPr="000C195B">
              <w:rPr>
                <w:rFonts w:ascii="Times New Roman" w:hAnsi="Times New Roman" w:cs="Times New Roman"/>
                <w:sz w:val="24"/>
                <w:szCs w:val="24"/>
              </w:rPr>
              <w:t>, преподаватель</w:t>
            </w:r>
          </w:p>
        </w:tc>
      </w:tr>
      <w:tr w:rsidR="000C195B" w:rsidRPr="00EC4125" w:rsidTr="00C87FEA">
        <w:trPr>
          <w:gridBefore w:val="1"/>
          <w:gridAfter w:val="1"/>
          <w:wBefore w:w="50" w:type="pct"/>
          <w:wAfter w:w="80" w:type="pct"/>
          <w:trHeight w:val="2640"/>
        </w:trPr>
        <w:tc>
          <w:tcPr>
            <w:tcW w:w="2670" w:type="pct"/>
            <w:gridSpan w:val="3"/>
          </w:tcPr>
          <w:p w:rsidR="000C195B" w:rsidRDefault="000C195B" w:rsidP="004A5EF6">
            <w:pPr>
              <w:rPr>
                <w:rFonts w:ascii="Times New Roman" w:hAnsi="Times New Roman" w:cs="Times New Roman"/>
                <w:sz w:val="24"/>
                <w:szCs w:val="24"/>
              </w:rPr>
            </w:pPr>
          </w:p>
          <w:p w:rsidR="000C195B" w:rsidRPr="000C195B" w:rsidRDefault="000C195B" w:rsidP="000C195B">
            <w:pPr>
              <w:rPr>
                <w:rFonts w:ascii="Times New Roman" w:hAnsi="Times New Roman" w:cs="Times New Roman"/>
                <w:sz w:val="24"/>
                <w:szCs w:val="24"/>
              </w:rPr>
            </w:pPr>
          </w:p>
          <w:p w:rsidR="000C195B" w:rsidRPr="000C195B" w:rsidRDefault="000C195B" w:rsidP="000C195B">
            <w:pPr>
              <w:rPr>
                <w:rFonts w:ascii="Times New Roman" w:hAnsi="Times New Roman" w:cs="Times New Roman"/>
                <w:sz w:val="24"/>
                <w:szCs w:val="24"/>
              </w:rPr>
            </w:pPr>
          </w:p>
          <w:p w:rsidR="000C195B" w:rsidRPr="000C195B" w:rsidRDefault="000C195B" w:rsidP="000C195B">
            <w:pPr>
              <w:rPr>
                <w:rFonts w:ascii="Times New Roman" w:hAnsi="Times New Roman" w:cs="Times New Roman"/>
                <w:sz w:val="24"/>
                <w:szCs w:val="24"/>
              </w:rPr>
            </w:pPr>
          </w:p>
        </w:tc>
        <w:tc>
          <w:tcPr>
            <w:tcW w:w="2201" w:type="pct"/>
            <w:gridSpan w:val="2"/>
          </w:tcPr>
          <w:p w:rsidR="005C621B" w:rsidRPr="0007072E" w:rsidRDefault="005C621B" w:rsidP="005C621B">
            <w:pPr>
              <w:widowControl w:val="0"/>
              <w:autoSpaceDE w:val="0"/>
              <w:autoSpaceDN w:val="0"/>
              <w:spacing w:after="0" w:line="276" w:lineRule="auto"/>
              <w:ind w:firstLine="34"/>
              <w:jc w:val="both"/>
              <w:rPr>
                <w:rFonts w:ascii="Times New Roman" w:eastAsia="Times New Roman" w:hAnsi="Times New Roman" w:cs="Times New Roman"/>
                <w:sz w:val="24"/>
                <w:szCs w:val="24"/>
                <w:lang w:eastAsia="ru-RU"/>
              </w:rPr>
            </w:pPr>
            <w:r w:rsidRPr="0007072E">
              <w:rPr>
                <w:rFonts w:ascii="Times New Roman" w:eastAsia="Times New Roman" w:hAnsi="Times New Roman" w:cs="Times New Roman"/>
                <w:sz w:val="24"/>
                <w:szCs w:val="24"/>
                <w:lang w:eastAsia="ru-RU"/>
              </w:rPr>
              <w:t>Программа дисциплины «</w:t>
            </w:r>
            <w:r>
              <w:rPr>
                <w:rFonts w:ascii="Times New Roman" w:eastAsia="Times New Roman" w:hAnsi="Times New Roman" w:cs="Times New Roman"/>
                <w:sz w:val="24"/>
                <w:szCs w:val="24"/>
                <w:lang w:eastAsia="ru-RU"/>
              </w:rPr>
              <w:t>Экологические основы природопользования</w:t>
            </w:r>
            <w:r w:rsidRPr="0007072E">
              <w:rPr>
                <w:rFonts w:ascii="Times New Roman" w:eastAsia="Times New Roman" w:hAnsi="Times New Roman" w:cs="Times New Roman"/>
                <w:sz w:val="24"/>
                <w:szCs w:val="24"/>
                <w:lang w:eastAsia="ru-RU"/>
              </w:rPr>
              <w:t xml:space="preserve">» разработана на основе Федерального государственного образовательного стандарта по специальности среднего профессионального образования 09.02.07 Информационные системы и программирование, с учетом примерной основной образовательной программы </w:t>
            </w:r>
          </w:p>
          <w:p w:rsidR="005C621B" w:rsidRDefault="005C621B" w:rsidP="005C621B">
            <w:pPr>
              <w:widowControl w:val="0"/>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(вариативная часть)</w:t>
            </w:r>
          </w:p>
          <w:p w:rsidR="000C195B" w:rsidRPr="000C195B" w:rsidRDefault="000C195B" w:rsidP="000C195B">
            <w:pPr>
              <w:widowControl w:val="0"/>
              <w:autoSpaceDE w:val="0"/>
              <w:autoSpaceDN w:val="0"/>
              <w:spacing w:after="0" w:line="276" w:lineRule="auto"/>
              <w:ind w:firstLine="34"/>
              <w:jc w:val="both"/>
              <w:rPr>
                <w:rFonts w:ascii="Times New Roman" w:hAnsi="Times New Roman" w:cs="Times New Roman"/>
                <w:b/>
                <w:sz w:val="24"/>
                <w:szCs w:val="24"/>
              </w:rPr>
            </w:pPr>
          </w:p>
        </w:tc>
      </w:tr>
      <w:tr w:rsidR="0040061B" w:rsidRPr="003C15E1" w:rsidTr="00C87FEA">
        <w:tc>
          <w:tcPr>
            <w:tcW w:w="1903" w:type="pct"/>
            <w:gridSpan w:val="3"/>
          </w:tcPr>
          <w:p w:rsidR="0040061B" w:rsidRPr="003C15E1" w:rsidRDefault="0040061B" w:rsidP="0040061B">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0" w:name="_Hlk145958861"/>
            <w:r w:rsidRPr="003C15E1">
              <w:rPr>
                <w:rFonts w:ascii="Times New Roman" w:eastAsia="Times New Roman" w:hAnsi="Times New Roman" w:cs="Times New Roman"/>
                <w:sz w:val="24"/>
                <w:szCs w:val="24"/>
                <w:lang w:eastAsia="ru-RU"/>
              </w:rPr>
              <w:t xml:space="preserve">Рабочая программа рассмотрена и одобрена на заседании ПЦК </w:t>
            </w:r>
            <w:r w:rsidR="00BE6699">
              <w:rPr>
                <w:rFonts w:ascii="Times New Roman" w:hAnsi="Times New Roman"/>
                <w:sz w:val="24"/>
                <w:szCs w:val="24"/>
              </w:rPr>
              <w:t>общеобразовательных предметов и информационных дисциплин</w:t>
            </w:r>
          </w:p>
          <w:p w:rsidR="0040061B" w:rsidRPr="003C15E1" w:rsidRDefault="0040061B" w:rsidP="0040061B">
            <w:pPr>
              <w:widowControl w:val="0"/>
              <w:autoSpaceDE w:val="0"/>
              <w:autoSpaceDN w:val="0"/>
              <w:spacing w:after="0" w:line="240" w:lineRule="auto"/>
              <w:ind w:firstLine="340"/>
              <w:jc w:val="both"/>
              <w:rPr>
                <w:rFonts w:ascii="Times New Roman" w:eastAsia="Times New Roman" w:hAnsi="Times New Roman" w:cs="Times New Roman"/>
                <w:sz w:val="24"/>
                <w:szCs w:val="24"/>
                <w:lang w:eastAsia="ru-RU"/>
              </w:rPr>
            </w:pPr>
          </w:p>
        </w:tc>
        <w:tc>
          <w:tcPr>
            <w:tcW w:w="1482" w:type="pct"/>
            <w:gridSpan w:val="2"/>
          </w:tcPr>
          <w:p w:rsidR="0040061B" w:rsidRPr="003C15E1" w:rsidRDefault="0040061B" w:rsidP="0040061B">
            <w:pPr>
              <w:widowControl w:val="0"/>
              <w:autoSpaceDE w:val="0"/>
              <w:autoSpaceDN w:val="0"/>
              <w:spacing w:after="0" w:line="240" w:lineRule="auto"/>
              <w:ind w:firstLine="340"/>
              <w:jc w:val="both"/>
              <w:rPr>
                <w:rFonts w:ascii="Times New Roman" w:eastAsia="Times New Roman" w:hAnsi="Times New Roman" w:cs="Times New Roman"/>
                <w:sz w:val="24"/>
                <w:szCs w:val="24"/>
                <w:lang w:eastAsia="ru-RU"/>
              </w:rPr>
            </w:pPr>
          </w:p>
        </w:tc>
        <w:tc>
          <w:tcPr>
            <w:tcW w:w="1615" w:type="pct"/>
            <w:gridSpan w:val="2"/>
          </w:tcPr>
          <w:p w:rsidR="0040061B" w:rsidRPr="003C15E1" w:rsidRDefault="0040061B" w:rsidP="0040061B">
            <w:pPr>
              <w:widowControl w:val="0"/>
              <w:autoSpaceDE w:val="0"/>
              <w:autoSpaceDN w:val="0"/>
              <w:spacing w:after="0" w:line="240" w:lineRule="auto"/>
              <w:ind w:firstLine="340"/>
              <w:jc w:val="both"/>
              <w:rPr>
                <w:rFonts w:ascii="Times New Roman" w:eastAsia="Times New Roman" w:hAnsi="Times New Roman" w:cs="Times New Roman"/>
                <w:sz w:val="24"/>
                <w:szCs w:val="24"/>
                <w:lang w:eastAsia="ru-RU"/>
              </w:rPr>
            </w:pPr>
          </w:p>
        </w:tc>
      </w:tr>
    </w:tbl>
    <w:p w:rsidR="0040061B" w:rsidRPr="003C15E1" w:rsidRDefault="0040061B" w:rsidP="003D5BEA">
      <w:pPr>
        <w:widowControl w:val="0"/>
        <w:tabs>
          <w:tab w:val="left" w:pos="660"/>
        </w:tabs>
        <w:autoSpaceDE w:val="0"/>
        <w:autoSpaceDN w:val="0"/>
        <w:spacing w:after="0" w:line="240" w:lineRule="auto"/>
        <w:jc w:val="both"/>
        <w:rPr>
          <w:rFonts w:ascii="Times New Roman" w:eastAsia="Times New Roman" w:hAnsi="Times New Roman" w:cs="Times New Roman"/>
          <w:b/>
          <w:sz w:val="24"/>
          <w:szCs w:val="24"/>
          <w:highlight w:val="lightGray"/>
          <w:lang w:eastAsia="ru-RU"/>
        </w:rPr>
      </w:pPr>
    </w:p>
    <w:tbl>
      <w:tblPr>
        <w:tblW w:w="10137" w:type="dxa"/>
        <w:tblInd w:w="-106" w:type="dxa"/>
        <w:tblLook w:val="00A0" w:firstRow="1" w:lastRow="0" w:firstColumn="1" w:lastColumn="0" w:noHBand="0" w:noVBand="0"/>
      </w:tblPr>
      <w:tblGrid>
        <w:gridCol w:w="3330"/>
        <w:gridCol w:w="3613"/>
        <w:gridCol w:w="3194"/>
      </w:tblGrid>
      <w:tr w:rsidR="0040061B" w:rsidRPr="003C15E1" w:rsidTr="00614669">
        <w:trPr>
          <w:trHeight w:val="363"/>
        </w:trPr>
        <w:tc>
          <w:tcPr>
            <w:tcW w:w="9570" w:type="dxa"/>
            <w:gridSpan w:val="3"/>
            <w:vAlign w:val="bottom"/>
          </w:tcPr>
          <w:p w:rsidR="0040061B" w:rsidRPr="003C15E1" w:rsidRDefault="0040061B" w:rsidP="00BE6699">
            <w:pPr>
              <w:widowControl w:val="0"/>
              <w:tabs>
                <w:tab w:val="left" w:pos="3261"/>
                <w:tab w:val="left" w:pos="4074"/>
                <w:tab w:val="left" w:pos="6096"/>
              </w:tabs>
              <w:autoSpaceDE w:val="0"/>
              <w:autoSpaceDN w:val="0"/>
              <w:spacing w:after="0" w:line="240" w:lineRule="auto"/>
              <w:jc w:val="both"/>
              <w:rPr>
                <w:rFonts w:ascii="Times New Roman" w:eastAsia="Times New Roman" w:hAnsi="Times New Roman" w:cs="Times New Roman"/>
                <w:sz w:val="24"/>
                <w:szCs w:val="24"/>
                <w:lang w:eastAsia="ru-RU"/>
              </w:rPr>
            </w:pPr>
            <w:r w:rsidRPr="003C15E1">
              <w:rPr>
                <w:rFonts w:ascii="Times New Roman" w:eastAsia="Times New Roman" w:hAnsi="Times New Roman" w:cs="Times New Roman"/>
                <w:sz w:val="24"/>
                <w:szCs w:val="24"/>
                <w:lang w:eastAsia="ru-RU"/>
              </w:rPr>
              <w:t>Протокол заседания ПЦК №</w:t>
            </w:r>
            <w:r w:rsidRPr="003C15E1">
              <w:rPr>
                <w:rFonts w:ascii="Times New Roman" w:eastAsia="Times New Roman" w:hAnsi="Times New Roman" w:cs="Times New Roman"/>
                <w:sz w:val="24"/>
                <w:szCs w:val="24"/>
                <w:u w:val="single"/>
                <w:lang w:eastAsia="ru-RU"/>
              </w:rPr>
              <w:t xml:space="preserve">1 </w:t>
            </w:r>
            <w:r w:rsidRPr="003C15E1">
              <w:rPr>
                <w:rFonts w:ascii="Times New Roman" w:eastAsia="Times New Roman" w:hAnsi="Times New Roman" w:cs="Times New Roman"/>
                <w:sz w:val="24"/>
                <w:szCs w:val="24"/>
                <w:lang w:eastAsia="ru-RU"/>
              </w:rPr>
              <w:t xml:space="preserve"> от «</w:t>
            </w:r>
            <w:r w:rsidR="00BE6699">
              <w:rPr>
                <w:rFonts w:ascii="Times New Roman" w:eastAsia="Times New Roman" w:hAnsi="Times New Roman" w:cs="Times New Roman"/>
                <w:sz w:val="24"/>
                <w:szCs w:val="24"/>
                <w:lang w:eastAsia="ru-RU"/>
              </w:rPr>
              <w:t>8</w:t>
            </w:r>
            <w:r w:rsidRPr="003C15E1">
              <w:rPr>
                <w:rFonts w:ascii="Times New Roman" w:eastAsia="Times New Roman" w:hAnsi="Times New Roman" w:cs="Times New Roman"/>
                <w:sz w:val="24"/>
                <w:szCs w:val="24"/>
                <w:lang w:eastAsia="ru-RU"/>
              </w:rPr>
              <w:t xml:space="preserve">» </w:t>
            </w:r>
            <w:r w:rsidR="00BE6699">
              <w:rPr>
                <w:rFonts w:ascii="Times New Roman" w:eastAsia="Times New Roman" w:hAnsi="Times New Roman" w:cs="Times New Roman"/>
                <w:sz w:val="24"/>
                <w:szCs w:val="24"/>
                <w:lang w:eastAsia="ru-RU"/>
              </w:rPr>
              <w:t>сентября</w:t>
            </w:r>
            <w:r w:rsidRPr="003C15E1">
              <w:rPr>
                <w:rFonts w:ascii="Times New Roman" w:eastAsia="Times New Roman" w:hAnsi="Times New Roman" w:cs="Times New Roman"/>
                <w:sz w:val="24"/>
                <w:szCs w:val="24"/>
                <w:lang w:eastAsia="ru-RU"/>
              </w:rPr>
              <w:t xml:space="preserve"> 2023 г.</w:t>
            </w:r>
          </w:p>
        </w:tc>
      </w:tr>
      <w:tr w:rsidR="0040061B" w:rsidRPr="003C15E1" w:rsidTr="00614669">
        <w:trPr>
          <w:trHeight w:val="261"/>
        </w:trPr>
        <w:tc>
          <w:tcPr>
            <w:tcW w:w="3144" w:type="dxa"/>
            <w:vAlign w:val="bottom"/>
          </w:tcPr>
          <w:p w:rsidR="0040061B" w:rsidRPr="003C15E1" w:rsidRDefault="0040061B" w:rsidP="004006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C15E1">
              <w:rPr>
                <w:rFonts w:ascii="Times New Roman" w:eastAsia="Times New Roman" w:hAnsi="Times New Roman" w:cs="Times New Roman"/>
                <w:sz w:val="24"/>
                <w:szCs w:val="24"/>
                <w:lang w:eastAsia="ru-RU"/>
              </w:rPr>
              <w:t>Председатель ПЦК</w:t>
            </w:r>
          </w:p>
        </w:tc>
        <w:tc>
          <w:tcPr>
            <w:tcW w:w="3411" w:type="dxa"/>
            <w:vAlign w:val="bottom"/>
          </w:tcPr>
          <w:p w:rsidR="0040061B" w:rsidRPr="003C15E1" w:rsidRDefault="0040061B" w:rsidP="0040061B">
            <w:pPr>
              <w:widowControl w:val="0"/>
              <w:tabs>
                <w:tab w:val="left" w:pos="2772"/>
              </w:tabs>
              <w:autoSpaceDE w:val="0"/>
              <w:autoSpaceDN w:val="0"/>
              <w:spacing w:after="0" w:line="240" w:lineRule="auto"/>
              <w:ind w:firstLine="340"/>
              <w:jc w:val="both"/>
              <w:rPr>
                <w:rFonts w:ascii="Times New Roman" w:eastAsia="Times New Roman" w:hAnsi="Times New Roman" w:cs="Times New Roman"/>
                <w:sz w:val="24"/>
                <w:szCs w:val="24"/>
                <w:u w:val="single"/>
                <w:lang w:eastAsia="ru-RU"/>
              </w:rPr>
            </w:pPr>
            <w:r w:rsidRPr="003C15E1">
              <w:rPr>
                <w:rFonts w:ascii="Times New Roman" w:eastAsia="Times New Roman" w:hAnsi="Times New Roman" w:cs="Times New Roman"/>
                <w:sz w:val="24"/>
                <w:szCs w:val="24"/>
                <w:u w:val="single"/>
                <w:lang w:eastAsia="ru-RU"/>
              </w:rPr>
              <w:tab/>
            </w:r>
          </w:p>
        </w:tc>
        <w:tc>
          <w:tcPr>
            <w:tcW w:w="3015" w:type="dxa"/>
            <w:vAlign w:val="bottom"/>
          </w:tcPr>
          <w:p w:rsidR="0040061B" w:rsidRPr="003C15E1" w:rsidRDefault="00BE6699" w:rsidP="0040061B">
            <w:pPr>
              <w:widowControl w:val="0"/>
              <w:autoSpaceDE w:val="0"/>
              <w:autoSpaceDN w:val="0"/>
              <w:spacing w:after="0" w:line="240" w:lineRule="auto"/>
              <w:ind w:firstLine="340"/>
              <w:jc w:val="both"/>
              <w:rPr>
                <w:rFonts w:ascii="Times New Roman" w:eastAsia="Times New Roman" w:hAnsi="Times New Roman" w:cs="Times New Roman"/>
                <w:sz w:val="24"/>
                <w:szCs w:val="24"/>
                <w:lang w:eastAsia="ru-RU"/>
              </w:rPr>
            </w:pPr>
            <w:r>
              <w:rPr>
                <w:rFonts w:ascii="Times New Roman" w:hAnsi="Times New Roman"/>
                <w:sz w:val="24"/>
                <w:szCs w:val="24"/>
              </w:rPr>
              <w:t>А.К. Ханафина</w:t>
            </w:r>
          </w:p>
        </w:tc>
      </w:tr>
      <w:tr w:rsidR="0040061B" w:rsidRPr="003C15E1" w:rsidTr="00614669">
        <w:trPr>
          <w:trHeight w:val="864"/>
        </w:trPr>
        <w:tc>
          <w:tcPr>
            <w:tcW w:w="3144" w:type="dxa"/>
            <w:vAlign w:val="bottom"/>
          </w:tcPr>
          <w:p w:rsidR="0040061B" w:rsidRPr="003C15E1" w:rsidRDefault="0040061B" w:rsidP="004006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C15E1">
              <w:rPr>
                <w:rFonts w:ascii="Times New Roman" w:eastAsia="Times New Roman" w:hAnsi="Times New Roman" w:cs="Times New Roman"/>
                <w:sz w:val="24"/>
                <w:szCs w:val="24"/>
                <w:lang w:eastAsia="ru-RU"/>
              </w:rPr>
              <w:t>УТВЕРЖДЕНО</w:t>
            </w:r>
          </w:p>
        </w:tc>
        <w:tc>
          <w:tcPr>
            <w:tcW w:w="3411" w:type="dxa"/>
            <w:vAlign w:val="bottom"/>
          </w:tcPr>
          <w:p w:rsidR="0040061B" w:rsidRPr="003C15E1" w:rsidRDefault="00BE6699" w:rsidP="00BE6699">
            <w:pPr>
              <w:widowControl w:val="0"/>
              <w:autoSpaceDE w:val="0"/>
              <w:autoSpaceDN w:val="0"/>
              <w:spacing w:after="0" w:line="240" w:lineRule="auto"/>
              <w:ind w:firstLine="3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 сентября</w:t>
            </w:r>
            <w:r w:rsidR="0040061B" w:rsidRPr="003C15E1">
              <w:rPr>
                <w:rFonts w:ascii="Times New Roman" w:eastAsia="Times New Roman" w:hAnsi="Times New Roman" w:cs="Times New Roman"/>
                <w:sz w:val="24"/>
                <w:szCs w:val="24"/>
                <w:lang w:eastAsia="ru-RU"/>
              </w:rPr>
              <w:t xml:space="preserve"> 2023 г.</w:t>
            </w:r>
          </w:p>
        </w:tc>
        <w:tc>
          <w:tcPr>
            <w:tcW w:w="3015" w:type="dxa"/>
            <w:vAlign w:val="bottom"/>
          </w:tcPr>
          <w:p w:rsidR="0040061B" w:rsidRPr="003C15E1" w:rsidRDefault="0040061B" w:rsidP="0040061B">
            <w:pPr>
              <w:widowControl w:val="0"/>
              <w:autoSpaceDE w:val="0"/>
              <w:autoSpaceDN w:val="0"/>
              <w:spacing w:after="0" w:line="240" w:lineRule="auto"/>
              <w:ind w:firstLine="340"/>
              <w:jc w:val="both"/>
              <w:rPr>
                <w:rFonts w:ascii="Times New Roman" w:eastAsia="Times New Roman" w:hAnsi="Times New Roman" w:cs="Times New Roman"/>
                <w:sz w:val="24"/>
                <w:szCs w:val="24"/>
                <w:lang w:eastAsia="ru-RU"/>
              </w:rPr>
            </w:pPr>
          </w:p>
        </w:tc>
      </w:tr>
      <w:tr w:rsidR="0040061B" w:rsidRPr="003C15E1" w:rsidTr="00614669">
        <w:tc>
          <w:tcPr>
            <w:tcW w:w="3144" w:type="dxa"/>
            <w:vAlign w:val="bottom"/>
          </w:tcPr>
          <w:p w:rsidR="0040061B" w:rsidRPr="003C15E1" w:rsidRDefault="0040061B" w:rsidP="004006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C15E1">
              <w:rPr>
                <w:rFonts w:ascii="Times New Roman" w:eastAsia="Times New Roman" w:hAnsi="Times New Roman" w:cs="Times New Roman"/>
                <w:sz w:val="24"/>
                <w:szCs w:val="24"/>
                <w:lang w:eastAsia="ru-RU"/>
              </w:rPr>
              <w:t xml:space="preserve">Зам. директора </w:t>
            </w:r>
          </w:p>
        </w:tc>
        <w:tc>
          <w:tcPr>
            <w:tcW w:w="3411" w:type="dxa"/>
            <w:vAlign w:val="bottom"/>
          </w:tcPr>
          <w:p w:rsidR="0040061B" w:rsidRPr="003C15E1" w:rsidRDefault="0040061B" w:rsidP="0040061B">
            <w:pPr>
              <w:widowControl w:val="0"/>
              <w:tabs>
                <w:tab w:val="left" w:pos="2747"/>
              </w:tabs>
              <w:autoSpaceDE w:val="0"/>
              <w:autoSpaceDN w:val="0"/>
              <w:spacing w:after="0" w:line="240" w:lineRule="auto"/>
              <w:ind w:firstLine="340"/>
              <w:jc w:val="both"/>
              <w:rPr>
                <w:rFonts w:ascii="Times New Roman" w:eastAsia="Times New Roman" w:hAnsi="Times New Roman" w:cs="Times New Roman"/>
                <w:sz w:val="24"/>
                <w:szCs w:val="24"/>
                <w:lang w:eastAsia="ru-RU"/>
              </w:rPr>
            </w:pPr>
            <w:r w:rsidRPr="003C15E1">
              <w:rPr>
                <w:rFonts w:ascii="Times New Roman" w:eastAsia="Times New Roman" w:hAnsi="Times New Roman" w:cs="Times New Roman"/>
                <w:sz w:val="24"/>
                <w:szCs w:val="24"/>
                <w:u w:val="single"/>
                <w:lang w:eastAsia="ru-RU"/>
              </w:rPr>
              <w:tab/>
            </w:r>
          </w:p>
        </w:tc>
        <w:tc>
          <w:tcPr>
            <w:tcW w:w="3015" w:type="dxa"/>
            <w:vAlign w:val="bottom"/>
          </w:tcPr>
          <w:p w:rsidR="0040061B" w:rsidRPr="003C15E1" w:rsidRDefault="0040061B" w:rsidP="0040061B">
            <w:pPr>
              <w:widowControl w:val="0"/>
              <w:autoSpaceDE w:val="0"/>
              <w:autoSpaceDN w:val="0"/>
              <w:spacing w:after="0" w:line="240" w:lineRule="auto"/>
              <w:ind w:firstLine="340"/>
              <w:jc w:val="both"/>
              <w:rPr>
                <w:rFonts w:ascii="Times New Roman" w:eastAsia="Times New Roman" w:hAnsi="Times New Roman" w:cs="Times New Roman"/>
                <w:sz w:val="24"/>
                <w:szCs w:val="24"/>
                <w:lang w:eastAsia="ru-RU"/>
              </w:rPr>
            </w:pPr>
            <w:r w:rsidRPr="003C15E1">
              <w:rPr>
                <w:rFonts w:ascii="Times New Roman" w:eastAsia="Times New Roman" w:hAnsi="Times New Roman" w:cs="Times New Roman"/>
                <w:sz w:val="24"/>
                <w:szCs w:val="24"/>
                <w:lang w:eastAsia="ru-RU"/>
              </w:rPr>
              <w:t>Е.В.Шевченко</w:t>
            </w:r>
          </w:p>
        </w:tc>
      </w:tr>
    </w:tbl>
    <w:p w:rsidR="0040061B" w:rsidRPr="0040061B" w:rsidRDefault="0040061B" w:rsidP="0040061B">
      <w:pPr>
        <w:widowControl w:val="0"/>
        <w:tabs>
          <w:tab w:val="left" w:pos="660"/>
        </w:tabs>
        <w:autoSpaceDE w:val="0"/>
        <w:autoSpaceDN w:val="0"/>
        <w:spacing w:after="0" w:line="240" w:lineRule="auto"/>
        <w:ind w:left="360"/>
        <w:jc w:val="both"/>
        <w:rPr>
          <w:rFonts w:ascii="Times New Roman" w:eastAsia="Times New Roman" w:hAnsi="Times New Roman" w:cs="Times New Roman"/>
          <w:b/>
          <w:sz w:val="28"/>
          <w:szCs w:val="28"/>
          <w:highlight w:val="lightGray"/>
          <w:lang w:eastAsia="ru-RU"/>
        </w:rPr>
      </w:pPr>
    </w:p>
    <w:bookmarkEnd w:id="0"/>
    <w:p w:rsidR="000C195B" w:rsidRDefault="000C195B">
      <w:pPr>
        <w:rPr>
          <w:rFonts w:ascii="Times New Roman" w:eastAsia="Times New Roman" w:hAnsi="Times New Roman" w:cs="Times New Roman"/>
          <w:b/>
          <w:i/>
          <w:sz w:val="24"/>
          <w:szCs w:val="24"/>
          <w:lang w:eastAsia="ru-RU"/>
        </w:rPr>
      </w:pPr>
    </w:p>
    <w:p w:rsidR="000C195B" w:rsidRDefault="000C195B">
      <w:pP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br w:type="page"/>
      </w:r>
    </w:p>
    <w:p w:rsidR="003D12B4" w:rsidRPr="004A5EF6" w:rsidRDefault="003D12B4" w:rsidP="003D12B4">
      <w:pPr>
        <w:spacing w:after="200" w:line="276" w:lineRule="auto"/>
        <w:jc w:val="center"/>
        <w:rPr>
          <w:rFonts w:ascii="Times New Roman" w:eastAsia="Times New Roman" w:hAnsi="Times New Roman" w:cs="Times New Roman"/>
          <w:b/>
          <w:sz w:val="24"/>
          <w:szCs w:val="24"/>
          <w:lang w:eastAsia="ru-RU"/>
        </w:rPr>
      </w:pPr>
      <w:r w:rsidRPr="004A5EF6">
        <w:rPr>
          <w:rFonts w:ascii="Times New Roman" w:eastAsia="Times New Roman" w:hAnsi="Times New Roman" w:cs="Times New Roman"/>
          <w:b/>
          <w:sz w:val="24"/>
          <w:szCs w:val="24"/>
          <w:lang w:eastAsia="ru-RU"/>
        </w:rPr>
        <w:lastRenderedPageBreak/>
        <w:t>СОДЕРЖАНИЕ</w:t>
      </w:r>
    </w:p>
    <w:sdt>
      <w:sdtPr>
        <w:rPr>
          <w:rFonts w:asciiTheme="minorHAnsi" w:eastAsiaTheme="minorHAnsi" w:hAnsiTheme="minorHAnsi" w:cstheme="minorBidi"/>
          <w:color w:val="auto"/>
          <w:sz w:val="22"/>
          <w:szCs w:val="22"/>
          <w:lang w:eastAsia="en-US"/>
        </w:rPr>
        <w:id w:val="1061061919"/>
        <w:docPartObj>
          <w:docPartGallery w:val="Table of Contents"/>
          <w:docPartUnique/>
        </w:docPartObj>
      </w:sdtPr>
      <w:sdtEndPr>
        <w:rPr>
          <w:b/>
          <w:bCs/>
        </w:rPr>
      </w:sdtEndPr>
      <w:sdtContent>
        <w:p w:rsidR="00472308" w:rsidRDefault="00472308">
          <w:pPr>
            <w:pStyle w:val="a8"/>
          </w:pPr>
        </w:p>
        <w:p w:rsidR="004A5EF6" w:rsidRPr="0050740A" w:rsidRDefault="000121D4" w:rsidP="0050740A">
          <w:pPr>
            <w:pStyle w:val="21"/>
            <w:spacing w:line="276" w:lineRule="auto"/>
            <w:rPr>
              <w:rFonts w:ascii="Times New Roman" w:eastAsiaTheme="minorEastAsia" w:hAnsi="Times New Roman" w:cs="Times New Roman"/>
              <w:noProof/>
              <w:sz w:val="24"/>
              <w:szCs w:val="24"/>
              <w:lang w:eastAsia="ru-RU"/>
            </w:rPr>
          </w:pPr>
          <w:r>
            <w:fldChar w:fldCharType="begin"/>
          </w:r>
          <w:r w:rsidR="00472308">
            <w:instrText xml:space="preserve"> TOC \o "1-3" \h \z \u </w:instrText>
          </w:r>
          <w:r>
            <w:fldChar w:fldCharType="separate"/>
          </w:r>
          <w:hyperlink w:anchor="_Toc92555223" w:history="1">
            <w:r w:rsidR="004A5EF6" w:rsidRPr="0050740A">
              <w:rPr>
                <w:rStyle w:val="aa"/>
                <w:rFonts w:ascii="Times New Roman" w:eastAsia="Times New Roman" w:hAnsi="Times New Roman" w:cs="Times New Roman"/>
                <w:noProof/>
                <w:sz w:val="24"/>
                <w:szCs w:val="24"/>
              </w:rPr>
              <w:t>1.</w:t>
            </w:r>
            <w:r w:rsidR="0017684D">
              <w:rPr>
                <w:rStyle w:val="aa"/>
                <w:rFonts w:ascii="Times New Roman" w:hAnsi="Times New Roman" w:cs="Times New Roman"/>
                <w:noProof/>
                <w:sz w:val="24"/>
                <w:szCs w:val="24"/>
              </w:rPr>
              <w:t xml:space="preserve">ОБЩАЯ ХАРАКТЕРИСТИКА </w:t>
            </w:r>
            <w:r w:rsidR="004A5EF6" w:rsidRPr="0050740A">
              <w:rPr>
                <w:rStyle w:val="aa"/>
                <w:rFonts w:ascii="Times New Roman" w:hAnsi="Times New Roman" w:cs="Times New Roman"/>
                <w:noProof/>
                <w:sz w:val="24"/>
                <w:szCs w:val="24"/>
              </w:rPr>
              <w:t>РАБОЧЕЙ ПРОГРАММЫ ДИСЦИПЛИНЫ.ЭКОЛОГИЧЕСКИЕ ОСНОВЫ ПРИРОДОПОЛЬЗОВАНИЯ</w:t>
            </w:r>
            <w:r w:rsidR="004A5EF6" w:rsidRPr="0050740A">
              <w:rPr>
                <w:rFonts w:ascii="Times New Roman" w:hAnsi="Times New Roman" w:cs="Times New Roman"/>
                <w:noProof/>
                <w:webHidden/>
                <w:sz w:val="24"/>
                <w:szCs w:val="24"/>
              </w:rPr>
              <w:tab/>
            </w:r>
            <w:r w:rsidRPr="0050740A">
              <w:rPr>
                <w:rFonts w:ascii="Times New Roman" w:hAnsi="Times New Roman" w:cs="Times New Roman"/>
                <w:noProof/>
                <w:webHidden/>
                <w:sz w:val="24"/>
                <w:szCs w:val="24"/>
              </w:rPr>
              <w:fldChar w:fldCharType="begin"/>
            </w:r>
            <w:r w:rsidR="004A5EF6" w:rsidRPr="0050740A">
              <w:rPr>
                <w:rFonts w:ascii="Times New Roman" w:hAnsi="Times New Roman" w:cs="Times New Roman"/>
                <w:noProof/>
                <w:webHidden/>
                <w:sz w:val="24"/>
                <w:szCs w:val="24"/>
              </w:rPr>
              <w:instrText xml:space="preserve"> PAGEREF _Toc92555223 \h </w:instrText>
            </w:r>
            <w:r w:rsidRPr="0050740A">
              <w:rPr>
                <w:rFonts w:ascii="Times New Roman" w:hAnsi="Times New Roman" w:cs="Times New Roman"/>
                <w:noProof/>
                <w:webHidden/>
                <w:sz w:val="24"/>
                <w:szCs w:val="24"/>
              </w:rPr>
            </w:r>
            <w:r w:rsidRPr="0050740A">
              <w:rPr>
                <w:rFonts w:ascii="Times New Roman" w:hAnsi="Times New Roman" w:cs="Times New Roman"/>
                <w:noProof/>
                <w:webHidden/>
                <w:sz w:val="24"/>
                <w:szCs w:val="24"/>
              </w:rPr>
              <w:fldChar w:fldCharType="separate"/>
            </w:r>
            <w:r w:rsidR="007A5641">
              <w:rPr>
                <w:rFonts w:ascii="Times New Roman" w:hAnsi="Times New Roman" w:cs="Times New Roman"/>
                <w:noProof/>
                <w:webHidden/>
                <w:sz w:val="24"/>
                <w:szCs w:val="24"/>
              </w:rPr>
              <w:t>4</w:t>
            </w:r>
            <w:r w:rsidRPr="0050740A">
              <w:rPr>
                <w:rFonts w:ascii="Times New Roman" w:hAnsi="Times New Roman" w:cs="Times New Roman"/>
                <w:noProof/>
                <w:webHidden/>
                <w:sz w:val="24"/>
                <w:szCs w:val="24"/>
              </w:rPr>
              <w:fldChar w:fldCharType="end"/>
            </w:r>
          </w:hyperlink>
        </w:p>
        <w:p w:rsidR="004A5EF6" w:rsidRPr="0050740A" w:rsidRDefault="00543E7B" w:rsidP="0050740A">
          <w:pPr>
            <w:pStyle w:val="21"/>
            <w:spacing w:line="276" w:lineRule="auto"/>
            <w:rPr>
              <w:rFonts w:ascii="Times New Roman" w:eastAsiaTheme="minorEastAsia" w:hAnsi="Times New Roman" w:cs="Times New Roman"/>
              <w:noProof/>
              <w:sz w:val="24"/>
              <w:szCs w:val="24"/>
              <w:lang w:eastAsia="ru-RU"/>
            </w:rPr>
          </w:pPr>
          <w:hyperlink w:anchor="_Toc92555224" w:history="1">
            <w:r w:rsidR="004A5EF6" w:rsidRPr="0050740A">
              <w:rPr>
                <w:rStyle w:val="aa"/>
                <w:rFonts w:ascii="Times New Roman" w:eastAsia="Times New Roman" w:hAnsi="Times New Roman" w:cs="Times New Roman"/>
                <w:noProof/>
                <w:sz w:val="24"/>
                <w:szCs w:val="24"/>
              </w:rPr>
              <w:t xml:space="preserve">2. СТРУКТУРА И </w:t>
            </w:r>
            <w:r w:rsidR="004A5EF6" w:rsidRPr="0050740A">
              <w:rPr>
                <w:rStyle w:val="aa"/>
                <w:rFonts w:ascii="Times New Roman" w:hAnsi="Times New Roman" w:cs="Times New Roman"/>
                <w:noProof/>
                <w:sz w:val="24"/>
                <w:szCs w:val="24"/>
              </w:rPr>
              <w:t>СОДЕРЖАНИЕ ДИСЦИПЛИНЫ</w:t>
            </w:r>
            <w:r w:rsidR="004A5EF6" w:rsidRPr="0050740A">
              <w:rPr>
                <w:rFonts w:ascii="Times New Roman" w:hAnsi="Times New Roman" w:cs="Times New Roman"/>
                <w:noProof/>
                <w:webHidden/>
                <w:sz w:val="24"/>
                <w:szCs w:val="24"/>
              </w:rPr>
              <w:tab/>
            </w:r>
            <w:r w:rsidR="000121D4" w:rsidRPr="0050740A">
              <w:rPr>
                <w:rFonts w:ascii="Times New Roman" w:hAnsi="Times New Roman" w:cs="Times New Roman"/>
                <w:noProof/>
                <w:webHidden/>
                <w:sz w:val="24"/>
                <w:szCs w:val="24"/>
              </w:rPr>
              <w:fldChar w:fldCharType="begin"/>
            </w:r>
            <w:r w:rsidR="004A5EF6" w:rsidRPr="0050740A">
              <w:rPr>
                <w:rFonts w:ascii="Times New Roman" w:hAnsi="Times New Roman" w:cs="Times New Roman"/>
                <w:noProof/>
                <w:webHidden/>
                <w:sz w:val="24"/>
                <w:szCs w:val="24"/>
              </w:rPr>
              <w:instrText xml:space="preserve"> PAGEREF _Toc92555224 \h </w:instrText>
            </w:r>
            <w:r w:rsidR="000121D4" w:rsidRPr="0050740A">
              <w:rPr>
                <w:rFonts w:ascii="Times New Roman" w:hAnsi="Times New Roman" w:cs="Times New Roman"/>
                <w:noProof/>
                <w:webHidden/>
                <w:sz w:val="24"/>
                <w:szCs w:val="24"/>
              </w:rPr>
            </w:r>
            <w:r w:rsidR="000121D4" w:rsidRPr="0050740A">
              <w:rPr>
                <w:rFonts w:ascii="Times New Roman" w:hAnsi="Times New Roman" w:cs="Times New Roman"/>
                <w:noProof/>
                <w:webHidden/>
                <w:sz w:val="24"/>
                <w:szCs w:val="24"/>
              </w:rPr>
              <w:fldChar w:fldCharType="separate"/>
            </w:r>
            <w:r w:rsidR="007A5641">
              <w:rPr>
                <w:rFonts w:ascii="Times New Roman" w:hAnsi="Times New Roman" w:cs="Times New Roman"/>
                <w:noProof/>
                <w:webHidden/>
                <w:sz w:val="24"/>
                <w:szCs w:val="24"/>
              </w:rPr>
              <w:t>6</w:t>
            </w:r>
            <w:r w:rsidR="000121D4" w:rsidRPr="0050740A">
              <w:rPr>
                <w:rFonts w:ascii="Times New Roman" w:hAnsi="Times New Roman" w:cs="Times New Roman"/>
                <w:noProof/>
                <w:webHidden/>
                <w:sz w:val="24"/>
                <w:szCs w:val="24"/>
              </w:rPr>
              <w:fldChar w:fldCharType="end"/>
            </w:r>
          </w:hyperlink>
        </w:p>
        <w:p w:rsidR="004A5EF6" w:rsidRPr="0050740A" w:rsidRDefault="00543E7B" w:rsidP="0050740A">
          <w:pPr>
            <w:pStyle w:val="21"/>
            <w:spacing w:line="276" w:lineRule="auto"/>
            <w:rPr>
              <w:rFonts w:ascii="Times New Roman" w:eastAsiaTheme="minorEastAsia" w:hAnsi="Times New Roman" w:cs="Times New Roman"/>
              <w:noProof/>
              <w:sz w:val="24"/>
              <w:szCs w:val="24"/>
              <w:lang w:eastAsia="ru-RU"/>
            </w:rPr>
          </w:pPr>
          <w:hyperlink w:anchor="_Toc92555225" w:history="1">
            <w:r w:rsidR="004A5EF6" w:rsidRPr="0050740A">
              <w:rPr>
                <w:rStyle w:val="aa"/>
                <w:rFonts w:ascii="Times New Roman" w:eastAsia="Times New Roman" w:hAnsi="Times New Roman" w:cs="Times New Roman"/>
                <w:noProof/>
                <w:sz w:val="24"/>
                <w:szCs w:val="24"/>
              </w:rPr>
              <w:t>3. УСЛОВИЯ РЕАЛИЗАЦИИ ПРОГРАММЫ ДИСЦИПЛИНЫ</w:t>
            </w:r>
            <w:r w:rsidR="004A5EF6" w:rsidRPr="0050740A">
              <w:rPr>
                <w:rFonts w:ascii="Times New Roman" w:hAnsi="Times New Roman" w:cs="Times New Roman"/>
                <w:noProof/>
                <w:webHidden/>
                <w:sz w:val="24"/>
                <w:szCs w:val="24"/>
              </w:rPr>
              <w:tab/>
            </w:r>
            <w:r w:rsidR="000121D4" w:rsidRPr="0050740A">
              <w:rPr>
                <w:rFonts w:ascii="Times New Roman" w:hAnsi="Times New Roman" w:cs="Times New Roman"/>
                <w:noProof/>
                <w:webHidden/>
                <w:sz w:val="24"/>
                <w:szCs w:val="24"/>
              </w:rPr>
              <w:fldChar w:fldCharType="begin"/>
            </w:r>
            <w:r w:rsidR="004A5EF6" w:rsidRPr="0050740A">
              <w:rPr>
                <w:rFonts w:ascii="Times New Roman" w:hAnsi="Times New Roman" w:cs="Times New Roman"/>
                <w:noProof/>
                <w:webHidden/>
                <w:sz w:val="24"/>
                <w:szCs w:val="24"/>
              </w:rPr>
              <w:instrText xml:space="preserve"> PAGEREF _Toc92555225 \h </w:instrText>
            </w:r>
            <w:r w:rsidR="000121D4" w:rsidRPr="0050740A">
              <w:rPr>
                <w:rFonts w:ascii="Times New Roman" w:hAnsi="Times New Roman" w:cs="Times New Roman"/>
                <w:noProof/>
                <w:webHidden/>
                <w:sz w:val="24"/>
                <w:szCs w:val="24"/>
              </w:rPr>
            </w:r>
            <w:r w:rsidR="000121D4" w:rsidRPr="0050740A">
              <w:rPr>
                <w:rFonts w:ascii="Times New Roman" w:hAnsi="Times New Roman" w:cs="Times New Roman"/>
                <w:noProof/>
                <w:webHidden/>
                <w:sz w:val="24"/>
                <w:szCs w:val="24"/>
              </w:rPr>
              <w:fldChar w:fldCharType="separate"/>
            </w:r>
            <w:r w:rsidR="007A5641">
              <w:rPr>
                <w:rFonts w:ascii="Times New Roman" w:hAnsi="Times New Roman" w:cs="Times New Roman"/>
                <w:noProof/>
                <w:webHidden/>
                <w:sz w:val="24"/>
                <w:szCs w:val="24"/>
              </w:rPr>
              <w:t>10</w:t>
            </w:r>
            <w:r w:rsidR="000121D4" w:rsidRPr="0050740A">
              <w:rPr>
                <w:rFonts w:ascii="Times New Roman" w:hAnsi="Times New Roman" w:cs="Times New Roman"/>
                <w:noProof/>
                <w:webHidden/>
                <w:sz w:val="24"/>
                <w:szCs w:val="24"/>
              </w:rPr>
              <w:fldChar w:fldCharType="end"/>
            </w:r>
          </w:hyperlink>
        </w:p>
        <w:p w:rsidR="004A5EF6" w:rsidRDefault="00543E7B" w:rsidP="0050740A">
          <w:pPr>
            <w:pStyle w:val="21"/>
            <w:spacing w:line="276" w:lineRule="auto"/>
            <w:rPr>
              <w:rFonts w:eastAsiaTheme="minorEastAsia"/>
              <w:noProof/>
              <w:lang w:eastAsia="ru-RU"/>
            </w:rPr>
          </w:pPr>
          <w:hyperlink w:anchor="_Toc92555226" w:history="1">
            <w:r w:rsidR="004A5EF6" w:rsidRPr="0050740A">
              <w:rPr>
                <w:rStyle w:val="aa"/>
                <w:rFonts w:ascii="Times New Roman" w:eastAsia="Times New Roman" w:hAnsi="Times New Roman" w:cs="Times New Roman"/>
                <w:noProof/>
                <w:sz w:val="24"/>
                <w:szCs w:val="24"/>
                <w:lang w:eastAsia="ru-RU"/>
              </w:rPr>
              <w:t>4. КОНТРОЛЬ</w:t>
            </w:r>
            <w:r w:rsidR="0017684D">
              <w:rPr>
                <w:rStyle w:val="aa"/>
                <w:rFonts w:ascii="Times New Roman" w:eastAsia="Times New Roman" w:hAnsi="Times New Roman" w:cs="Times New Roman"/>
                <w:noProof/>
                <w:sz w:val="24"/>
                <w:szCs w:val="24"/>
                <w:lang w:eastAsia="ru-RU"/>
              </w:rPr>
              <w:t xml:space="preserve"> И ОЦЕНКА РЕЗУЛЬТАТОВ ОСВОЕНИЯ </w:t>
            </w:r>
            <w:r w:rsidR="004A5EF6" w:rsidRPr="0050740A">
              <w:rPr>
                <w:rStyle w:val="aa"/>
                <w:rFonts w:ascii="Times New Roman" w:eastAsia="Times New Roman" w:hAnsi="Times New Roman" w:cs="Times New Roman"/>
                <w:noProof/>
                <w:sz w:val="24"/>
                <w:szCs w:val="24"/>
                <w:lang w:eastAsia="ru-RU"/>
              </w:rPr>
              <w:t>ДИСЦИПЛИНЫ</w:t>
            </w:r>
            <w:r w:rsidR="004A5EF6" w:rsidRPr="0050740A">
              <w:rPr>
                <w:rFonts w:ascii="Times New Roman" w:hAnsi="Times New Roman" w:cs="Times New Roman"/>
                <w:noProof/>
                <w:webHidden/>
                <w:sz w:val="24"/>
                <w:szCs w:val="24"/>
              </w:rPr>
              <w:tab/>
            </w:r>
            <w:r w:rsidR="000121D4" w:rsidRPr="0050740A">
              <w:rPr>
                <w:rFonts w:ascii="Times New Roman" w:hAnsi="Times New Roman" w:cs="Times New Roman"/>
                <w:noProof/>
                <w:webHidden/>
                <w:sz w:val="24"/>
                <w:szCs w:val="24"/>
              </w:rPr>
              <w:fldChar w:fldCharType="begin"/>
            </w:r>
            <w:r w:rsidR="004A5EF6" w:rsidRPr="0050740A">
              <w:rPr>
                <w:rFonts w:ascii="Times New Roman" w:hAnsi="Times New Roman" w:cs="Times New Roman"/>
                <w:noProof/>
                <w:webHidden/>
                <w:sz w:val="24"/>
                <w:szCs w:val="24"/>
              </w:rPr>
              <w:instrText xml:space="preserve"> PAGEREF _Toc92555226 \h </w:instrText>
            </w:r>
            <w:r w:rsidR="000121D4" w:rsidRPr="0050740A">
              <w:rPr>
                <w:rFonts w:ascii="Times New Roman" w:hAnsi="Times New Roman" w:cs="Times New Roman"/>
                <w:noProof/>
                <w:webHidden/>
                <w:sz w:val="24"/>
                <w:szCs w:val="24"/>
              </w:rPr>
            </w:r>
            <w:r w:rsidR="000121D4" w:rsidRPr="0050740A">
              <w:rPr>
                <w:rFonts w:ascii="Times New Roman" w:hAnsi="Times New Roman" w:cs="Times New Roman"/>
                <w:noProof/>
                <w:webHidden/>
                <w:sz w:val="24"/>
                <w:szCs w:val="24"/>
              </w:rPr>
              <w:fldChar w:fldCharType="separate"/>
            </w:r>
            <w:r w:rsidR="007A5641">
              <w:rPr>
                <w:rFonts w:ascii="Times New Roman" w:hAnsi="Times New Roman" w:cs="Times New Roman"/>
                <w:noProof/>
                <w:webHidden/>
                <w:sz w:val="24"/>
                <w:szCs w:val="24"/>
              </w:rPr>
              <w:t>11</w:t>
            </w:r>
            <w:r w:rsidR="000121D4" w:rsidRPr="0050740A">
              <w:rPr>
                <w:rFonts w:ascii="Times New Roman" w:hAnsi="Times New Roman" w:cs="Times New Roman"/>
                <w:noProof/>
                <w:webHidden/>
                <w:sz w:val="24"/>
                <w:szCs w:val="24"/>
              </w:rPr>
              <w:fldChar w:fldCharType="end"/>
            </w:r>
          </w:hyperlink>
        </w:p>
        <w:p w:rsidR="00472308" w:rsidRDefault="000121D4">
          <w:r>
            <w:rPr>
              <w:b/>
              <w:bCs/>
            </w:rPr>
            <w:fldChar w:fldCharType="end"/>
          </w:r>
        </w:p>
      </w:sdtContent>
    </w:sdt>
    <w:p w:rsidR="003D12B4" w:rsidRPr="0050740A" w:rsidRDefault="003D12B4" w:rsidP="004A5EF6">
      <w:pPr>
        <w:pStyle w:val="ad"/>
        <w:numPr>
          <w:ilvl w:val="0"/>
          <w:numId w:val="2"/>
        </w:numPr>
        <w:suppressAutoHyphens/>
        <w:spacing w:after="0" w:line="276" w:lineRule="auto"/>
        <w:jc w:val="center"/>
        <w:rPr>
          <w:rStyle w:val="20"/>
          <w:rFonts w:ascii="Times New Roman" w:hAnsi="Times New Roman" w:cs="Times New Roman"/>
          <w:b/>
          <w:color w:val="auto"/>
          <w:sz w:val="24"/>
          <w:szCs w:val="24"/>
        </w:rPr>
      </w:pPr>
      <w:r w:rsidRPr="004A5EF6">
        <w:rPr>
          <w:rFonts w:ascii="Times New Roman" w:eastAsia="Times New Roman" w:hAnsi="Times New Roman" w:cs="Times New Roman"/>
          <w:b/>
          <w:i/>
          <w:u w:val="single"/>
          <w:lang w:eastAsia="ru-RU"/>
        </w:rPr>
        <w:br w:type="page"/>
      </w:r>
      <w:bookmarkStart w:id="1" w:name="_Toc92555223"/>
      <w:r w:rsidRPr="0050740A">
        <w:rPr>
          <w:rStyle w:val="20"/>
          <w:rFonts w:ascii="Times New Roman" w:hAnsi="Times New Roman" w:cs="Times New Roman"/>
          <w:b/>
          <w:color w:val="auto"/>
          <w:sz w:val="24"/>
          <w:szCs w:val="24"/>
        </w:rPr>
        <w:lastRenderedPageBreak/>
        <w:t>ОБЩАЯ ХАРАКТЕРИСТИКА РАБОЧЕЙ ПРОГРАММЫ ДИСЦИПЛИНЫ ЭКОЛОГИЧЕСКИЕ ОСНОВЫ ПРИРОДОПОЛЬЗОВАНИЯ</w:t>
      </w:r>
      <w:bookmarkEnd w:id="1"/>
    </w:p>
    <w:p w:rsidR="004A5EF6" w:rsidRPr="0050740A" w:rsidRDefault="004A5EF6" w:rsidP="004A5EF6">
      <w:pPr>
        <w:suppressAutoHyphens/>
        <w:spacing w:after="0" w:line="276" w:lineRule="auto"/>
        <w:ind w:left="360"/>
        <w:rPr>
          <w:rStyle w:val="20"/>
          <w:rFonts w:ascii="Times New Roman" w:hAnsi="Times New Roman" w:cs="Times New Roman"/>
          <w:b/>
          <w:color w:val="auto"/>
          <w:sz w:val="24"/>
          <w:szCs w:val="24"/>
        </w:rPr>
      </w:pPr>
    </w:p>
    <w:p w:rsidR="003D12B4" w:rsidRPr="0050740A" w:rsidRDefault="003D12B4" w:rsidP="00E23A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50740A">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r w:rsidRPr="0050740A">
        <w:rPr>
          <w:rFonts w:ascii="Times New Roman" w:eastAsia="Times New Roman" w:hAnsi="Times New Roman" w:cs="Times New Roman"/>
          <w:color w:val="000000"/>
          <w:sz w:val="24"/>
          <w:szCs w:val="24"/>
          <w:lang w:eastAsia="ru-RU"/>
        </w:rPr>
        <w:tab/>
      </w:r>
    </w:p>
    <w:p w:rsidR="00E23A3B" w:rsidRPr="0050740A" w:rsidRDefault="00E23A3B" w:rsidP="00745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0740A">
        <w:rPr>
          <w:rFonts w:ascii="Times New Roman" w:eastAsia="Times New Roman" w:hAnsi="Times New Roman" w:cs="Times New Roman"/>
          <w:sz w:val="24"/>
          <w:szCs w:val="24"/>
          <w:lang w:eastAsia="ru-RU"/>
        </w:rPr>
        <w:t>Рабочая программа дисциплины является частью основной образовательной программы в соответствии с ФГОС СПО</w:t>
      </w:r>
      <w:r w:rsidR="003D5BEA">
        <w:rPr>
          <w:rFonts w:ascii="Times New Roman" w:eastAsia="Times New Roman" w:hAnsi="Times New Roman" w:cs="Times New Roman"/>
          <w:sz w:val="24"/>
          <w:szCs w:val="24"/>
          <w:lang w:eastAsia="ru-RU"/>
        </w:rPr>
        <w:t xml:space="preserve"> </w:t>
      </w:r>
      <w:r w:rsidR="0074528D" w:rsidRPr="0050740A">
        <w:rPr>
          <w:rFonts w:ascii="Times New Roman" w:eastAsia="Times New Roman" w:hAnsi="Times New Roman" w:cs="Times New Roman"/>
          <w:sz w:val="24"/>
          <w:szCs w:val="24"/>
          <w:lang w:eastAsia="ru-RU"/>
        </w:rPr>
        <w:t xml:space="preserve">по специальности </w:t>
      </w:r>
      <w:r w:rsidR="0074528D" w:rsidRPr="001F2D71">
        <w:rPr>
          <w:rFonts w:ascii="Times New Roman" w:hAnsi="Times New Roman"/>
          <w:sz w:val="24"/>
          <w:szCs w:val="24"/>
        </w:rPr>
        <w:t>09.02.07 Информационные системы и программирование</w:t>
      </w:r>
      <w:r w:rsidR="0074528D" w:rsidRPr="0050740A">
        <w:rPr>
          <w:rFonts w:ascii="Times New Roman" w:eastAsia="Times New Roman" w:hAnsi="Times New Roman" w:cs="Times New Roman"/>
          <w:sz w:val="24"/>
          <w:szCs w:val="24"/>
          <w:lang w:eastAsia="ru-RU"/>
        </w:rPr>
        <w:t xml:space="preserve">, утвержденным приказом Министерства образования и науки РФ от </w:t>
      </w:r>
      <w:r w:rsidR="0074528D">
        <w:rPr>
          <w:rFonts w:ascii="Times New Roman" w:eastAsia="Times New Roman" w:hAnsi="Times New Roman" w:cs="Times New Roman"/>
          <w:sz w:val="24"/>
          <w:szCs w:val="24"/>
          <w:lang w:eastAsia="ru-RU"/>
        </w:rPr>
        <w:t>09.12.2016 №1547. Составлена с учетом рабочей программы воспитания и календарного плана</w:t>
      </w:r>
      <w:r w:rsidRPr="0050740A">
        <w:rPr>
          <w:rFonts w:ascii="Times New Roman" w:eastAsia="Times New Roman" w:hAnsi="Times New Roman" w:cs="Times New Roman"/>
          <w:sz w:val="24"/>
          <w:szCs w:val="24"/>
          <w:lang w:eastAsia="ru-RU"/>
        </w:rPr>
        <w:t xml:space="preserve"> воспитательной работы </w:t>
      </w:r>
      <w:r w:rsidR="0074528D">
        <w:rPr>
          <w:rFonts w:ascii="Times New Roman" w:eastAsia="Times New Roman" w:hAnsi="Times New Roman" w:cs="Times New Roman"/>
          <w:sz w:val="24"/>
          <w:szCs w:val="24"/>
          <w:lang w:eastAsia="ru-RU"/>
        </w:rPr>
        <w:t>по данной специальности.</w:t>
      </w:r>
    </w:p>
    <w:p w:rsidR="003D12B4" w:rsidRPr="0050740A" w:rsidRDefault="0017684D" w:rsidP="00E23A3B">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3D12B4" w:rsidRPr="0050740A">
        <w:rPr>
          <w:rFonts w:ascii="Times New Roman" w:eastAsia="Times New Roman" w:hAnsi="Times New Roman" w:cs="Times New Roman"/>
          <w:sz w:val="24"/>
          <w:szCs w:val="24"/>
          <w:lang w:eastAsia="ru-RU"/>
        </w:rPr>
        <w:t>исциплина ЕН.0</w:t>
      </w:r>
      <w:r w:rsidR="00C24822">
        <w:rPr>
          <w:rFonts w:ascii="Times New Roman" w:eastAsia="Times New Roman" w:hAnsi="Times New Roman" w:cs="Times New Roman"/>
          <w:sz w:val="24"/>
          <w:szCs w:val="24"/>
          <w:lang w:eastAsia="ru-RU"/>
        </w:rPr>
        <w:t>4</w:t>
      </w:r>
      <w:r w:rsidR="003D12B4" w:rsidRPr="0050740A">
        <w:rPr>
          <w:rFonts w:ascii="Times New Roman" w:eastAsia="Times New Roman" w:hAnsi="Times New Roman" w:cs="Times New Roman"/>
          <w:sz w:val="24"/>
          <w:szCs w:val="24"/>
          <w:lang w:eastAsia="ru-RU"/>
        </w:rPr>
        <w:t xml:space="preserve"> Экологические основы природопользования</w:t>
      </w:r>
      <w:bookmarkStart w:id="2" w:name="_Hlk146388865"/>
      <w:r w:rsidR="003D5BEA">
        <w:rPr>
          <w:rFonts w:ascii="Times New Roman" w:eastAsia="Times New Roman" w:hAnsi="Times New Roman" w:cs="Times New Roman"/>
          <w:sz w:val="24"/>
          <w:szCs w:val="24"/>
          <w:lang w:eastAsia="ru-RU"/>
        </w:rPr>
        <w:t xml:space="preserve"> </w:t>
      </w:r>
      <w:r w:rsidR="003D12B4" w:rsidRPr="0050740A">
        <w:rPr>
          <w:rFonts w:ascii="Times New Roman" w:eastAsia="Times New Roman" w:hAnsi="Times New Roman" w:cs="Times New Roman"/>
          <w:sz w:val="24"/>
          <w:szCs w:val="24"/>
          <w:lang w:eastAsia="ru-RU"/>
        </w:rPr>
        <w:t xml:space="preserve">является обязательной частью математического и общего естественнонаучного цикла </w:t>
      </w:r>
      <w:bookmarkEnd w:id="2"/>
      <w:r w:rsidR="003D12B4" w:rsidRPr="0050740A">
        <w:rPr>
          <w:rFonts w:ascii="Times New Roman" w:eastAsia="Times New Roman" w:hAnsi="Times New Roman" w:cs="Times New Roman"/>
          <w:sz w:val="24"/>
          <w:szCs w:val="24"/>
          <w:lang w:eastAsia="ru-RU"/>
        </w:rPr>
        <w:t xml:space="preserve">основной образовательной программы в соответствии с ФГОС по специальности </w:t>
      </w:r>
      <w:r w:rsidR="00C24822" w:rsidRPr="001F2D71">
        <w:rPr>
          <w:rFonts w:ascii="Times New Roman" w:hAnsi="Times New Roman"/>
          <w:sz w:val="24"/>
          <w:szCs w:val="24"/>
        </w:rPr>
        <w:t>09.02.07 Информационные системы и программирование</w:t>
      </w:r>
      <w:r w:rsidR="007A5641">
        <w:rPr>
          <w:rFonts w:ascii="Times New Roman" w:hAnsi="Times New Roman"/>
          <w:sz w:val="24"/>
          <w:szCs w:val="24"/>
        </w:rPr>
        <w:t xml:space="preserve"> (вариативная часть).</w:t>
      </w:r>
    </w:p>
    <w:p w:rsidR="00C24822" w:rsidRDefault="003D12B4" w:rsidP="00E23A3B">
      <w:pPr>
        <w:suppressAutoHyphens/>
        <w:spacing w:after="0" w:line="240" w:lineRule="auto"/>
        <w:ind w:firstLine="709"/>
        <w:jc w:val="both"/>
        <w:rPr>
          <w:rFonts w:ascii="Times New Roman" w:eastAsia="Times New Roman" w:hAnsi="Times New Roman" w:cs="Times New Roman"/>
          <w:sz w:val="24"/>
          <w:szCs w:val="24"/>
          <w:lang w:eastAsia="ru-RU"/>
        </w:rPr>
      </w:pPr>
      <w:r w:rsidRPr="0050740A">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r w:rsidR="00F36BB2">
        <w:rPr>
          <w:rFonts w:ascii="Times New Roman" w:eastAsia="Times New Roman" w:hAnsi="Times New Roman" w:cs="Times New Roman"/>
          <w:sz w:val="24"/>
          <w:szCs w:val="24"/>
          <w:lang w:eastAsia="ru-RU"/>
        </w:rPr>
        <w:t xml:space="preserve"> и личностных результатов</w:t>
      </w:r>
      <w:r w:rsidRPr="0050740A">
        <w:rPr>
          <w:rFonts w:ascii="Times New Roman" w:eastAsia="Times New Roman" w:hAnsi="Times New Roman" w:cs="Times New Roman"/>
          <w:sz w:val="24"/>
          <w:szCs w:val="24"/>
          <w:lang w:eastAsia="ru-RU"/>
        </w:rPr>
        <w:t xml:space="preserve">: </w:t>
      </w:r>
    </w:p>
    <w:p w:rsidR="00C24822" w:rsidRPr="00B90C4A" w:rsidRDefault="00C24822" w:rsidP="00CC3634">
      <w:pPr>
        <w:pStyle w:val="ConsPlusNormal"/>
        <w:ind w:firstLine="540"/>
        <w:jc w:val="both"/>
        <w:rPr>
          <w:rFonts w:ascii="Times New Roman" w:hAnsi="Times New Roman" w:cs="Times New Roman"/>
          <w:sz w:val="24"/>
          <w:szCs w:val="24"/>
        </w:rPr>
      </w:pPr>
      <w:r w:rsidRPr="00B90C4A">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C24822" w:rsidRPr="00B90C4A" w:rsidRDefault="00C24822" w:rsidP="00C66228">
      <w:pPr>
        <w:pStyle w:val="ConsPlusNormal"/>
        <w:ind w:firstLine="540"/>
        <w:jc w:val="both"/>
        <w:rPr>
          <w:rFonts w:ascii="Times New Roman" w:hAnsi="Times New Roman" w:cs="Times New Roman"/>
          <w:sz w:val="24"/>
          <w:szCs w:val="24"/>
        </w:rPr>
      </w:pPr>
      <w:r w:rsidRPr="00B90C4A">
        <w:rPr>
          <w:rFonts w:ascii="Times New Roman" w:hAnsi="Times New Roman" w:cs="Times New Roman"/>
          <w:sz w:val="24"/>
          <w:szCs w:val="24"/>
        </w:rPr>
        <w:t xml:space="preserve">ОК 02 </w:t>
      </w:r>
      <w:r w:rsidR="00B90C4A" w:rsidRPr="00B90C4A">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B90C4A">
        <w:rPr>
          <w:rFonts w:ascii="Times New Roman" w:hAnsi="Times New Roman" w:cs="Times New Roman"/>
          <w:sz w:val="24"/>
          <w:szCs w:val="24"/>
        </w:rPr>
        <w:t>.</w:t>
      </w:r>
    </w:p>
    <w:p w:rsidR="00C24822" w:rsidRPr="00B90C4A" w:rsidRDefault="00C24822" w:rsidP="00C66228">
      <w:pPr>
        <w:pStyle w:val="ConsPlusNormal"/>
        <w:ind w:firstLine="540"/>
        <w:jc w:val="both"/>
        <w:rPr>
          <w:rFonts w:ascii="Times New Roman" w:hAnsi="Times New Roman" w:cs="Times New Roman"/>
          <w:sz w:val="24"/>
          <w:szCs w:val="24"/>
        </w:rPr>
      </w:pPr>
      <w:r w:rsidRPr="00B90C4A">
        <w:rPr>
          <w:rFonts w:ascii="Times New Roman" w:hAnsi="Times New Roman" w:cs="Times New Roman"/>
          <w:sz w:val="24"/>
          <w:szCs w:val="24"/>
        </w:rPr>
        <w:t xml:space="preserve">ОК 07 </w:t>
      </w:r>
      <w:r w:rsidR="00B90C4A" w:rsidRPr="00B90C4A">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B90C4A">
        <w:rPr>
          <w:rFonts w:ascii="Times New Roman" w:hAnsi="Times New Roman" w:cs="Times New Roman"/>
          <w:sz w:val="24"/>
          <w:szCs w:val="24"/>
        </w:rPr>
        <w:t>.</w:t>
      </w:r>
    </w:p>
    <w:p w:rsidR="00C66228" w:rsidRPr="00611D27" w:rsidRDefault="00C66228" w:rsidP="00C66228">
      <w:pPr>
        <w:spacing w:after="0" w:line="240" w:lineRule="auto"/>
        <w:ind w:firstLine="540"/>
        <w:jc w:val="both"/>
        <w:rPr>
          <w:rFonts w:ascii="Times New Roman" w:hAnsi="Times New Roman"/>
          <w:b/>
          <w:bCs/>
          <w:sz w:val="24"/>
          <w:szCs w:val="24"/>
        </w:rPr>
      </w:pPr>
      <w:r>
        <w:rPr>
          <w:rFonts w:ascii="Times New Roman" w:hAnsi="Times New Roman"/>
          <w:sz w:val="24"/>
          <w:szCs w:val="24"/>
        </w:rPr>
        <w:t xml:space="preserve">ЛР 10 </w:t>
      </w:r>
      <w:r w:rsidRPr="00611D27">
        <w:rPr>
          <w:rFonts w:ascii="Times New Roman" w:hAnsi="Times New Roman"/>
          <w:sz w:val="24"/>
          <w:szCs w:val="24"/>
        </w:rPr>
        <w:t>Заботящийся о защите окружающей среды, собственной и чужой безопасности, в том числе цифровой.</w:t>
      </w:r>
    </w:p>
    <w:p w:rsidR="00C66228" w:rsidRPr="00611D27" w:rsidRDefault="00C66228" w:rsidP="00C66228">
      <w:pPr>
        <w:spacing w:after="0" w:line="240" w:lineRule="auto"/>
        <w:ind w:firstLine="540"/>
        <w:jc w:val="both"/>
        <w:rPr>
          <w:rFonts w:ascii="Times New Roman" w:hAnsi="Times New Roman"/>
          <w:sz w:val="24"/>
          <w:szCs w:val="24"/>
        </w:rPr>
      </w:pPr>
      <w:r>
        <w:rPr>
          <w:rFonts w:ascii="Times New Roman" w:hAnsi="Times New Roman"/>
          <w:sz w:val="24"/>
          <w:szCs w:val="24"/>
        </w:rPr>
        <w:t xml:space="preserve">ЛР 16 </w:t>
      </w:r>
      <w:r w:rsidRPr="00677574">
        <w:rPr>
          <w:rFonts w:ascii="Times New Roman" w:hAnsi="Times New Roman"/>
          <w:sz w:val="24"/>
          <w:szCs w:val="24"/>
        </w:rPr>
        <w:t xml:space="preserve">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 – оценочной и практической деятельности в жизненных ситуациях и </w:t>
      </w:r>
      <w:r w:rsidR="00736C63" w:rsidRPr="00677574">
        <w:rPr>
          <w:rFonts w:ascii="Times New Roman" w:hAnsi="Times New Roman"/>
          <w:sz w:val="24"/>
          <w:szCs w:val="24"/>
        </w:rPr>
        <w:t>профессиональной</w:t>
      </w:r>
      <w:r w:rsidR="003D5BEA">
        <w:rPr>
          <w:rFonts w:ascii="Times New Roman" w:hAnsi="Times New Roman"/>
          <w:sz w:val="24"/>
          <w:szCs w:val="24"/>
        </w:rPr>
        <w:t xml:space="preserve"> </w:t>
      </w:r>
      <w:r w:rsidRPr="00677574">
        <w:rPr>
          <w:rFonts w:ascii="Times New Roman" w:hAnsi="Times New Roman"/>
          <w:sz w:val="24"/>
          <w:szCs w:val="24"/>
        </w:rPr>
        <w:t>деятельности.</w:t>
      </w:r>
    </w:p>
    <w:p w:rsidR="00F36BB2" w:rsidRPr="00CC3634" w:rsidRDefault="00F36BB2" w:rsidP="00CC3634">
      <w:pPr>
        <w:pStyle w:val="ConsPlusNormal"/>
        <w:ind w:firstLine="540"/>
        <w:jc w:val="both"/>
        <w:rPr>
          <w:rFonts w:ascii="Times New Roman" w:hAnsi="Times New Roman" w:cs="Times New Roman"/>
          <w:sz w:val="24"/>
          <w:szCs w:val="24"/>
        </w:rPr>
      </w:pPr>
    </w:p>
    <w:p w:rsidR="003D12B4" w:rsidRPr="00CC3634" w:rsidRDefault="003D12B4" w:rsidP="00CC3634">
      <w:pPr>
        <w:spacing w:after="0" w:line="240" w:lineRule="auto"/>
        <w:ind w:firstLine="709"/>
        <w:rPr>
          <w:rFonts w:ascii="Times New Roman" w:eastAsia="Times New Roman" w:hAnsi="Times New Roman" w:cs="Times New Roman"/>
          <w:b/>
          <w:sz w:val="24"/>
          <w:szCs w:val="24"/>
          <w:lang w:eastAsia="ru-RU"/>
        </w:rPr>
      </w:pPr>
      <w:r w:rsidRPr="00CC3634">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rsidR="003D12B4" w:rsidRPr="0050740A" w:rsidRDefault="003D12B4" w:rsidP="00E23A3B">
      <w:pPr>
        <w:suppressAutoHyphens/>
        <w:spacing w:after="0" w:line="240" w:lineRule="auto"/>
        <w:ind w:firstLine="709"/>
        <w:jc w:val="both"/>
        <w:rPr>
          <w:rFonts w:ascii="Times New Roman" w:eastAsia="Times New Roman" w:hAnsi="Times New Roman" w:cs="Times New Roman"/>
          <w:sz w:val="24"/>
          <w:szCs w:val="24"/>
          <w:lang w:eastAsia="ru-RU"/>
        </w:rPr>
      </w:pPr>
      <w:r w:rsidRPr="0050740A">
        <w:rPr>
          <w:rFonts w:ascii="Times New Roman" w:eastAsia="Times New Roman" w:hAnsi="Times New Roman" w:cs="Times New Roman"/>
          <w:sz w:val="24"/>
          <w:szCs w:val="24"/>
          <w:lang w:eastAsia="ru-RU"/>
        </w:rPr>
        <w:t>В рамках программы дисциплины обучающимися осваиваются умения и знания</w:t>
      </w:r>
    </w:p>
    <w:p w:rsidR="005D177B" w:rsidRPr="0050740A" w:rsidRDefault="005D177B" w:rsidP="00E23A3B">
      <w:pPr>
        <w:suppressAutoHyphens/>
        <w:spacing w:after="0" w:line="240" w:lineRule="auto"/>
        <w:ind w:firstLine="709"/>
        <w:jc w:val="both"/>
        <w:rPr>
          <w:rFonts w:ascii="Times New Roman" w:eastAsia="Times New Roman" w:hAnsi="Times New Roman" w:cs="Times New Roman"/>
          <w:sz w:val="24"/>
          <w:szCs w:val="24"/>
          <w:lang w:eastAsia="ru-RU"/>
        </w:rPr>
      </w:pPr>
    </w:p>
    <w:tbl>
      <w:tblPr>
        <w:tblStyle w:val="a9"/>
        <w:tblW w:w="10485" w:type="dxa"/>
        <w:tblLook w:val="04A0" w:firstRow="1" w:lastRow="0" w:firstColumn="1" w:lastColumn="0" w:noHBand="0" w:noVBand="1"/>
      </w:tblPr>
      <w:tblGrid>
        <w:gridCol w:w="988"/>
        <w:gridCol w:w="4394"/>
        <w:gridCol w:w="5103"/>
      </w:tblGrid>
      <w:tr w:rsidR="005D177B" w:rsidTr="00472308">
        <w:tc>
          <w:tcPr>
            <w:tcW w:w="988" w:type="dxa"/>
          </w:tcPr>
          <w:p w:rsidR="005D177B" w:rsidRPr="003D12B4" w:rsidRDefault="005D177B" w:rsidP="005D177B">
            <w:pPr>
              <w:jc w:val="cente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Код</w:t>
            </w:r>
          </w:p>
          <w:p w:rsidR="005D177B" w:rsidRDefault="005D177B" w:rsidP="005D177B">
            <w:pPr>
              <w:suppressAutoHyphens/>
              <w:jc w:val="cente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ОК</w:t>
            </w:r>
          </w:p>
          <w:p w:rsidR="00ED189D" w:rsidRDefault="00ED189D" w:rsidP="005D177B">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ЛР</w:t>
            </w:r>
          </w:p>
        </w:tc>
        <w:tc>
          <w:tcPr>
            <w:tcW w:w="4394" w:type="dxa"/>
          </w:tcPr>
          <w:p w:rsidR="005D177B" w:rsidRDefault="005D177B" w:rsidP="005D177B">
            <w:pPr>
              <w:suppressAutoHyphens/>
              <w:jc w:val="center"/>
              <w:rPr>
                <w:rFonts w:ascii="Times New Roman" w:eastAsia="Times New Roman" w:hAnsi="Times New Roman" w:cs="Times New Roman"/>
                <w:sz w:val="28"/>
                <w:szCs w:val="28"/>
                <w:lang w:eastAsia="ru-RU"/>
              </w:rPr>
            </w:pPr>
            <w:r w:rsidRPr="003D12B4">
              <w:rPr>
                <w:rFonts w:ascii="Times New Roman" w:eastAsia="Times New Roman" w:hAnsi="Times New Roman" w:cs="Times New Roman"/>
                <w:sz w:val="24"/>
                <w:szCs w:val="24"/>
                <w:lang w:eastAsia="ru-RU"/>
              </w:rPr>
              <w:t>Умения</w:t>
            </w:r>
          </w:p>
        </w:tc>
        <w:tc>
          <w:tcPr>
            <w:tcW w:w="5103" w:type="dxa"/>
          </w:tcPr>
          <w:p w:rsidR="005D177B" w:rsidRDefault="005D177B" w:rsidP="005D177B">
            <w:pPr>
              <w:suppressAutoHyphens/>
              <w:jc w:val="center"/>
              <w:rPr>
                <w:rFonts w:ascii="Times New Roman" w:eastAsia="Times New Roman" w:hAnsi="Times New Roman" w:cs="Times New Roman"/>
                <w:sz w:val="28"/>
                <w:szCs w:val="28"/>
                <w:lang w:eastAsia="ru-RU"/>
              </w:rPr>
            </w:pPr>
            <w:r w:rsidRPr="003D12B4">
              <w:rPr>
                <w:rFonts w:ascii="Times New Roman" w:eastAsia="Times New Roman" w:hAnsi="Times New Roman" w:cs="Times New Roman"/>
                <w:sz w:val="24"/>
                <w:szCs w:val="24"/>
                <w:lang w:eastAsia="ru-RU"/>
              </w:rPr>
              <w:t>Знания</w:t>
            </w:r>
          </w:p>
        </w:tc>
      </w:tr>
      <w:tr w:rsidR="005D177B" w:rsidTr="00472308">
        <w:tc>
          <w:tcPr>
            <w:tcW w:w="988" w:type="dxa"/>
          </w:tcPr>
          <w:p w:rsidR="005D177B" w:rsidRPr="003D12B4" w:rsidRDefault="005D177B" w:rsidP="005D177B">
            <w:pP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ОК 01</w:t>
            </w:r>
          </w:p>
          <w:p w:rsidR="005D177B" w:rsidRPr="003D12B4" w:rsidRDefault="005D177B" w:rsidP="005D177B">
            <w:pP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ОК 02</w:t>
            </w:r>
          </w:p>
          <w:p w:rsidR="005D177B" w:rsidRPr="003D12B4" w:rsidRDefault="005D177B" w:rsidP="005D177B">
            <w:pP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ОК 07</w:t>
            </w:r>
          </w:p>
          <w:p w:rsidR="00C66228" w:rsidRDefault="00C66228" w:rsidP="007A564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 10</w:t>
            </w:r>
          </w:p>
          <w:p w:rsidR="00C66228" w:rsidRPr="003D12B4" w:rsidRDefault="00C66228" w:rsidP="007A564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 16</w:t>
            </w:r>
          </w:p>
        </w:tc>
        <w:tc>
          <w:tcPr>
            <w:tcW w:w="4394" w:type="dxa"/>
          </w:tcPr>
          <w:p w:rsidR="005D177B" w:rsidRPr="00F9232B" w:rsidRDefault="005D177B" w:rsidP="0074528D">
            <w:pPr>
              <w:jc w:val="both"/>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 xml:space="preserve">- анализировать и прогнозировать экологические последствия различных видов производственной деятельности; </w:t>
            </w:r>
          </w:p>
          <w:p w:rsidR="005D177B" w:rsidRPr="00F9232B" w:rsidRDefault="005D177B" w:rsidP="0074528D">
            <w:pPr>
              <w:jc w:val="both"/>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 xml:space="preserve">- анализировать причины возникновения экологических аварий и катастроф; </w:t>
            </w:r>
          </w:p>
          <w:p w:rsidR="005D177B" w:rsidRPr="00F9232B" w:rsidRDefault="005D177B" w:rsidP="0074528D">
            <w:pPr>
              <w:jc w:val="both"/>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 xml:space="preserve">- выбирать методы, технологии и аппараты утилизации газовых выбросов, стоков, твердых </w:t>
            </w:r>
            <w:r w:rsidR="00C16FD0" w:rsidRPr="00F9232B">
              <w:rPr>
                <w:rFonts w:ascii="Times New Roman" w:eastAsia="Times New Roman" w:hAnsi="Times New Roman" w:cs="Times New Roman"/>
                <w:sz w:val="24"/>
                <w:szCs w:val="24"/>
                <w:lang w:eastAsia="ru-RU"/>
              </w:rPr>
              <w:t xml:space="preserve">бытовых </w:t>
            </w:r>
            <w:r w:rsidRPr="00F9232B">
              <w:rPr>
                <w:rFonts w:ascii="Times New Roman" w:eastAsia="Times New Roman" w:hAnsi="Times New Roman" w:cs="Times New Roman"/>
                <w:sz w:val="24"/>
                <w:szCs w:val="24"/>
                <w:lang w:eastAsia="ru-RU"/>
              </w:rPr>
              <w:t xml:space="preserve">отходов; </w:t>
            </w:r>
          </w:p>
          <w:p w:rsidR="005D177B" w:rsidRPr="00F9232B" w:rsidRDefault="005D177B" w:rsidP="0074528D">
            <w:pPr>
              <w:jc w:val="both"/>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 xml:space="preserve">- определять экологическую пригодность выпускаемой продукции; </w:t>
            </w:r>
          </w:p>
          <w:p w:rsidR="005D177B" w:rsidRPr="00F9232B" w:rsidRDefault="005D177B" w:rsidP="0074528D">
            <w:pPr>
              <w:suppressAutoHyphens/>
              <w:jc w:val="both"/>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  оценивать состояние экологии окружающей среды на производственном объекте.</w:t>
            </w:r>
          </w:p>
        </w:tc>
        <w:tc>
          <w:tcPr>
            <w:tcW w:w="5103" w:type="dxa"/>
          </w:tcPr>
          <w:p w:rsidR="005D177B" w:rsidRPr="00F9232B" w:rsidRDefault="005D177B" w:rsidP="0074528D">
            <w:pPr>
              <w:jc w:val="both"/>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 xml:space="preserve">- виды и классификацию природных ресурсов, условия устойчивого состояния экосистем; </w:t>
            </w:r>
          </w:p>
          <w:p w:rsidR="005D177B" w:rsidRPr="00F9232B" w:rsidRDefault="005D177B" w:rsidP="0074528D">
            <w:pPr>
              <w:jc w:val="both"/>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 xml:space="preserve">- задачи охраны окружающей среды, природоресурсный потенциал и охраняемые природные территории Российской Федерации; </w:t>
            </w:r>
          </w:p>
          <w:p w:rsidR="007A3A56" w:rsidRPr="00F9232B" w:rsidRDefault="005D177B" w:rsidP="0074528D">
            <w:pPr>
              <w:jc w:val="both"/>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 xml:space="preserve">- основные источники и масштабы образования отходов производства </w:t>
            </w:r>
          </w:p>
          <w:p w:rsidR="005D177B" w:rsidRPr="00F9232B" w:rsidRDefault="005D177B" w:rsidP="0074528D">
            <w:pPr>
              <w:jc w:val="both"/>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w:t>
            </w:r>
            <w:r w:rsidR="00FE14A7" w:rsidRPr="00F9232B">
              <w:rPr>
                <w:rFonts w:ascii="Times New Roman" w:eastAsia="Times New Roman" w:hAnsi="Times New Roman" w:cs="Times New Roman"/>
                <w:sz w:val="24"/>
                <w:szCs w:val="24"/>
                <w:lang w:eastAsia="ru-RU"/>
              </w:rPr>
              <w:t xml:space="preserve"> </w:t>
            </w:r>
            <w:r w:rsidRPr="00F9232B">
              <w:rPr>
                <w:rFonts w:ascii="Times New Roman" w:eastAsia="Times New Roman" w:hAnsi="Times New Roman" w:cs="Times New Roman"/>
                <w:sz w:val="24"/>
                <w:szCs w:val="24"/>
                <w:lang w:eastAsia="ru-RU"/>
              </w:rPr>
              <w:t>стоков, твердых отходов; принципы размещения производств различного типа, состав основных промышленных выбросов и отходов различных производств;</w:t>
            </w:r>
          </w:p>
          <w:p w:rsidR="005D177B" w:rsidRPr="00F9232B" w:rsidRDefault="005D177B" w:rsidP="0074528D">
            <w:pPr>
              <w:jc w:val="both"/>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lastRenderedPageBreak/>
              <w:t>- правовые основы, правила и нормы природопользования и экологической безопасности;</w:t>
            </w:r>
          </w:p>
          <w:p w:rsidR="005D177B" w:rsidRPr="00F9232B" w:rsidRDefault="005D177B" w:rsidP="0074528D">
            <w:pPr>
              <w:suppressAutoHyphens/>
              <w:jc w:val="both"/>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 xml:space="preserve">- </w:t>
            </w:r>
            <w:bookmarkStart w:id="3" w:name="_Hlk113736396"/>
            <w:r w:rsidRPr="00F9232B">
              <w:rPr>
                <w:rFonts w:ascii="Times New Roman" w:eastAsia="Times New Roman" w:hAnsi="Times New Roman" w:cs="Times New Roman"/>
                <w:sz w:val="24"/>
                <w:szCs w:val="24"/>
                <w:lang w:eastAsia="ru-RU"/>
              </w:rPr>
              <w:t>принципы и методы рационального природопользования, мониторинга окружающей среды, экологического контроля и экологического регулирования.</w:t>
            </w:r>
            <w:bookmarkEnd w:id="3"/>
          </w:p>
        </w:tc>
      </w:tr>
    </w:tbl>
    <w:p w:rsidR="00BA7769" w:rsidRPr="00AE4F42" w:rsidRDefault="003D12B4" w:rsidP="00AE4F42">
      <w:pPr>
        <w:pStyle w:val="2"/>
        <w:numPr>
          <w:ilvl w:val="0"/>
          <w:numId w:val="2"/>
        </w:numPr>
        <w:jc w:val="center"/>
        <w:rPr>
          <w:rFonts w:ascii="Times New Roman" w:hAnsi="Times New Roman" w:cs="Times New Roman"/>
          <w:b/>
          <w:color w:val="auto"/>
          <w:sz w:val="24"/>
          <w:szCs w:val="24"/>
        </w:rPr>
      </w:pPr>
      <w:r w:rsidRPr="003D12B4">
        <w:rPr>
          <w:rFonts w:ascii="Times New Roman" w:eastAsia="Times New Roman" w:hAnsi="Times New Roman" w:cs="Times New Roman"/>
          <w:b/>
          <w:sz w:val="24"/>
          <w:szCs w:val="24"/>
          <w:lang w:eastAsia="ru-RU"/>
        </w:rPr>
        <w:lastRenderedPageBreak/>
        <w:br w:type="page"/>
      </w:r>
      <w:bookmarkStart w:id="4" w:name="_Toc92555224"/>
      <w:r w:rsidRPr="00472308">
        <w:rPr>
          <w:rFonts w:ascii="Times New Roman" w:eastAsia="Times New Roman" w:hAnsi="Times New Roman" w:cs="Times New Roman"/>
          <w:b/>
          <w:color w:val="auto"/>
          <w:sz w:val="24"/>
          <w:szCs w:val="24"/>
        </w:rPr>
        <w:lastRenderedPageBreak/>
        <w:t xml:space="preserve">СТРУКТУРА И </w:t>
      </w:r>
      <w:r w:rsidRPr="00472308">
        <w:rPr>
          <w:rStyle w:val="20"/>
          <w:rFonts w:ascii="Times New Roman" w:hAnsi="Times New Roman" w:cs="Times New Roman"/>
          <w:b/>
          <w:color w:val="auto"/>
          <w:sz w:val="24"/>
          <w:szCs w:val="24"/>
        </w:rPr>
        <w:t>СОДЕРЖАНИЕ ДИСЦИПЛИНЫ</w:t>
      </w:r>
      <w:bookmarkEnd w:id="4"/>
    </w:p>
    <w:p w:rsidR="003D12B4" w:rsidRPr="00472308" w:rsidRDefault="003D12B4" w:rsidP="00472308">
      <w:pPr>
        <w:pStyle w:val="2"/>
        <w:jc w:val="center"/>
        <w:rPr>
          <w:rFonts w:ascii="Times New Roman" w:eastAsia="Times New Roman" w:hAnsi="Times New Roman" w:cs="Times New Roman"/>
          <w:b/>
          <w:sz w:val="24"/>
          <w:szCs w:val="24"/>
        </w:rPr>
      </w:pPr>
    </w:p>
    <w:p w:rsidR="003D12B4" w:rsidRPr="003D12B4" w:rsidRDefault="003D12B4" w:rsidP="003D12B4">
      <w:pPr>
        <w:suppressAutoHyphens/>
        <w:spacing w:after="240" w:line="240" w:lineRule="auto"/>
        <w:ind w:firstLine="709"/>
        <w:rPr>
          <w:rFonts w:ascii="Times New Roman" w:eastAsia="Times New Roman" w:hAnsi="Times New Roman" w:cs="Times New Roman"/>
          <w:b/>
          <w:sz w:val="24"/>
          <w:szCs w:val="24"/>
          <w:lang w:eastAsia="ru-RU"/>
        </w:rPr>
      </w:pPr>
      <w:r w:rsidRPr="003D12B4">
        <w:rPr>
          <w:rFonts w:ascii="Times New Roman" w:eastAsia="Times New Roman" w:hAnsi="Times New Roman" w:cs="Times New Roman"/>
          <w:b/>
          <w:sz w:val="24"/>
          <w:szCs w:val="24"/>
          <w:lang w:eastAsia="ru-RU"/>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81"/>
        <w:gridCol w:w="2741"/>
      </w:tblGrid>
      <w:tr w:rsidR="003D12B4" w:rsidRPr="003D12B4" w:rsidTr="004A5EF6">
        <w:trPr>
          <w:trHeight w:val="490"/>
        </w:trPr>
        <w:tc>
          <w:tcPr>
            <w:tcW w:w="3685" w:type="pct"/>
            <w:vAlign w:val="center"/>
          </w:tcPr>
          <w:p w:rsidR="003D12B4" w:rsidRPr="003D12B4" w:rsidRDefault="003D12B4" w:rsidP="004A5EF6">
            <w:pPr>
              <w:suppressAutoHyphens/>
              <w:spacing w:after="200" w:line="276" w:lineRule="auto"/>
              <w:jc w:val="center"/>
              <w:rPr>
                <w:rFonts w:ascii="Times New Roman" w:eastAsia="Times New Roman" w:hAnsi="Times New Roman" w:cs="Times New Roman"/>
                <w:b/>
                <w:lang w:eastAsia="ru-RU"/>
              </w:rPr>
            </w:pPr>
            <w:r w:rsidRPr="003D12B4">
              <w:rPr>
                <w:rFonts w:ascii="Times New Roman" w:eastAsia="Times New Roman" w:hAnsi="Times New Roman" w:cs="Times New Roman"/>
                <w:b/>
                <w:lang w:eastAsia="ru-RU"/>
              </w:rPr>
              <w:t>Вид учебной работы</w:t>
            </w:r>
          </w:p>
        </w:tc>
        <w:tc>
          <w:tcPr>
            <w:tcW w:w="1315" w:type="pct"/>
            <w:vAlign w:val="center"/>
          </w:tcPr>
          <w:p w:rsidR="003D12B4" w:rsidRPr="003D12B4" w:rsidRDefault="003D12B4" w:rsidP="004A5EF6">
            <w:pPr>
              <w:suppressAutoHyphens/>
              <w:spacing w:after="200" w:line="276" w:lineRule="auto"/>
              <w:jc w:val="center"/>
              <w:rPr>
                <w:rFonts w:ascii="Times New Roman" w:eastAsia="Times New Roman" w:hAnsi="Times New Roman" w:cs="Times New Roman"/>
                <w:b/>
                <w:iCs/>
                <w:lang w:eastAsia="ru-RU"/>
              </w:rPr>
            </w:pPr>
            <w:r w:rsidRPr="003D12B4">
              <w:rPr>
                <w:rFonts w:ascii="Times New Roman" w:eastAsia="Times New Roman" w:hAnsi="Times New Roman" w:cs="Times New Roman"/>
                <w:b/>
                <w:iCs/>
                <w:lang w:eastAsia="ru-RU"/>
              </w:rPr>
              <w:t>Объем в часах</w:t>
            </w:r>
          </w:p>
        </w:tc>
      </w:tr>
      <w:tr w:rsidR="003D12B4" w:rsidRPr="003D12B4" w:rsidTr="004A5EF6">
        <w:trPr>
          <w:trHeight w:val="490"/>
        </w:trPr>
        <w:tc>
          <w:tcPr>
            <w:tcW w:w="3685" w:type="pct"/>
            <w:vAlign w:val="center"/>
          </w:tcPr>
          <w:p w:rsidR="003D12B4" w:rsidRPr="003D12B4" w:rsidRDefault="003D12B4" w:rsidP="0017684D">
            <w:pPr>
              <w:suppressAutoHyphens/>
              <w:spacing w:after="0" w:line="276" w:lineRule="auto"/>
              <w:rPr>
                <w:rFonts w:ascii="Times New Roman" w:eastAsia="Times New Roman" w:hAnsi="Times New Roman" w:cs="Times New Roman"/>
                <w:b/>
                <w:lang w:eastAsia="ru-RU"/>
              </w:rPr>
            </w:pPr>
            <w:r w:rsidRPr="003D12B4">
              <w:rPr>
                <w:rFonts w:ascii="Times New Roman" w:eastAsia="Times New Roman" w:hAnsi="Times New Roman" w:cs="Times New Roman"/>
                <w:b/>
                <w:lang w:eastAsia="ru-RU"/>
              </w:rPr>
              <w:t>Объем образовательной программы дисциплины</w:t>
            </w:r>
          </w:p>
        </w:tc>
        <w:tc>
          <w:tcPr>
            <w:tcW w:w="1315" w:type="pct"/>
            <w:vAlign w:val="center"/>
          </w:tcPr>
          <w:p w:rsidR="003D12B4" w:rsidRPr="007D4B3B" w:rsidRDefault="003D12B4" w:rsidP="003D12B4">
            <w:pPr>
              <w:suppressAutoHyphens/>
              <w:spacing w:after="0" w:line="276" w:lineRule="auto"/>
              <w:jc w:val="center"/>
              <w:rPr>
                <w:rFonts w:ascii="Times New Roman" w:eastAsia="Times New Roman" w:hAnsi="Times New Roman" w:cs="Times New Roman"/>
                <w:b/>
                <w:iCs/>
                <w:lang w:eastAsia="ru-RU"/>
              </w:rPr>
            </w:pPr>
            <w:r w:rsidRPr="007D4B3B">
              <w:rPr>
                <w:rFonts w:ascii="Times New Roman" w:eastAsia="Times New Roman" w:hAnsi="Times New Roman" w:cs="Times New Roman"/>
                <w:b/>
                <w:iCs/>
                <w:lang w:eastAsia="ru-RU"/>
              </w:rPr>
              <w:t>38</w:t>
            </w:r>
          </w:p>
        </w:tc>
      </w:tr>
      <w:tr w:rsidR="003D12B4" w:rsidRPr="003D12B4" w:rsidTr="004A5EF6">
        <w:trPr>
          <w:trHeight w:val="336"/>
        </w:trPr>
        <w:tc>
          <w:tcPr>
            <w:tcW w:w="5000" w:type="pct"/>
            <w:gridSpan w:val="2"/>
            <w:vAlign w:val="center"/>
          </w:tcPr>
          <w:p w:rsidR="003D12B4" w:rsidRPr="003D12B4" w:rsidRDefault="003D12B4" w:rsidP="003D12B4">
            <w:pPr>
              <w:suppressAutoHyphens/>
              <w:spacing w:after="0" w:line="276" w:lineRule="auto"/>
              <w:rPr>
                <w:rFonts w:ascii="Times New Roman" w:eastAsia="Times New Roman" w:hAnsi="Times New Roman" w:cs="Times New Roman"/>
                <w:iCs/>
                <w:lang w:eastAsia="ru-RU"/>
              </w:rPr>
            </w:pPr>
            <w:r w:rsidRPr="003D12B4">
              <w:rPr>
                <w:rFonts w:ascii="Times New Roman" w:eastAsia="Times New Roman" w:hAnsi="Times New Roman" w:cs="Times New Roman"/>
                <w:lang w:eastAsia="ru-RU"/>
              </w:rPr>
              <w:t>в т. ч.:</w:t>
            </w:r>
          </w:p>
        </w:tc>
      </w:tr>
      <w:tr w:rsidR="003D12B4" w:rsidRPr="003D12B4" w:rsidTr="004A5EF6">
        <w:trPr>
          <w:trHeight w:val="490"/>
        </w:trPr>
        <w:tc>
          <w:tcPr>
            <w:tcW w:w="3685" w:type="pct"/>
            <w:vAlign w:val="center"/>
          </w:tcPr>
          <w:p w:rsidR="003D12B4" w:rsidRPr="003D12B4" w:rsidRDefault="003D12B4" w:rsidP="003D12B4">
            <w:pPr>
              <w:suppressAutoHyphens/>
              <w:spacing w:after="0" w:line="276" w:lineRule="auto"/>
              <w:rPr>
                <w:rFonts w:ascii="Times New Roman" w:eastAsia="Times New Roman" w:hAnsi="Times New Roman" w:cs="Times New Roman"/>
                <w:lang w:eastAsia="ru-RU"/>
              </w:rPr>
            </w:pPr>
            <w:r w:rsidRPr="003D12B4">
              <w:rPr>
                <w:rFonts w:ascii="Times New Roman" w:eastAsia="Times New Roman" w:hAnsi="Times New Roman" w:cs="Times New Roman"/>
                <w:lang w:eastAsia="ru-RU"/>
              </w:rPr>
              <w:t>теоретическое обучение</w:t>
            </w:r>
          </w:p>
        </w:tc>
        <w:tc>
          <w:tcPr>
            <w:tcW w:w="1315" w:type="pct"/>
            <w:vAlign w:val="center"/>
          </w:tcPr>
          <w:p w:rsidR="003D12B4" w:rsidRPr="003D12B4" w:rsidRDefault="0040061B" w:rsidP="003D12B4">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color w:val="000000" w:themeColor="text1"/>
                <w:lang w:eastAsia="ru-RU"/>
              </w:rPr>
              <w:t xml:space="preserve">14 </w:t>
            </w:r>
          </w:p>
        </w:tc>
      </w:tr>
      <w:tr w:rsidR="003D12B4" w:rsidRPr="003D12B4" w:rsidTr="004A5EF6">
        <w:trPr>
          <w:trHeight w:val="490"/>
        </w:trPr>
        <w:tc>
          <w:tcPr>
            <w:tcW w:w="3685" w:type="pct"/>
            <w:vAlign w:val="center"/>
          </w:tcPr>
          <w:p w:rsidR="003D12B4" w:rsidRPr="003D12B4" w:rsidRDefault="003D12B4" w:rsidP="003D12B4">
            <w:pPr>
              <w:suppressAutoHyphens/>
              <w:spacing w:after="0" w:line="276" w:lineRule="auto"/>
              <w:rPr>
                <w:rFonts w:ascii="Times New Roman" w:eastAsia="Times New Roman" w:hAnsi="Times New Roman" w:cs="Times New Roman"/>
                <w:lang w:eastAsia="ru-RU"/>
              </w:rPr>
            </w:pPr>
            <w:r w:rsidRPr="003D12B4">
              <w:rPr>
                <w:rFonts w:ascii="Times New Roman" w:eastAsia="Times New Roman" w:hAnsi="Times New Roman" w:cs="Times New Roman"/>
                <w:lang w:eastAsia="ru-RU"/>
              </w:rPr>
              <w:t>практические занятия</w:t>
            </w:r>
          </w:p>
        </w:tc>
        <w:tc>
          <w:tcPr>
            <w:tcW w:w="1315" w:type="pct"/>
            <w:vAlign w:val="center"/>
          </w:tcPr>
          <w:p w:rsidR="003D12B4" w:rsidRPr="003D12B4" w:rsidRDefault="007A3A56" w:rsidP="003D12B4">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r w:rsidR="0040061B">
              <w:rPr>
                <w:rFonts w:ascii="Times New Roman" w:eastAsia="Times New Roman" w:hAnsi="Times New Roman" w:cs="Times New Roman"/>
                <w:iCs/>
                <w:lang w:eastAsia="ru-RU"/>
              </w:rPr>
              <w:t>4</w:t>
            </w:r>
          </w:p>
        </w:tc>
      </w:tr>
      <w:tr w:rsidR="003D12B4" w:rsidRPr="003D12B4" w:rsidTr="004A5EF6">
        <w:trPr>
          <w:trHeight w:val="267"/>
        </w:trPr>
        <w:tc>
          <w:tcPr>
            <w:tcW w:w="3685" w:type="pct"/>
            <w:vAlign w:val="center"/>
          </w:tcPr>
          <w:p w:rsidR="003D12B4" w:rsidRPr="003D12B4" w:rsidRDefault="004A5EF6" w:rsidP="003D12B4">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са</w:t>
            </w:r>
            <w:r w:rsidR="003D12B4" w:rsidRPr="003D12B4">
              <w:rPr>
                <w:rFonts w:ascii="Times New Roman" w:eastAsia="Times New Roman" w:hAnsi="Times New Roman" w:cs="Times New Roman"/>
                <w:iCs/>
                <w:lang w:eastAsia="ru-RU"/>
              </w:rPr>
              <w:t>мостоятельная работа</w:t>
            </w:r>
          </w:p>
        </w:tc>
        <w:tc>
          <w:tcPr>
            <w:tcW w:w="1315" w:type="pct"/>
            <w:vAlign w:val="center"/>
          </w:tcPr>
          <w:p w:rsidR="003D12B4" w:rsidRPr="003D12B4" w:rsidRDefault="0040061B" w:rsidP="003D12B4">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8</w:t>
            </w:r>
          </w:p>
        </w:tc>
      </w:tr>
      <w:tr w:rsidR="003D12B4" w:rsidRPr="003D12B4" w:rsidTr="004A5EF6">
        <w:trPr>
          <w:trHeight w:val="331"/>
        </w:trPr>
        <w:tc>
          <w:tcPr>
            <w:tcW w:w="3685" w:type="pct"/>
            <w:vAlign w:val="center"/>
          </w:tcPr>
          <w:p w:rsidR="003D12B4" w:rsidRPr="003D12B4" w:rsidRDefault="003D12B4" w:rsidP="003D12B4">
            <w:pPr>
              <w:suppressAutoHyphens/>
              <w:spacing w:after="0" w:line="276" w:lineRule="auto"/>
              <w:rPr>
                <w:rFonts w:ascii="Times New Roman" w:eastAsia="Times New Roman" w:hAnsi="Times New Roman" w:cs="Times New Roman"/>
                <w:i/>
                <w:lang w:eastAsia="ru-RU"/>
              </w:rPr>
            </w:pPr>
            <w:r w:rsidRPr="003D12B4">
              <w:rPr>
                <w:rFonts w:ascii="Times New Roman" w:eastAsia="Times New Roman" w:hAnsi="Times New Roman" w:cs="Times New Roman"/>
                <w:b/>
                <w:iCs/>
                <w:lang w:eastAsia="ru-RU"/>
              </w:rPr>
              <w:t>Промежуточная аттестация</w:t>
            </w:r>
            <w:r w:rsidR="003D5BEA">
              <w:rPr>
                <w:rFonts w:ascii="Times New Roman" w:eastAsia="Times New Roman" w:hAnsi="Times New Roman" w:cs="Times New Roman"/>
                <w:b/>
                <w:iCs/>
                <w:lang w:eastAsia="ru-RU"/>
              </w:rPr>
              <w:t xml:space="preserve"> </w:t>
            </w:r>
            <w:r w:rsidR="00AE4F42" w:rsidRPr="00AE4F42">
              <w:rPr>
                <w:rFonts w:ascii="Times New Roman" w:eastAsia="Times New Roman" w:hAnsi="Times New Roman" w:cs="Times New Roman"/>
                <w:b/>
                <w:lang w:eastAsia="ru-RU"/>
              </w:rPr>
              <w:t>в форме дифференцированного зачета</w:t>
            </w:r>
          </w:p>
        </w:tc>
        <w:tc>
          <w:tcPr>
            <w:tcW w:w="1315" w:type="pct"/>
            <w:vAlign w:val="center"/>
          </w:tcPr>
          <w:p w:rsidR="003D12B4" w:rsidRPr="003D12B4" w:rsidRDefault="003D12B4" w:rsidP="003D12B4">
            <w:pPr>
              <w:suppressAutoHyphens/>
              <w:spacing w:after="0" w:line="276" w:lineRule="auto"/>
              <w:jc w:val="center"/>
              <w:rPr>
                <w:rFonts w:ascii="Times New Roman" w:eastAsia="Times New Roman" w:hAnsi="Times New Roman" w:cs="Times New Roman"/>
                <w:iCs/>
                <w:lang w:eastAsia="ru-RU"/>
              </w:rPr>
            </w:pPr>
            <w:r w:rsidRPr="003D12B4">
              <w:rPr>
                <w:rFonts w:ascii="Times New Roman" w:eastAsia="Times New Roman" w:hAnsi="Times New Roman" w:cs="Times New Roman"/>
                <w:iCs/>
                <w:lang w:eastAsia="ru-RU"/>
              </w:rPr>
              <w:t>2</w:t>
            </w:r>
          </w:p>
        </w:tc>
      </w:tr>
    </w:tbl>
    <w:p w:rsidR="003D12B4" w:rsidRPr="003D12B4" w:rsidRDefault="003D12B4" w:rsidP="003D12B4">
      <w:pPr>
        <w:suppressAutoHyphens/>
        <w:spacing w:after="120" w:line="276" w:lineRule="auto"/>
        <w:rPr>
          <w:rFonts w:ascii="Times New Roman" w:eastAsia="Times New Roman" w:hAnsi="Times New Roman" w:cs="Times New Roman"/>
          <w:b/>
          <w:i/>
          <w:color w:val="FF0000"/>
          <w:lang w:eastAsia="ru-RU"/>
        </w:rPr>
      </w:pPr>
    </w:p>
    <w:p w:rsidR="003D12B4" w:rsidRPr="003D12B4" w:rsidRDefault="003D12B4" w:rsidP="003D12B4">
      <w:pPr>
        <w:suppressAutoHyphens/>
        <w:spacing w:after="120" w:line="276" w:lineRule="auto"/>
        <w:rPr>
          <w:rFonts w:ascii="Times New Roman" w:eastAsia="Times New Roman" w:hAnsi="Times New Roman" w:cs="Times New Roman"/>
          <w:b/>
          <w:i/>
          <w:color w:val="FF0000"/>
          <w:lang w:eastAsia="ru-RU"/>
        </w:rPr>
      </w:pPr>
    </w:p>
    <w:p w:rsidR="0040061B" w:rsidRPr="003D12B4" w:rsidRDefault="0040061B" w:rsidP="003D12B4">
      <w:pPr>
        <w:spacing w:after="200" w:line="276" w:lineRule="auto"/>
        <w:rPr>
          <w:rFonts w:ascii="Times New Roman" w:eastAsia="Times New Roman" w:hAnsi="Times New Roman" w:cs="Times New Roman"/>
          <w:b/>
          <w:i/>
          <w:lang w:eastAsia="ru-RU"/>
        </w:rPr>
        <w:sectPr w:rsidR="0040061B" w:rsidRPr="003D12B4" w:rsidSect="00D70EB9">
          <w:footerReference w:type="default" r:id="rId8"/>
          <w:pgSz w:w="11907" w:h="16840" w:code="9"/>
          <w:pgMar w:top="567" w:right="567" w:bottom="567" w:left="1134" w:header="709" w:footer="709" w:gutter="0"/>
          <w:cols w:space="720"/>
          <w:titlePg/>
          <w:docGrid w:linePitch="299"/>
        </w:sectPr>
      </w:pPr>
    </w:p>
    <w:p w:rsidR="00D70EB9" w:rsidRDefault="003D12B4" w:rsidP="00D70EB9">
      <w:pPr>
        <w:spacing w:after="0" w:line="276" w:lineRule="auto"/>
        <w:ind w:firstLine="709"/>
        <w:jc w:val="center"/>
        <w:rPr>
          <w:rFonts w:ascii="Times New Roman" w:eastAsia="Times New Roman" w:hAnsi="Times New Roman" w:cs="Times New Roman"/>
          <w:b/>
          <w:sz w:val="24"/>
          <w:szCs w:val="24"/>
          <w:lang w:eastAsia="ru-RU"/>
        </w:rPr>
      </w:pPr>
      <w:r w:rsidRPr="007A5641">
        <w:rPr>
          <w:rFonts w:ascii="Times New Roman" w:eastAsia="Times New Roman" w:hAnsi="Times New Roman" w:cs="Times New Roman"/>
          <w:b/>
          <w:sz w:val="24"/>
          <w:szCs w:val="24"/>
          <w:lang w:eastAsia="ru-RU"/>
        </w:rPr>
        <w:lastRenderedPageBreak/>
        <w:t xml:space="preserve">2.2. Тематический план и содержание дисциплины </w:t>
      </w:r>
      <w:r w:rsidR="00460EF6">
        <w:rPr>
          <w:rFonts w:ascii="Times New Roman" w:eastAsia="Times New Roman" w:hAnsi="Times New Roman" w:cs="Times New Roman"/>
          <w:b/>
          <w:sz w:val="24"/>
          <w:szCs w:val="24"/>
          <w:lang w:eastAsia="ru-RU"/>
        </w:rPr>
        <w:t>Экологические основы природопользования</w:t>
      </w:r>
    </w:p>
    <w:p w:rsidR="003D12B4" w:rsidRPr="007A5641" w:rsidRDefault="00D70EB9" w:rsidP="00D70EB9">
      <w:pPr>
        <w:spacing w:after="0" w:line="276" w:lineRule="auto"/>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 xml:space="preserve">по специальности </w:t>
      </w:r>
      <w:r w:rsidR="00BA7769" w:rsidRPr="00BA7769">
        <w:rPr>
          <w:rFonts w:ascii="Times New Roman" w:hAnsi="Times New Roman"/>
          <w:b/>
          <w:sz w:val="24"/>
          <w:szCs w:val="24"/>
        </w:rPr>
        <w:t>09.02.07 Информационные системы и программирование</w:t>
      </w:r>
    </w:p>
    <w:tbl>
      <w:tblPr>
        <w:tblOverlap w:val="never"/>
        <w:tblW w:w="5000" w:type="pct"/>
        <w:jc w:val="center"/>
        <w:tblCellMar>
          <w:left w:w="10" w:type="dxa"/>
          <w:right w:w="10" w:type="dxa"/>
        </w:tblCellMar>
        <w:tblLook w:val="04A0" w:firstRow="1" w:lastRow="0" w:firstColumn="1" w:lastColumn="0" w:noHBand="0" w:noVBand="1"/>
      </w:tblPr>
      <w:tblGrid>
        <w:gridCol w:w="2845"/>
        <w:gridCol w:w="7939"/>
        <w:gridCol w:w="882"/>
        <w:gridCol w:w="1786"/>
        <w:gridCol w:w="1705"/>
      </w:tblGrid>
      <w:tr w:rsidR="00FE14A7" w:rsidRPr="00FE14A7" w:rsidTr="00FE14A7">
        <w:trPr>
          <w:jc w:val="center"/>
        </w:trPr>
        <w:tc>
          <w:tcPr>
            <w:tcW w:w="939" w:type="pct"/>
            <w:tcBorders>
              <w:top w:val="single" w:sz="4" w:space="0" w:color="auto"/>
              <w:left w:val="single" w:sz="4" w:space="0" w:color="auto"/>
            </w:tcBorders>
            <w:shd w:val="clear" w:color="auto" w:fill="FFFFFF"/>
            <w:vAlign w:val="center"/>
          </w:tcPr>
          <w:p w:rsidR="00FE14A7" w:rsidRPr="00F9232B" w:rsidRDefault="00BA5B7A" w:rsidP="00FE14A7">
            <w:pPr>
              <w:spacing w:after="0" w:line="240" w:lineRule="auto"/>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Наименование разделов</w:t>
            </w:r>
          </w:p>
          <w:p w:rsidR="00BA5B7A" w:rsidRPr="00F9232B" w:rsidRDefault="00BA5B7A" w:rsidP="00FE14A7">
            <w:pPr>
              <w:spacing w:after="0" w:line="240" w:lineRule="auto"/>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и тем</w:t>
            </w:r>
          </w:p>
        </w:tc>
        <w:tc>
          <w:tcPr>
            <w:tcW w:w="2618" w:type="pct"/>
            <w:tcBorders>
              <w:top w:val="single" w:sz="4" w:space="0" w:color="auto"/>
              <w:left w:val="single" w:sz="4" w:space="0" w:color="auto"/>
            </w:tcBorders>
            <w:shd w:val="clear" w:color="auto" w:fill="FFFFFF"/>
            <w:vAlign w:val="center"/>
          </w:tcPr>
          <w:p w:rsidR="00BA5B7A" w:rsidRPr="00F9232B" w:rsidRDefault="00BA5B7A" w:rsidP="00FE14A7">
            <w:pPr>
              <w:spacing w:after="0" w:line="240" w:lineRule="auto"/>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Содержание учебного материала и формы организации деятельности обучающихся</w:t>
            </w:r>
          </w:p>
        </w:tc>
        <w:tc>
          <w:tcPr>
            <w:tcW w:w="291" w:type="pct"/>
            <w:tcBorders>
              <w:top w:val="single" w:sz="4" w:space="0" w:color="auto"/>
              <w:left w:val="single" w:sz="4" w:space="0" w:color="auto"/>
            </w:tcBorders>
            <w:shd w:val="clear" w:color="auto" w:fill="FFFFFF"/>
            <w:vAlign w:val="center"/>
          </w:tcPr>
          <w:p w:rsidR="00BA5B7A" w:rsidRPr="00F9232B" w:rsidRDefault="00BA5B7A" w:rsidP="00FE14A7">
            <w:pPr>
              <w:spacing w:after="0" w:line="240" w:lineRule="auto"/>
              <w:jc w:val="center"/>
              <w:rPr>
                <w:rFonts w:ascii="Times New Roman" w:eastAsia="Times New Roman" w:hAnsi="Times New Roman" w:cs="Times New Roman"/>
                <w:b/>
                <w:i/>
                <w:sz w:val="24"/>
                <w:szCs w:val="24"/>
                <w:lang w:eastAsia="ru-RU"/>
              </w:rPr>
            </w:pPr>
            <w:r w:rsidRPr="00F9232B">
              <w:rPr>
                <w:rFonts w:ascii="Times New Roman" w:eastAsia="Times New Roman" w:hAnsi="Times New Roman" w:cs="Times New Roman"/>
                <w:b/>
                <w:iCs/>
                <w:color w:val="000000"/>
                <w:sz w:val="24"/>
                <w:szCs w:val="24"/>
                <w:shd w:val="clear" w:color="auto" w:fill="FFFFFF"/>
                <w:lang w:eastAsia="ru-RU"/>
              </w:rPr>
              <w:t>Объем в часах</w:t>
            </w:r>
          </w:p>
        </w:tc>
        <w:tc>
          <w:tcPr>
            <w:tcW w:w="589" w:type="pct"/>
            <w:tcBorders>
              <w:top w:val="single" w:sz="4" w:space="0" w:color="auto"/>
              <w:left w:val="single" w:sz="4" w:space="0" w:color="auto"/>
            </w:tcBorders>
            <w:shd w:val="clear" w:color="auto" w:fill="FFFFFF"/>
            <w:vAlign w:val="center"/>
          </w:tcPr>
          <w:p w:rsidR="00BA5B7A" w:rsidRPr="00F9232B" w:rsidRDefault="00BA5B7A" w:rsidP="00FE14A7">
            <w:pPr>
              <w:spacing w:after="0" w:line="240" w:lineRule="auto"/>
              <w:jc w:val="center"/>
              <w:rPr>
                <w:rFonts w:ascii="Times New Roman" w:eastAsia="Times New Roman" w:hAnsi="Times New Roman" w:cs="Times New Roman"/>
                <w:b/>
                <w:bCs/>
                <w:sz w:val="24"/>
                <w:szCs w:val="24"/>
                <w:lang w:eastAsia="ru-RU"/>
              </w:rPr>
            </w:pPr>
            <w:r w:rsidRPr="00F9232B">
              <w:rPr>
                <w:rStyle w:val="FontStyle43"/>
                <w:rFonts w:cs="Times New Roman"/>
                <w:bCs/>
                <w:sz w:val="24"/>
                <w:szCs w:val="24"/>
              </w:rPr>
              <w:t>Форма проведения активного или интерактивного занятия</w:t>
            </w:r>
          </w:p>
        </w:tc>
        <w:tc>
          <w:tcPr>
            <w:tcW w:w="562" w:type="pct"/>
            <w:tcBorders>
              <w:top w:val="single" w:sz="4" w:space="0" w:color="auto"/>
              <w:left w:val="single" w:sz="4" w:space="0" w:color="auto"/>
              <w:right w:val="single" w:sz="4" w:space="0" w:color="auto"/>
            </w:tcBorders>
            <w:shd w:val="clear" w:color="auto" w:fill="FFFFFF"/>
            <w:vAlign w:val="center"/>
          </w:tcPr>
          <w:p w:rsidR="00BA5B7A" w:rsidRPr="00F9232B" w:rsidRDefault="00BA5B7A" w:rsidP="00FE14A7">
            <w:pPr>
              <w:spacing w:after="0" w:line="240" w:lineRule="auto"/>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bCs/>
                <w:sz w:val="24"/>
                <w:szCs w:val="24"/>
                <w:lang w:eastAsia="ru-RU"/>
              </w:rPr>
              <w:t>Коды компетенций и личностных результатов, формированию которых способствует элемент программы</w:t>
            </w:r>
          </w:p>
        </w:tc>
      </w:tr>
      <w:tr w:rsidR="00BA5B7A" w:rsidRPr="00FE14A7" w:rsidTr="00FE14A7">
        <w:trPr>
          <w:jc w:val="center"/>
        </w:trPr>
        <w:tc>
          <w:tcPr>
            <w:tcW w:w="3557" w:type="pct"/>
            <w:gridSpan w:val="2"/>
            <w:tcBorders>
              <w:top w:val="single" w:sz="4" w:space="0" w:color="auto"/>
              <w:left w:val="single" w:sz="4" w:space="0" w:color="auto"/>
            </w:tcBorders>
            <w:shd w:val="clear" w:color="auto" w:fill="FFFFFF"/>
            <w:vAlign w:val="center"/>
          </w:tcPr>
          <w:p w:rsidR="00BA5B7A" w:rsidRPr="00F9232B" w:rsidRDefault="00BA5B7A" w:rsidP="00FE14A7">
            <w:pPr>
              <w:spacing w:after="0" w:line="240" w:lineRule="auto"/>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 xml:space="preserve">Раздел 1. </w:t>
            </w:r>
            <w:r w:rsidR="003C15E1" w:rsidRPr="00F9232B">
              <w:rPr>
                <w:rFonts w:ascii="Times New Roman" w:eastAsia="Times New Roman" w:hAnsi="Times New Roman" w:cs="Times New Roman"/>
                <w:b/>
                <w:sz w:val="24"/>
                <w:szCs w:val="24"/>
                <w:lang w:eastAsia="ru-RU"/>
              </w:rPr>
              <w:t>Рациональное и нерациональное природопользование</w:t>
            </w:r>
          </w:p>
        </w:tc>
        <w:tc>
          <w:tcPr>
            <w:tcW w:w="291" w:type="pct"/>
            <w:tcBorders>
              <w:top w:val="single" w:sz="4" w:space="0" w:color="auto"/>
              <w:left w:val="single" w:sz="4" w:space="0" w:color="auto"/>
            </w:tcBorders>
            <w:shd w:val="clear" w:color="auto" w:fill="FFFFFF"/>
            <w:vAlign w:val="center"/>
          </w:tcPr>
          <w:p w:rsidR="00BA5B7A" w:rsidRPr="00F9232B" w:rsidRDefault="0025355C" w:rsidP="00FE14A7">
            <w:pPr>
              <w:framePr w:w="15302" w:wrap="notBeside" w:vAnchor="text" w:hAnchor="text" w:xAlign="center" w:y="1"/>
              <w:widowControl w:val="0"/>
              <w:spacing w:after="0" w:line="240" w:lineRule="auto"/>
              <w:jc w:val="center"/>
              <w:rPr>
                <w:rFonts w:ascii="Times New Roman" w:eastAsia="Times New Roman" w:hAnsi="Times New Roman" w:cs="Times New Roman"/>
                <w:b/>
                <w:i/>
                <w:sz w:val="24"/>
                <w:szCs w:val="24"/>
                <w:lang w:eastAsia="ru-RU"/>
              </w:rPr>
            </w:pPr>
            <w:r w:rsidRPr="00F9232B">
              <w:rPr>
                <w:rFonts w:ascii="Times New Roman" w:eastAsia="Times New Roman" w:hAnsi="Times New Roman" w:cs="Times New Roman"/>
                <w:b/>
                <w:iCs/>
                <w:color w:val="000000"/>
                <w:sz w:val="24"/>
                <w:szCs w:val="24"/>
                <w:shd w:val="clear" w:color="auto" w:fill="FFFFFF"/>
                <w:lang w:eastAsia="ru-RU"/>
              </w:rPr>
              <w:t>18</w:t>
            </w:r>
          </w:p>
        </w:tc>
        <w:tc>
          <w:tcPr>
            <w:tcW w:w="589" w:type="pct"/>
            <w:tcBorders>
              <w:top w:val="single" w:sz="4" w:space="0" w:color="auto"/>
              <w:left w:val="single" w:sz="4" w:space="0" w:color="auto"/>
            </w:tcBorders>
            <w:shd w:val="clear" w:color="auto" w:fill="FFFFFF"/>
            <w:vAlign w:val="center"/>
          </w:tcPr>
          <w:p w:rsidR="00BA5B7A" w:rsidRPr="00F9232B"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tcBorders>
              <w:top w:val="single" w:sz="4" w:space="0" w:color="auto"/>
              <w:left w:val="single" w:sz="4" w:space="0" w:color="auto"/>
              <w:right w:val="single" w:sz="4" w:space="0" w:color="auto"/>
            </w:tcBorders>
            <w:shd w:val="clear" w:color="auto" w:fill="FFFFFF"/>
            <w:vAlign w:val="center"/>
          </w:tcPr>
          <w:p w:rsidR="00BA5B7A" w:rsidRPr="00F9232B"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val="restart"/>
            <w:tcBorders>
              <w:top w:val="single" w:sz="4" w:space="0" w:color="auto"/>
              <w:left w:val="single" w:sz="4" w:space="0" w:color="auto"/>
            </w:tcBorders>
            <w:shd w:val="clear" w:color="auto" w:fill="FFFFFF"/>
            <w:vAlign w:val="center"/>
          </w:tcPr>
          <w:p w:rsidR="00FE14A7" w:rsidRPr="00F9232B" w:rsidRDefault="00FE14A7" w:rsidP="00FE14A7">
            <w:pPr>
              <w:spacing w:after="0" w:line="240" w:lineRule="auto"/>
              <w:ind w:left="112"/>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Тема 1.1.</w:t>
            </w:r>
          </w:p>
          <w:p w:rsidR="00BA5B7A" w:rsidRPr="00F9232B" w:rsidRDefault="00FE14A7" w:rsidP="00FE14A7">
            <w:pPr>
              <w:spacing w:after="0" w:line="240" w:lineRule="auto"/>
              <w:ind w:left="112"/>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Концепция устойчивого развития</w:t>
            </w:r>
          </w:p>
        </w:tc>
        <w:tc>
          <w:tcPr>
            <w:tcW w:w="2618" w:type="pct"/>
            <w:tcBorders>
              <w:top w:val="single" w:sz="4" w:space="0" w:color="auto"/>
              <w:left w:val="single" w:sz="4" w:space="0" w:color="auto"/>
            </w:tcBorders>
            <w:shd w:val="clear" w:color="auto" w:fill="FFFFFF"/>
            <w:vAlign w:val="center"/>
          </w:tcPr>
          <w:p w:rsidR="00BA5B7A" w:rsidRPr="00F9232B" w:rsidRDefault="00BA5B7A" w:rsidP="00FE14A7">
            <w:pPr>
              <w:spacing w:after="0" w:line="240" w:lineRule="auto"/>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Содержание учебного материала</w:t>
            </w:r>
          </w:p>
        </w:tc>
        <w:tc>
          <w:tcPr>
            <w:tcW w:w="291" w:type="pct"/>
            <w:vMerge w:val="restart"/>
            <w:tcBorders>
              <w:top w:val="single" w:sz="4" w:space="0" w:color="auto"/>
              <w:left w:val="single" w:sz="4" w:space="0" w:color="auto"/>
            </w:tcBorders>
            <w:shd w:val="clear" w:color="auto" w:fill="FFFFFF"/>
            <w:vAlign w:val="center"/>
          </w:tcPr>
          <w:p w:rsidR="00BA5B7A" w:rsidRPr="00F9232B" w:rsidRDefault="00BA5B7A" w:rsidP="00FE14A7">
            <w:pPr>
              <w:framePr w:w="15302" w:wrap="notBeside" w:vAnchor="text" w:hAnchor="text" w:xAlign="center" w:y="1"/>
              <w:widowControl w:val="0"/>
              <w:spacing w:after="0" w:line="240" w:lineRule="auto"/>
              <w:jc w:val="center"/>
              <w:rPr>
                <w:rFonts w:ascii="Times New Roman" w:eastAsia="Times New Roman" w:hAnsi="Times New Roman" w:cs="Times New Roman"/>
                <w:i/>
                <w:sz w:val="24"/>
                <w:szCs w:val="24"/>
                <w:lang w:eastAsia="ru-RU"/>
              </w:rPr>
            </w:pPr>
            <w:r w:rsidRPr="00F9232B">
              <w:rPr>
                <w:rFonts w:ascii="Times New Roman" w:eastAsia="Times New Roman" w:hAnsi="Times New Roman" w:cs="Times New Roman"/>
                <w:iCs/>
                <w:color w:val="000000"/>
                <w:sz w:val="24"/>
                <w:szCs w:val="24"/>
                <w:shd w:val="clear" w:color="auto" w:fill="FFFFFF"/>
                <w:lang w:eastAsia="ru-RU"/>
              </w:rPr>
              <w:t>2</w:t>
            </w:r>
          </w:p>
        </w:tc>
        <w:tc>
          <w:tcPr>
            <w:tcW w:w="589" w:type="pct"/>
            <w:tcBorders>
              <w:top w:val="single" w:sz="4" w:space="0" w:color="auto"/>
              <w:left w:val="single" w:sz="4" w:space="0" w:color="auto"/>
            </w:tcBorders>
            <w:shd w:val="clear" w:color="auto" w:fill="FFFFFF"/>
            <w:vAlign w:val="center"/>
          </w:tcPr>
          <w:p w:rsidR="00BA5B7A" w:rsidRPr="00F9232B" w:rsidRDefault="00BA5B7A"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62" w:type="pct"/>
            <w:vMerge w:val="restart"/>
            <w:tcBorders>
              <w:top w:val="single" w:sz="4" w:space="0" w:color="auto"/>
              <w:left w:val="single" w:sz="4" w:space="0" w:color="auto"/>
              <w:right w:val="single" w:sz="4" w:space="0" w:color="auto"/>
            </w:tcBorders>
            <w:shd w:val="clear" w:color="auto" w:fill="FFFFFF"/>
            <w:vAlign w:val="center"/>
          </w:tcPr>
          <w:p w:rsidR="007A5641" w:rsidRPr="00F9232B" w:rsidRDefault="007A5641"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01</w:t>
            </w:r>
          </w:p>
          <w:p w:rsidR="007A5641" w:rsidRPr="00F9232B" w:rsidRDefault="007A5641"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02</w:t>
            </w:r>
          </w:p>
          <w:p w:rsidR="007A5641" w:rsidRPr="00F9232B" w:rsidRDefault="007A5641"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07</w:t>
            </w:r>
          </w:p>
          <w:p w:rsidR="000A7649" w:rsidRPr="00F9232B" w:rsidRDefault="000A7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ЛР10</w:t>
            </w:r>
          </w:p>
          <w:p w:rsidR="00BA5B7A" w:rsidRPr="00F9232B" w:rsidRDefault="000A7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ЛР16</w:t>
            </w:r>
          </w:p>
        </w:tc>
      </w:tr>
      <w:tr w:rsidR="00FE14A7" w:rsidRPr="00FE14A7" w:rsidTr="00FE14A7">
        <w:trPr>
          <w:jc w:val="center"/>
        </w:trPr>
        <w:tc>
          <w:tcPr>
            <w:tcW w:w="939" w:type="pct"/>
            <w:vMerge/>
            <w:tcBorders>
              <w:left w:val="single" w:sz="4" w:space="0" w:color="auto"/>
            </w:tcBorders>
            <w:shd w:val="clear" w:color="auto" w:fill="FFFFFF"/>
            <w:vAlign w:val="center"/>
          </w:tcPr>
          <w:p w:rsidR="00FE14A7" w:rsidRPr="00F9232B"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tcBorders>
            <w:shd w:val="clear" w:color="auto" w:fill="FFFFFF"/>
            <w:vAlign w:val="center"/>
          </w:tcPr>
          <w:p w:rsidR="00FE14A7" w:rsidRPr="00F9232B" w:rsidRDefault="00FE14A7" w:rsidP="00FE14A7">
            <w:pPr>
              <w:spacing w:after="0" w:line="240" w:lineRule="auto"/>
              <w:ind w:left="42"/>
              <w:rPr>
                <w:rFonts w:ascii="Times New Roman" w:eastAsia="Times New Roman" w:hAnsi="Times New Roman" w:cs="Times New Roman"/>
                <w:sz w:val="24"/>
                <w:szCs w:val="24"/>
                <w:lang w:eastAsia="ru-RU"/>
              </w:rPr>
            </w:pPr>
            <w:r w:rsidRPr="00F9232B">
              <w:rPr>
                <w:rFonts w:ascii="Times New Roman" w:eastAsia="Times New Roman" w:hAnsi="Times New Roman" w:cs="Times New Roman"/>
                <w:color w:val="000000"/>
                <w:sz w:val="24"/>
                <w:szCs w:val="24"/>
                <w:shd w:val="clear" w:color="auto" w:fill="FFFFFF"/>
                <w:lang w:eastAsia="ru-RU"/>
              </w:rPr>
              <w:t>Введение. Структура и задачи дисциплины. Основные направления рационального природопользования. Природоресурсный потенциал. Условия свободы и ответственности за сохранения жизни на Земле и экокультуры.</w:t>
            </w:r>
          </w:p>
        </w:tc>
        <w:tc>
          <w:tcPr>
            <w:tcW w:w="291" w:type="pct"/>
            <w:vMerge/>
            <w:tcBorders>
              <w:left w:val="single" w:sz="4" w:space="0" w:color="auto"/>
            </w:tcBorders>
            <w:shd w:val="clear" w:color="auto" w:fill="FFFFFF"/>
            <w:vAlign w:val="center"/>
          </w:tcPr>
          <w:p w:rsidR="00FE14A7" w:rsidRPr="00F9232B" w:rsidRDefault="00FE14A7" w:rsidP="00FE14A7">
            <w:pPr>
              <w:framePr w:w="15302" w:wrap="notBeside" w:vAnchor="text" w:hAnchor="text" w:xAlign="center" w:y="1"/>
              <w:widowControl w:val="0"/>
              <w:shd w:val="clear" w:color="auto" w:fill="FFFFFF"/>
              <w:spacing w:after="0" w:line="240" w:lineRule="auto"/>
              <w:jc w:val="center"/>
              <w:rPr>
                <w:rFonts w:ascii="Times New Roman" w:eastAsia="Times New Roman" w:hAnsi="Times New Roman" w:cs="Times New Roman"/>
                <w:sz w:val="24"/>
                <w:szCs w:val="24"/>
                <w:lang w:eastAsia="ru-RU"/>
              </w:rPr>
            </w:pPr>
          </w:p>
        </w:tc>
        <w:tc>
          <w:tcPr>
            <w:tcW w:w="589" w:type="pct"/>
            <w:vMerge w:val="restart"/>
            <w:tcBorders>
              <w:left w:val="single" w:sz="4" w:space="0" w:color="auto"/>
            </w:tcBorders>
            <w:shd w:val="clear" w:color="auto" w:fill="FFFFFF"/>
            <w:vAlign w:val="center"/>
          </w:tcPr>
          <w:p w:rsidR="00FE14A7" w:rsidRPr="00F9232B" w:rsidRDefault="00FE14A7"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r w:rsidRPr="00F9232B">
              <w:rPr>
                <w:rFonts w:ascii="Times New Roman" w:eastAsia="Times New Roman" w:hAnsi="Times New Roman" w:cs="Times New Roman"/>
                <w:kern w:val="32"/>
                <w:sz w:val="24"/>
                <w:szCs w:val="24"/>
              </w:rPr>
              <w:t>Лекционное занятие</w:t>
            </w:r>
          </w:p>
        </w:tc>
        <w:tc>
          <w:tcPr>
            <w:tcW w:w="562" w:type="pct"/>
            <w:vMerge/>
            <w:tcBorders>
              <w:left w:val="single" w:sz="4" w:space="0" w:color="auto"/>
              <w:right w:val="single" w:sz="4" w:space="0" w:color="auto"/>
            </w:tcBorders>
            <w:shd w:val="clear" w:color="auto" w:fill="FFFFFF"/>
            <w:vAlign w:val="center"/>
          </w:tcPr>
          <w:p w:rsidR="00FE14A7" w:rsidRPr="00F9232B"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FE14A7" w:rsidRPr="00F9232B"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tcBorders>
            <w:shd w:val="clear" w:color="auto" w:fill="FFFFFF"/>
            <w:vAlign w:val="center"/>
          </w:tcPr>
          <w:p w:rsidR="00FE14A7" w:rsidRPr="00F9232B" w:rsidRDefault="00FE14A7" w:rsidP="00FE14A7">
            <w:pPr>
              <w:spacing w:after="0" w:line="240" w:lineRule="auto"/>
              <w:ind w:left="42"/>
              <w:rPr>
                <w:rFonts w:ascii="Times New Roman" w:eastAsia="Times New Roman" w:hAnsi="Times New Roman" w:cs="Times New Roman"/>
                <w:sz w:val="24"/>
                <w:szCs w:val="24"/>
                <w:lang w:eastAsia="ru-RU"/>
              </w:rPr>
            </w:pPr>
            <w:r w:rsidRPr="00F9232B">
              <w:rPr>
                <w:rFonts w:ascii="Times New Roman" w:eastAsia="Times New Roman" w:hAnsi="Times New Roman" w:cs="Times New Roman"/>
                <w:color w:val="000000"/>
                <w:sz w:val="24"/>
                <w:szCs w:val="24"/>
                <w:shd w:val="clear" w:color="auto" w:fill="FFFFFF"/>
                <w:lang w:eastAsia="ru-RU"/>
              </w:rPr>
              <w:t>Виды и классификация природных ресурсов. Альтернативные источники энергии.</w:t>
            </w:r>
          </w:p>
        </w:tc>
        <w:tc>
          <w:tcPr>
            <w:tcW w:w="291" w:type="pct"/>
            <w:vMerge/>
            <w:tcBorders>
              <w:left w:val="single" w:sz="4" w:space="0" w:color="auto"/>
            </w:tcBorders>
            <w:shd w:val="clear" w:color="auto" w:fill="FFFFFF"/>
            <w:vAlign w:val="center"/>
          </w:tcPr>
          <w:p w:rsidR="00FE14A7" w:rsidRPr="00F9232B" w:rsidRDefault="00FE14A7"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tcBorders>
            <w:shd w:val="clear" w:color="auto" w:fill="FFFFFF"/>
            <w:vAlign w:val="center"/>
          </w:tcPr>
          <w:p w:rsidR="00FE14A7" w:rsidRPr="00F9232B"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left w:val="single" w:sz="4" w:space="0" w:color="auto"/>
              <w:right w:val="single" w:sz="4" w:space="0" w:color="auto"/>
            </w:tcBorders>
            <w:shd w:val="clear" w:color="auto" w:fill="FFFFFF"/>
            <w:vAlign w:val="center"/>
          </w:tcPr>
          <w:p w:rsidR="00FE14A7" w:rsidRPr="00F9232B"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FE14A7" w:rsidRPr="00F9232B"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tcBorders>
            <w:shd w:val="clear" w:color="auto" w:fill="FFFFFF"/>
            <w:vAlign w:val="center"/>
          </w:tcPr>
          <w:p w:rsidR="00FE14A7" w:rsidRPr="00F9232B" w:rsidRDefault="00FE14A7" w:rsidP="00FE14A7">
            <w:pPr>
              <w:spacing w:after="0" w:line="240" w:lineRule="auto"/>
              <w:ind w:left="42"/>
              <w:rPr>
                <w:rFonts w:ascii="Times New Roman" w:eastAsia="Times New Roman" w:hAnsi="Times New Roman" w:cs="Times New Roman"/>
                <w:color w:val="000000"/>
                <w:sz w:val="24"/>
                <w:szCs w:val="24"/>
                <w:shd w:val="clear" w:color="auto" w:fill="FFFFFF"/>
                <w:lang w:eastAsia="ru-RU"/>
              </w:rPr>
            </w:pPr>
            <w:r w:rsidRPr="00F9232B">
              <w:rPr>
                <w:rFonts w:ascii="Times New Roman" w:eastAsia="Times New Roman" w:hAnsi="Times New Roman" w:cs="Times New Roman"/>
                <w:color w:val="000000"/>
                <w:sz w:val="24"/>
                <w:szCs w:val="24"/>
                <w:shd w:val="clear" w:color="auto" w:fill="FFFFFF"/>
                <w:lang w:eastAsia="ru-RU"/>
              </w:rPr>
              <w:t>Природопользование. Принципы и методы рационального природопользования. Условия устойчивого состояния экосистем. Глобальные экологические проблемы человечества.</w:t>
            </w:r>
          </w:p>
        </w:tc>
        <w:tc>
          <w:tcPr>
            <w:tcW w:w="291" w:type="pct"/>
            <w:vMerge/>
            <w:tcBorders>
              <w:left w:val="single" w:sz="4" w:space="0" w:color="auto"/>
            </w:tcBorders>
            <w:shd w:val="clear" w:color="auto" w:fill="FFFFFF"/>
            <w:vAlign w:val="center"/>
          </w:tcPr>
          <w:p w:rsidR="00FE14A7" w:rsidRPr="00F9232B" w:rsidRDefault="00FE14A7"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tcBorders>
            <w:shd w:val="clear" w:color="auto" w:fill="FFFFFF"/>
            <w:vAlign w:val="center"/>
          </w:tcPr>
          <w:p w:rsidR="00FE14A7" w:rsidRPr="00F9232B"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left w:val="single" w:sz="4" w:space="0" w:color="auto"/>
              <w:right w:val="single" w:sz="4" w:space="0" w:color="auto"/>
            </w:tcBorders>
            <w:shd w:val="clear" w:color="auto" w:fill="FFFFFF"/>
            <w:vAlign w:val="center"/>
          </w:tcPr>
          <w:p w:rsidR="00FE14A7" w:rsidRPr="00F9232B"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E14A7" w:rsidRPr="00F9232B"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Тема 1</w:t>
            </w:r>
            <w:r w:rsidR="00FE14A7" w:rsidRPr="00F9232B">
              <w:rPr>
                <w:rFonts w:ascii="Times New Roman" w:eastAsia="Times New Roman" w:hAnsi="Times New Roman" w:cs="Times New Roman"/>
                <w:b/>
                <w:sz w:val="24"/>
                <w:szCs w:val="24"/>
                <w:lang w:eastAsia="ru-RU"/>
              </w:rPr>
              <w:t>.2.</w:t>
            </w:r>
          </w:p>
          <w:p w:rsidR="00754649" w:rsidRPr="00F9232B"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Принципы и методы рационального природопользования</w:t>
            </w: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spacing w:after="0" w:line="240" w:lineRule="auto"/>
              <w:ind w:left="42"/>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Содержание учебного материала</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2</w:t>
            </w:r>
          </w:p>
        </w:tc>
        <w:tc>
          <w:tcPr>
            <w:tcW w:w="589" w:type="pct"/>
            <w:vMerge w:val="restart"/>
            <w:tcBorders>
              <w:top w:val="single" w:sz="4" w:space="0" w:color="auto"/>
              <w:left w:val="single" w:sz="4" w:space="0" w:color="auto"/>
              <w:right w:val="single" w:sz="4" w:space="0" w:color="auto"/>
            </w:tcBorders>
            <w:shd w:val="clear" w:color="auto" w:fill="FFFFFF"/>
            <w:vAlign w:val="center"/>
          </w:tcPr>
          <w:p w:rsidR="00754649" w:rsidRPr="00F9232B"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F9232B">
              <w:rPr>
                <w:rFonts w:ascii="Times New Roman" w:eastAsia="Times New Roman" w:hAnsi="Times New Roman" w:cs="Times New Roman"/>
                <w:kern w:val="32"/>
                <w:sz w:val="24"/>
                <w:szCs w:val="24"/>
              </w:rPr>
              <w:t>Лекционное занятие</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01</w:t>
            </w:r>
          </w:p>
          <w:p w:rsidR="00754649" w:rsidRPr="00F9232B" w:rsidRDefault="00754649"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02</w:t>
            </w:r>
          </w:p>
          <w:p w:rsidR="00754649" w:rsidRPr="00F9232B" w:rsidRDefault="00754649"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07</w:t>
            </w:r>
          </w:p>
          <w:p w:rsidR="00754649" w:rsidRPr="00F9232B" w:rsidRDefault="00754649" w:rsidP="00FE14A7">
            <w:pPr>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ЛР 10</w:t>
            </w:r>
          </w:p>
          <w:p w:rsidR="00754649" w:rsidRPr="00F9232B" w:rsidRDefault="00754649" w:rsidP="00FE14A7">
            <w:pPr>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ЛР10</w:t>
            </w:r>
          </w:p>
          <w:p w:rsidR="00754649" w:rsidRPr="00F9232B"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ЛР16</w:t>
            </w:r>
          </w:p>
        </w:tc>
      </w:tr>
      <w:tr w:rsidR="00FE14A7" w:rsidRPr="00FE14A7" w:rsidTr="00FE14A7">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spacing w:after="0" w:line="240" w:lineRule="auto"/>
              <w:ind w:left="42"/>
              <w:rPr>
                <w:rFonts w:ascii="Times New Roman" w:eastAsia="Times New Roman" w:hAnsi="Times New Roman" w:cs="Times New Roman"/>
                <w:sz w:val="24"/>
                <w:szCs w:val="24"/>
                <w:lang w:eastAsia="ru-RU"/>
              </w:rPr>
            </w:pPr>
            <w:r w:rsidRPr="00F9232B">
              <w:rPr>
                <w:rFonts w:ascii="Times New Roman" w:eastAsia="Times New Roman" w:hAnsi="Times New Roman" w:cs="Times New Roman"/>
                <w:color w:val="000000"/>
                <w:sz w:val="24"/>
                <w:szCs w:val="24"/>
                <w:shd w:val="clear" w:color="auto" w:fill="FFFFFF"/>
                <w:lang w:eastAsia="ru-RU"/>
              </w:rPr>
              <w:t>Техногенное воздействие на окружающую среду. Типы загрязняющих веществ. Принципы размещения производств различного типа</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bottom w:val="single" w:sz="4" w:space="0" w:color="auto"/>
              <w:right w:val="single" w:sz="4" w:space="0" w:color="auto"/>
            </w:tcBorders>
            <w:shd w:val="clear" w:color="auto" w:fill="FFFFFF"/>
            <w:vAlign w:val="center"/>
          </w:tcPr>
          <w:p w:rsidR="00754649" w:rsidRPr="00F9232B" w:rsidRDefault="00754649"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F9232B" w:rsidRDefault="00BA5B7A"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F9232B" w:rsidRDefault="00067D5C" w:rsidP="00FE14A7">
            <w:pPr>
              <w:spacing w:after="0" w:line="240" w:lineRule="auto"/>
              <w:ind w:left="42"/>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П</w:t>
            </w:r>
            <w:r w:rsidR="00BA5B7A" w:rsidRPr="00F9232B">
              <w:rPr>
                <w:rFonts w:ascii="Times New Roman" w:eastAsia="Times New Roman" w:hAnsi="Times New Roman" w:cs="Times New Roman"/>
                <w:b/>
                <w:sz w:val="24"/>
                <w:szCs w:val="24"/>
                <w:lang w:eastAsia="ru-RU"/>
              </w:rPr>
              <w:t>рактическ</w:t>
            </w:r>
            <w:r w:rsidRPr="00F9232B">
              <w:rPr>
                <w:rFonts w:ascii="Times New Roman" w:eastAsia="Times New Roman" w:hAnsi="Times New Roman" w:cs="Times New Roman"/>
                <w:b/>
                <w:sz w:val="24"/>
                <w:szCs w:val="24"/>
                <w:lang w:eastAsia="ru-RU"/>
              </w:rPr>
              <w:t>ое</w:t>
            </w:r>
            <w:r w:rsidR="00BA5B7A" w:rsidRPr="00F9232B">
              <w:rPr>
                <w:rFonts w:ascii="Times New Roman" w:eastAsia="Times New Roman" w:hAnsi="Times New Roman" w:cs="Times New Roman"/>
                <w:b/>
                <w:sz w:val="24"/>
                <w:szCs w:val="24"/>
                <w:lang w:eastAsia="ru-RU"/>
              </w:rPr>
              <w:t xml:space="preserve"> заняти</w:t>
            </w:r>
            <w:r w:rsidRPr="00F9232B">
              <w:rPr>
                <w:rFonts w:ascii="Times New Roman" w:eastAsia="Times New Roman" w:hAnsi="Times New Roman" w:cs="Times New Roman"/>
                <w:b/>
                <w:sz w:val="24"/>
                <w:szCs w:val="24"/>
                <w:lang w:eastAsia="ru-RU"/>
              </w:rPr>
              <w:t xml:space="preserve">е </w:t>
            </w:r>
            <w:r w:rsidR="00FE14A7" w:rsidRPr="00F9232B">
              <w:rPr>
                <w:rFonts w:ascii="Times New Roman" w:eastAsia="Times New Roman" w:hAnsi="Times New Roman" w:cs="Times New Roman"/>
                <w:b/>
                <w:sz w:val="24"/>
                <w:szCs w:val="24"/>
                <w:lang w:eastAsia="ru-RU"/>
              </w:rPr>
              <w:t>№1</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F9232B" w:rsidRDefault="00BA5B7A"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2</w:t>
            </w:r>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77A3F" w:rsidRPr="00F9232B" w:rsidRDefault="00067D5C" w:rsidP="00FE14A7">
            <w:pPr>
              <w:framePr w:w="15302" w:wrap="notBeside" w:vAnchor="text" w:hAnchor="text" w:xAlign="center" w:y="1"/>
              <w:spacing w:after="0" w:line="240" w:lineRule="auto"/>
              <w:jc w:val="center"/>
              <w:rPr>
                <w:rFonts w:ascii="Times New Roman" w:hAnsi="Times New Roman" w:cs="Times New Roman"/>
                <w:sz w:val="24"/>
                <w:szCs w:val="24"/>
              </w:rPr>
            </w:pPr>
            <w:r w:rsidRPr="00F9232B">
              <w:rPr>
                <w:rFonts w:ascii="Times New Roman" w:hAnsi="Times New Roman" w:cs="Times New Roman"/>
                <w:sz w:val="24"/>
                <w:szCs w:val="24"/>
              </w:rPr>
              <w:t xml:space="preserve">Практическое занятие </w:t>
            </w:r>
            <w:r w:rsidR="00BA5B7A" w:rsidRPr="00F9232B">
              <w:rPr>
                <w:rFonts w:ascii="Times New Roman" w:hAnsi="Times New Roman" w:cs="Times New Roman"/>
                <w:sz w:val="24"/>
                <w:szCs w:val="24"/>
              </w:rPr>
              <w:t>с использованием Microsoft</w:t>
            </w:r>
            <w:r w:rsidR="00FE14A7" w:rsidRPr="00F9232B">
              <w:rPr>
                <w:rFonts w:ascii="Times New Roman" w:hAnsi="Times New Roman" w:cs="Times New Roman"/>
                <w:sz w:val="24"/>
                <w:szCs w:val="24"/>
              </w:rPr>
              <w:t xml:space="preserve"> </w:t>
            </w:r>
            <w:r w:rsidR="00BA5B7A" w:rsidRPr="00F9232B">
              <w:rPr>
                <w:rFonts w:ascii="Times New Roman" w:hAnsi="Times New Roman" w:cs="Times New Roman"/>
                <w:sz w:val="24"/>
                <w:szCs w:val="24"/>
              </w:rPr>
              <w:t>Word</w:t>
            </w: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F9232B"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F9232B" w:rsidRDefault="00BA5B7A"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290760" w:rsidRPr="00F9232B" w:rsidRDefault="00BD61BE" w:rsidP="00FE14A7">
            <w:pPr>
              <w:spacing w:after="0" w:line="240" w:lineRule="auto"/>
              <w:ind w:left="42"/>
              <w:rPr>
                <w:rFonts w:ascii="Times New Roman" w:eastAsia="Times New Roman" w:hAnsi="Times New Roman" w:cs="Times New Roman"/>
                <w:bCs/>
                <w:sz w:val="24"/>
                <w:szCs w:val="24"/>
                <w:lang w:eastAsia="ru-RU"/>
              </w:rPr>
            </w:pPr>
            <w:r w:rsidRPr="00F9232B">
              <w:rPr>
                <w:rFonts w:ascii="Times New Roman" w:eastAsia="Times New Roman" w:hAnsi="Times New Roman" w:cs="Times New Roman"/>
                <w:bCs/>
                <w:sz w:val="24"/>
                <w:szCs w:val="24"/>
                <w:lang w:eastAsia="ru-RU"/>
              </w:rPr>
              <w:t>А</w:t>
            </w:r>
            <w:r w:rsidR="00BA5B7A" w:rsidRPr="00F9232B">
              <w:rPr>
                <w:rFonts w:ascii="Times New Roman" w:eastAsia="Times New Roman" w:hAnsi="Times New Roman" w:cs="Times New Roman"/>
                <w:bCs/>
                <w:sz w:val="24"/>
                <w:szCs w:val="24"/>
                <w:lang w:eastAsia="ru-RU"/>
              </w:rPr>
              <w:t xml:space="preserve">нализ и прогнозирование </w:t>
            </w:r>
            <w:r w:rsidR="00290760" w:rsidRPr="00F9232B">
              <w:rPr>
                <w:rFonts w:ascii="Times New Roman" w:eastAsia="Times New Roman" w:hAnsi="Times New Roman" w:cs="Times New Roman"/>
                <w:bCs/>
                <w:sz w:val="24"/>
                <w:szCs w:val="24"/>
                <w:lang w:eastAsia="ru-RU"/>
              </w:rPr>
              <w:t xml:space="preserve">экологические </w:t>
            </w:r>
            <w:r w:rsidR="00BA5B7A" w:rsidRPr="00F9232B">
              <w:rPr>
                <w:rFonts w:ascii="Times New Roman" w:eastAsia="Times New Roman" w:hAnsi="Times New Roman" w:cs="Times New Roman"/>
                <w:bCs/>
                <w:sz w:val="24"/>
                <w:szCs w:val="24"/>
                <w:lang w:eastAsia="ru-RU"/>
              </w:rPr>
              <w:t>последстви</w:t>
            </w:r>
            <w:r w:rsidR="00290760" w:rsidRPr="00F9232B">
              <w:rPr>
                <w:rFonts w:ascii="Times New Roman" w:eastAsia="Times New Roman" w:hAnsi="Times New Roman" w:cs="Times New Roman"/>
                <w:bCs/>
                <w:sz w:val="24"/>
                <w:szCs w:val="24"/>
                <w:lang w:eastAsia="ru-RU"/>
              </w:rPr>
              <w:t>я</w:t>
            </w:r>
            <w:r w:rsidR="00BA5B7A" w:rsidRPr="00F9232B">
              <w:rPr>
                <w:rFonts w:ascii="Times New Roman" w:eastAsia="Times New Roman" w:hAnsi="Times New Roman" w:cs="Times New Roman"/>
                <w:bCs/>
                <w:sz w:val="24"/>
                <w:szCs w:val="24"/>
                <w:lang w:eastAsia="ru-RU"/>
              </w:rPr>
              <w:t xml:space="preserve"> различных видов производственной деятельности</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F9232B" w:rsidRDefault="00BA5B7A"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p>
        </w:tc>
        <w:tc>
          <w:tcPr>
            <w:tcW w:w="58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F9232B" w:rsidRDefault="00BA5B7A" w:rsidP="00FE14A7">
            <w:pPr>
              <w:framePr w:w="15302" w:wrap="notBeside" w:vAnchor="text" w:hAnchor="text" w:xAlign="center" w:y="1"/>
              <w:spacing w:after="0" w:line="240" w:lineRule="auto"/>
              <w:rPr>
                <w:rFonts w:ascii="Times New Roman" w:eastAsia="Times New Roman" w:hAnsi="Times New Roman" w:cs="Times New Roman"/>
                <w:b/>
                <w:kern w:val="32"/>
                <w:sz w:val="24"/>
                <w:szCs w:val="24"/>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F9232B"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E14A7" w:rsidRPr="00F9232B"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Тема 1</w:t>
            </w:r>
            <w:r w:rsidR="00FE14A7" w:rsidRPr="00F9232B">
              <w:rPr>
                <w:rFonts w:ascii="Times New Roman" w:eastAsia="Times New Roman" w:hAnsi="Times New Roman" w:cs="Times New Roman"/>
                <w:b/>
                <w:sz w:val="24"/>
                <w:szCs w:val="24"/>
                <w:lang w:eastAsia="ru-RU"/>
              </w:rPr>
              <w:t>.3.</w:t>
            </w:r>
          </w:p>
          <w:p w:rsidR="00754649" w:rsidRPr="00F9232B"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Бытовые и промышленные отходы и их утилизация</w:t>
            </w: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spacing w:after="0" w:line="240" w:lineRule="auto"/>
              <w:ind w:left="42"/>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Содержание учебного материала</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2</w:t>
            </w:r>
          </w:p>
        </w:tc>
        <w:tc>
          <w:tcPr>
            <w:tcW w:w="589" w:type="pct"/>
            <w:vMerge w:val="restart"/>
            <w:tcBorders>
              <w:top w:val="single" w:sz="4" w:space="0" w:color="auto"/>
              <w:left w:val="single" w:sz="4" w:space="0" w:color="auto"/>
              <w:right w:val="single" w:sz="4" w:space="0" w:color="auto"/>
            </w:tcBorders>
            <w:shd w:val="clear" w:color="auto" w:fill="FFFFFF"/>
            <w:vAlign w:val="center"/>
          </w:tcPr>
          <w:p w:rsidR="00754649" w:rsidRPr="00F9232B"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F9232B">
              <w:rPr>
                <w:rFonts w:ascii="Times New Roman" w:eastAsia="Times New Roman" w:hAnsi="Times New Roman" w:cs="Times New Roman"/>
                <w:kern w:val="32"/>
                <w:sz w:val="24"/>
                <w:szCs w:val="24"/>
              </w:rPr>
              <w:t>Лекционное занятие</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01</w:t>
            </w:r>
          </w:p>
          <w:p w:rsidR="00754649" w:rsidRPr="00F9232B" w:rsidRDefault="00754649"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02</w:t>
            </w:r>
          </w:p>
          <w:p w:rsidR="00754649" w:rsidRPr="00F9232B" w:rsidRDefault="00754649"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07</w:t>
            </w:r>
          </w:p>
          <w:p w:rsidR="00754649" w:rsidRPr="00F9232B"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ЛР 10</w:t>
            </w:r>
          </w:p>
        </w:tc>
      </w:tr>
      <w:tr w:rsidR="00FE14A7" w:rsidRPr="00FE14A7" w:rsidTr="00FE14A7">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spacing w:after="0" w:line="240" w:lineRule="auto"/>
              <w:ind w:left="42"/>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Основные источники и масштабы образования отходов производства.</w:t>
            </w:r>
          </w:p>
          <w:p w:rsidR="00754649" w:rsidRPr="00F9232B" w:rsidRDefault="00754649" w:rsidP="00FE14A7">
            <w:pPr>
              <w:spacing w:after="0" w:line="240" w:lineRule="auto"/>
              <w:ind w:left="42"/>
              <w:rPr>
                <w:rFonts w:ascii="Times New Roman" w:eastAsia="Times New Roman" w:hAnsi="Times New Roman" w:cs="Times New Roman"/>
                <w:color w:val="000000"/>
                <w:sz w:val="24"/>
                <w:szCs w:val="24"/>
                <w:shd w:val="clear" w:color="auto" w:fill="FFFFFF"/>
                <w:lang w:eastAsia="ru-RU"/>
              </w:rPr>
            </w:pPr>
            <w:r w:rsidRPr="00F9232B">
              <w:rPr>
                <w:rFonts w:ascii="Times New Roman" w:eastAsia="Times New Roman" w:hAnsi="Times New Roman" w:cs="Times New Roman"/>
                <w:color w:val="000000"/>
                <w:sz w:val="24"/>
                <w:szCs w:val="24"/>
                <w:shd w:val="clear" w:color="auto" w:fill="FFFFFF"/>
                <w:lang w:eastAsia="ru-RU"/>
              </w:rPr>
              <w:t>Основные технологии утилизации промышленных и бытовых отходов.</w:t>
            </w:r>
          </w:p>
          <w:p w:rsidR="00754649" w:rsidRPr="00F9232B" w:rsidRDefault="00754649" w:rsidP="00FE14A7">
            <w:pPr>
              <w:spacing w:after="0" w:line="240" w:lineRule="auto"/>
              <w:ind w:left="42"/>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 xml:space="preserve">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w:t>
            </w:r>
            <w:r w:rsidRPr="00F9232B">
              <w:rPr>
                <w:rFonts w:ascii="Times New Roman" w:eastAsia="Times New Roman" w:hAnsi="Times New Roman" w:cs="Times New Roman"/>
                <w:sz w:val="24"/>
                <w:szCs w:val="24"/>
                <w:lang w:eastAsia="ru-RU"/>
              </w:rPr>
              <w:lastRenderedPageBreak/>
              <w:t>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bottom w:val="single" w:sz="4" w:space="0" w:color="auto"/>
              <w:right w:val="single" w:sz="4" w:space="0" w:color="auto"/>
            </w:tcBorders>
            <w:shd w:val="clear" w:color="auto" w:fill="FFFFFF"/>
            <w:vAlign w:val="center"/>
          </w:tcPr>
          <w:p w:rsidR="00754649" w:rsidRPr="00F9232B" w:rsidRDefault="00754649"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F9232B" w:rsidRDefault="00067D5C"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F9232B" w:rsidRDefault="00067D5C" w:rsidP="00FE14A7">
            <w:pPr>
              <w:spacing w:after="0" w:line="240" w:lineRule="auto"/>
              <w:ind w:left="42"/>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 xml:space="preserve">Практическое занятие </w:t>
            </w:r>
            <w:r w:rsidR="00FE14A7" w:rsidRPr="00F9232B">
              <w:rPr>
                <w:rFonts w:ascii="Times New Roman" w:eastAsia="Times New Roman" w:hAnsi="Times New Roman" w:cs="Times New Roman"/>
                <w:b/>
                <w:sz w:val="24"/>
                <w:szCs w:val="24"/>
                <w:lang w:eastAsia="ru-RU"/>
              </w:rPr>
              <w:t>№2</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F9232B" w:rsidRDefault="00067D5C" w:rsidP="00FE14A7">
            <w:pPr>
              <w:framePr w:w="15302" w:wrap="notBeside" w:vAnchor="text" w:hAnchor="text" w:xAlign="center" w:y="1"/>
              <w:widowControl w:val="0"/>
              <w:spacing w:after="0" w:line="240" w:lineRule="auto"/>
              <w:jc w:val="center"/>
              <w:rPr>
                <w:rFonts w:ascii="Times New Roman" w:eastAsia="Times New Roman" w:hAnsi="Times New Roman" w:cs="Times New Roman"/>
                <w:i/>
                <w:sz w:val="24"/>
                <w:szCs w:val="24"/>
                <w:lang w:eastAsia="ru-RU"/>
              </w:rPr>
            </w:pPr>
            <w:r w:rsidRPr="00F9232B">
              <w:rPr>
                <w:rFonts w:ascii="Times New Roman" w:eastAsia="Times New Roman" w:hAnsi="Times New Roman" w:cs="Times New Roman"/>
                <w:iCs/>
                <w:color w:val="000000"/>
                <w:sz w:val="24"/>
                <w:szCs w:val="24"/>
                <w:shd w:val="clear" w:color="auto" w:fill="FFFFFF"/>
                <w:lang w:eastAsia="ru-RU"/>
              </w:rPr>
              <w:t>2</w:t>
            </w:r>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F9232B" w:rsidRDefault="00FE14A7" w:rsidP="00FE14A7">
            <w:pPr>
              <w:framePr w:w="15302" w:wrap="notBeside" w:vAnchor="text" w:hAnchor="text" w:xAlign="center" w:y="1"/>
              <w:spacing w:after="0" w:line="240" w:lineRule="auto"/>
              <w:ind w:hanging="7"/>
              <w:jc w:val="center"/>
              <w:rPr>
                <w:rFonts w:ascii="Times New Roman" w:eastAsia="Times New Roman" w:hAnsi="Times New Roman" w:cs="Times New Roman"/>
                <w:b/>
                <w:kern w:val="32"/>
                <w:sz w:val="24"/>
                <w:szCs w:val="24"/>
              </w:rPr>
            </w:pPr>
            <w:r w:rsidRPr="00F9232B">
              <w:rPr>
                <w:rFonts w:ascii="Times New Roman" w:hAnsi="Times New Roman" w:cs="Times New Roman"/>
                <w:sz w:val="24"/>
                <w:szCs w:val="24"/>
              </w:rPr>
              <w:t xml:space="preserve">Практическое занятие </w:t>
            </w:r>
            <w:r w:rsidR="00067D5C" w:rsidRPr="00F9232B">
              <w:rPr>
                <w:rFonts w:ascii="Times New Roman" w:hAnsi="Times New Roman" w:cs="Times New Roman"/>
                <w:sz w:val="24"/>
                <w:szCs w:val="24"/>
              </w:rPr>
              <w:t>с использованием</w:t>
            </w:r>
            <w:r w:rsidRPr="00F9232B">
              <w:rPr>
                <w:rFonts w:ascii="Times New Roman" w:hAnsi="Times New Roman" w:cs="Times New Roman"/>
                <w:sz w:val="24"/>
                <w:szCs w:val="24"/>
              </w:rPr>
              <w:t xml:space="preserve"> </w:t>
            </w:r>
            <w:r w:rsidR="00067D5C" w:rsidRPr="00F9232B">
              <w:rPr>
                <w:rFonts w:ascii="Times New Roman" w:hAnsi="Times New Roman" w:cs="Times New Roman"/>
                <w:sz w:val="24"/>
                <w:szCs w:val="24"/>
              </w:rPr>
              <w:t>Microsoft</w:t>
            </w:r>
            <w:r w:rsidRPr="00F9232B">
              <w:rPr>
                <w:rFonts w:ascii="Times New Roman" w:hAnsi="Times New Roman" w:cs="Times New Roman"/>
                <w:sz w:val="24"/>
                <w:szCs w:val="24"/>
              </w:rPr>
              <w:t xml:space="preserve"> </w:t>
            </w:r>
            <w:r w:rsidR="00067D5C" w:rsidRPr="00F9232B">
              <w:rPr>
                <w:rFonts w:ascii="Times New Roman" w:hAnsi="Times New Roman" w:cs="Times New Roman"/>
                <w:sz w:val="24"/>
                <w:szCs w:val="24"/>
              </w:rPr>
              <w:t>Word</w:t>
            </w: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F9232B" w:rsidRDefault="00067D5C"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F9232B" w:rsidRDefault="00067D5C"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F9232B" w:rsidRDefault="00067D5C" w:rsidP="00FE14A7">
            <w:pPr>
              <w:spacing w:after="0" w:line="240" w:lineRule="auto"/>
              <w:ind w:left="42"/>
              <w:rPr>
                <w:rFonts w:ascii="Times New Roman" w:eastAsia="Times New Roman" w:hAnsi="Times New Roman" w:cs="Times New Roman"/>
                <w:bCs/>
                <w:sz w:val="24"/>
                <w:szCs w:val="24"/>
                <w:lang w:eastAsia="ru-RU"/>
              </w:rPr>
            </w:pPr>
            <w:r w:rsidRPr="00F9232B">
              <w:rPr>
                <w:rFonts w:ascii="Times New Roman" w:eastAsia="Times New Roman" w:hAnsi="Times New Roman" w:cs="Times New Roman"/>
                <w:bCs/>
                <w:sz w:val="24"/>
                <w:szCs w:val="24"/>
                <w:lang w:eastAsia="ru-RU"/>
              </w:rPr>
              <w:t xml:space="preserve">Подбор методов, технологий и аппаратов утилизации </w:t>
            </w:r>
            <w:r w:rsidR="00A41C6F" w:rsidRPr="00F9232B">
              <w:rPr>
                <w:rFonts w:ascii="Times New Roman" w:eastAsia="Times New Roman" w:hAnsi="Times New Roman" w:cs="Times New Roman"/>
                <w:bCs/>
                <w:sz w:val="24"/>
                <w:szCs w:val="24"/>
                <w:lang w:eastAsia="ru-RU"/>
              </w:rPr>
              <w:t>сточных вод</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F9232B" w:rsidRDefault="00067D5C"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8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F9232B" w:rsidRDefault="00067D5C"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F9232B" w:rsidRDefault="00067D5C"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val="restart"/>
            <w:tcBorders>
              <w:top w:val="single" w:sz="4" w:space="0" w:color="auto"/>
              <w:left w:val="single" w:sz="4" w:space="0" w:color="auto"/>
              <w:right w:val="single" w:sz="4" w:space="0" w:color="auto"/>
            </w:tcBorders>
            <w:shd w:val="clear" w:color="auto" w:fill="FFFFFF"/>
            <w:vAlign w:val="center"/>
          </w:tcPr>
          <w:p w:rsidR="00FE14A7" w:rsidRPr="00F9232B"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Тема 1</w:t>
            </w:r>
            <w:r w:rsidR="00FE14A7" w:rsidRPr="00F9232B">
              <w:rPr>
                <w:rFonts w:ascii="Times New Roman" w:eastAsia="Times New Roman" w:hAnsi="Times New Roman" w:cs="Times New Roman"/>
                <w:b/>
                <w:sz w:val="24"/>
                <w:szCs w:val="24"/>
                <w:lang w:eastAsia="ru-RU"/>
              </w:rPr>
              <w:t>.4.</w:t>
            </w:r>
          </w:p>
          <w:p w:rsidR="00754649" w:rsidRPr="00F9232B"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Твердые бытовые отходы</w:t>
            </w: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spacing w:after="0" w:line="240" w:lineRule="auto"/>
              <w:ind w:left="42"/>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Содержание учебного материала</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2</w:t>
            </w:r>
          </w:p>
        </w:tc>
        <w:tc>
          <w:tcPr>
            <w:tcW w:w="589" w:type="pct"/>
            <w:vMerge w:val="restart"/>
            <w:tcBorders>
              <w:top w:val="single" w:sz="4" w:space="0" w:color="auto"/>
              <w:left w:val="single" w:sz="4" w:space="0" w:color="auto"/>
              <w:right w:val="single" w:sz="4" w:space="0" w:color="auto"/>
            </w:tcBorders>
            <w:shd w:val="clear" w:color="auto" w:fill="FFFFFF"/>
            <w:vAlign w:val="center"/>
          </w:tcPr>
          <w:p w:rsidR="00754649" w:rsidRPr="00F9232B"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F9232B">
              <w:rPr>
                <w:rFonts w:ascii="Times New Roman" w:eastAsia="Times New Roman" w:hAnsi="Times New Roman" w:cs="Times New Roman"/>
                <w:kern w:val="32"/>
                <w:sz w:val="24"/>
                <w:szCs w:val="24"/>
              </w:rPr>
              <w:t>Лекционное занятие</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01</w:t>
            </w:r>
          </w:p>
          <w:p w:rsidR="00754649" w:rsidRPr="00F9232B" w:rsidRDefault="00754649"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02</w:t>
            </w:r>
          </w:p>
          <w:p w:rsidR="00754649" w:rsidRPr="00F9232B" w:rsidRDefault="00754649"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07</w:t>
            </w:r>
          </w:p>
          <w:p w:rsidR="00754649" w:rsidRPr="00F9232B"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F9232B">
              <w:rPr>
                <w:rFonts w:ascii="Times New Roman" w:eastAsia="Times New Roman" w:hAnsi="Times New Roman" w:cs="Times New Roman"/>
                <w:sz w:val="24"/>
                <w:szCs w:val="24"/>
                <w:lang w:eastAsia="ru-RU"/>
              </w:rPr>
              <w:t>ЛР 10</w:t>
            </w:r>
          </w:p>
        </w:tc>
      </w:tr>
      <w:tr w:rsidR="00FE14A7" w:rsidRPr="00FE14A7" w:rsidTr="00FE14A7">
        <w:trPr>
          <w:jc w:val="center"/>
        </w:trPr>
        <w:tc>
          <w:tcPr>
            <w:tcW w:w="939" w:type="pct"/>
            <w:vMerge/>
            <w:tcBorders>
              <w:left w:val="single" w:sz="4" w:space="0" w:color="auto"/>
              <w:right w:val="single" w:sz="4" w:space="0" w:color="auto"/>
            </w:tcBorders>
            <w:shd w:val="clear" w:color="auto" w:fill="FFFFFF"/>
            <w:vAlign w:val="center"/>
          </w:tcPr>
          <w:p w:rsidR="00754649" w:rsidRPr="00F9232B" w:rsidRDefault="00754649"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spacing w:after="0" w:line="240" w:lineRule="auto"/>
              <w:ind w:left="42"/>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Основные технологии утилизации твердых отходов, образующихся на производстве. Экологический эффект использования твёрдых отходов.</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p>
        </w:tc>
        <w:tc>
          <w:tcPr>
            <w:tcW w:w="589" w:type="pct"/>
            <w:vMerge/>
            <w:tcBorders>
              <w:left w:val="single" w:sz="4" w:space="0" w:color="auto"/>
              <w:right w:val="single" w:sz="4" w:space="0" w:color="auto"/>
            </w:tcBorders>
            <w:shd w:val="clear" w:color="auto" w:fill="FFFFFF"/>
            <w:vAlign w:val="center"/>
          </w:tcPr>
          <w:p w:rsidR="00754649" w:rsidRPr="00F9232B" w:rsidRDefault="00754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r>
      <w:tr w:rsidR="00FE14A7" w:rsidRPr="00FE14A7" w:rsidTr="00FE14A7">
        <w:trPr>
          <w:jc w:val="center"/>
        </w:trPr>
        <w:tc>
          <w:tcPr>
            <w:tcW w:w="939" w:type="pct"/>
            <w:vMerge/>
            <w:tcBorders>
              <w:left w:val="single" w:sz="4" w:space="0" w:color="auto"/>
              <w:right w:val="single" w:sz="4" w:space="0" w:color="auto"/>
            </w:tcBorders>
            <w:shd w:val="clear" w:color="auto" w:fill="FFFFFF"/>
            <w:vAlign w:val="center"/>
          </w:tcPr>
          <w:p w:rsidR="00754649" w:rsidRPr="00F9232B" w:rsidRDefault="00754649"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spacing w:after="0" w:line="240" w:lineRule="auto"/>
              <w:ind w:left="42"/>
              <w:rPr>
                <w:rFonts w:ascii="Times New Roman" w:eastAsia="Times New Roman" w:hAnsi="Times New Roman" w:cs="Times New Roman"/>
                <w:b/>
                <w:color w:val="000000"/>
                <w:sz w:val="24"/>
                <w:szCs w:val="24"/>
                <w:shd w:val="clear" w:color="auto" w:fill="FFFFFF"/>
                <w:lang w:eastAsia="ru-RU"/>
              </w:rPr>
            </w:pPr>
            <w:r w:rsidRPr="00F9232B">
              <w:rPr>
                <w:rFonts w:ascii="Times New Roman" w:eastAsia="Times New Roman" w:hAnsi="Times New Roman" w:cs="Times New Roman"/>
                <w:b/>
                <w:color w:val="000000"/>
                <w:sz w:val="24"/>
                <w:szCs w:val="24"/>
                <w:shd w:val="clear" w:color="auto" w:fill="FFFFFF"/>
                <w:lang w:eastAsia="ru-RU"/>
              </w:rPr>
              <w:t>Контрольный срез</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p>
        </w:tc>
        <w:tc>
          <w:tcPr>
            <w:tcW w:w="589" w:type="pct"/>
            <w:vMerge/>
            <w:tcBorders>
              <w:left w:val="single" w:sz="4" w:space="0" w:color="auto"/>
              <w:bottom w:val="single" w:sz="4" w:space="0" w:color="auto"/>
              <w:right w:val="single" w:sz="4" w:space="0" w:color="auto"/>
            </w:tcBorders>
            <w:shd w:val="clear" w:color="auto" w:fill="FFFFFF"/>
            <w:vAlign w:val="center"/>
          </w:tcPr>
          <w:p w:rsidR="00754649" w:rsidRPr="00F9232B" w:rsidRDefault="00754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r>
      <w:tr w:rsidR="00FE14A7" w:rsidRPr="00FE14A7" w:rsidTr="00FE14A7">
        <w:trPr>
          <w:jc w:val="center"/>
        </w:trPr>
        <w:tc>
          <w:tcPr>
            <w:tcW w:w="939" w:type="pct"/>
            <w:vMerge/>
            <w:tcBorders>
              <w:left w:val="single" w:sz="4" w:space="0" w:color="auto"/>
              <w:right w:val="single" w:sz="4" w:space="0" w:color="auto"/>
            </w:tcBorders>
            <w:shd w:val="clear" w:color="auto" w:fill="FFFFFF"/>
            <w:vAlign w:val="center"/>
          </w:tcPr>
          <w:p w:rsidR="000A7649" w:rsidRPr="00F9232B" w:rsidRDefault="000A7649"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9232B" w:rsidRDefault="000A7649" w:rsidP="00FE14A7">
            <w:pPr>
              <w:spacing w:after="0" w:line="240" w:lineRule="auto"/>
              <w:ind w:left="42"/>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 xml:space="preserve">Практическое занятие </w:t>
            </w:r>
            <w:r w:rsidR="00FE14A7" w:rsidRPr="00F9232B">
              <w:rPr>
                <w:rFonts w:ascii="Times New Roman" w:eastAsia="Times New Roman" w:hAnsi="Times New Roman" w:cs="Times New Roman"/>
                <w:b/>
                <w:sz w:val="24"/>
                <w:szCs w:val="24"/>
                <w:lang w:eastAsia="ru-RU"/>
              </w:rPr>
              <w:t>№3</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9232B" w:rsidRDefault="000A7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2</w:t>
            </w:r>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9232B"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F9232B">
              <w:rPr>
                <w:rFonts w:ascii="Times New Roman" w:hAnsi="Times New Roman" w:cs="Times New Roman"/>
                <w:sz w:val="24"/>
                <w:szCs w:val="24"/>
              </w:rPr>
              <w:t>Практическое занятие с использованием MicrosoftWord</w:t>
            </w: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9232B"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r>
      <w:tr w:rsidR="00FE14A7" w:rsidRPr="00FE14A7" w:rsidTr="00FE14A7">
        <w:trPr>
          <w:jc w:val="center"/>
        </w:trPr>
        <w:tc>
          <w:tcPr>
            <w:tcW w:w="939" w:type="pct"/>
            <w:vMerge/>
            <w:tcBorders>
              <w:left w:val="single" w:sz="4" w:space="0" w:color="auto"/>
              <w:right w:val="single" w:sz="4" w:space="0" w:color="auto"/>
            </w:tcBorders>
            <w:shd w:val="clear" w:color="auto" w:fill="FFFFFF"/>
            <w:vAlign w:val="center"/>
          </w:tcPr>
          <w:p w:rsidR="000A7649" w:rsidRPr="00F9232B" w:rsidRDefault="000A7649"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3C15E1" w:rsidRPr="00F9232B" w:rsidRDefault="000A7649" w:rsidP="00FE14A7">
            <w:pPr>
              <w:spacing w:after="0" w:line="240" w:lineRule="auto"/>
              <w:ind w:left="42"/>
              <w:rPr>
                <w:rFonts w:ascii="Times New Roman" w:eastAsia="Times New Roman" w:hAnsi="Times New Roman" w:cs="Times New Roman"/>
                <w:bCs/>
                <w:sz w:val="24"/>
                <w:szCs w:val="24"/>
                <w:lang w:eastAsia="ru-RU"/>
              </w:rPr>
            </w:pPr>
            <w:r w:rsidRPr="00F9232B">
              <w:rPr>
                <w:rFonts w:ascii="Times New Roman" w:eastAsia="Times New Roman" w:hAnsi="Times New Roman" w:cs="Times New Roman"/>
                <w:bCs/>
                <w:sz w:val="24"/>
                <w:szCs w:val="24"/>
                <w:lang w:eastAsia="ru-RU"/>
              </w:rPr>
              <w:t xml:space="preserve">Подбор методов, технологий и аппаратов утилизации твердых </w:t>
            </w:r>
            <w:r w:rsidR="003C15E1" w:rsidRPr="00F9232B">
              <w:rPr>
                <w:rFonts w:ascii="Times New Roman" w:eastAsia="Times New Roman" w:hAnsi="Times New Roman" w:cs="Times New Roman"/>
                <w:bCs/>
                <w:sz w:val="24"/>
                <w:szCs w:val="24"/>
                <w:lang w:eastAsia="ru-RU"/>
              </w:rPr>
              <w:t xml:space="preserve">бытовых </w:t>
            </w:r>
            <w:r w:rsidRPr="00F9232B">
              <w:rPr>
                <w:rFonts w:ascii="Times New Roman" w:eastAsia="Times New Roman" w:hAnsi="Times New Roman" w:cs="Times New Roman"/>
                <w:bCs/>
                <w:sz w:val="24"/>
                <w:szCs w:val="24"/>
                <w:lang w:eastAsia="ru-RU"/>
              </w:rPr>
              <w:t>отходов</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9232B" w:rsidRDefault="000A7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p>
        </w:tc>
        <w:tc>
          <w:tcPr>
            <w:tcW w:w="58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9232B"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9232B"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r>
      <w:tr w:rsidR="00FE14A7" w:rsidRPr="00FE14A7" w:rsidTr="00FE14A7">
        <w:trPr>
          <w:jc w:val="center"/>
        </w:trPr>
        <w:tc>
          <w:tcPr>
            <w:tcW w:w="939" w:type="pct"/>
            <w:vMerge/>
            <w:tcBorders>
              <w:left w:val="single" w:sz="4" w:space="0" w:color="auto"/>
              <w:bottom w:val="single" w:sz="4" w:space="0" w:color="auto"/>
              <w:right w:val="single" w:sz="4" w:space="0" w:color="auto"/>
            </w:tcBorders>
            <w:shd w:val="clear" w:color="auto" w:fill="FFFFFF"/>
            <w:vAlign w:val="center"/>
          </w:tcPr>
          <w:p w:rsidR="000A7649" w:rsidRPr="00F9232B" w:rsidRDefault="000A7649"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9232B" w:rsidRDefault="000A7649" w:rsidP="00FE14A7">
            <w:pPr>
              <w:pStyle w:val="2"/>
              <w:spacing w:before="0" w:line="240" w:lineRule="auto"/>
              <w:ind w:left="42"/>
              <w:rPr>
                <w:rFonts w:ascii="Times New Roman" w:eastAsia="Times New Roman" w:hAnsi="Times New Roman" w:cs="Times New Roman"/>
                <w:color w:val="auto"/>
                <w:sz w:val="24"/>
                <w:szCs w:val="24"/>
                <w:lang w:eastAsia="ru-RU"/>
              </w:rPr>
            </w:pPr>
            <w:r w:rsidRPr="00F9232B">
              <w:rPr>
                <w:rFonts w:ascii="Times New Roman" w:eastAsia="Times New Roman" w:hAnsi="Times New Roman" w:cs="Times New Roman"/>
                <w:b/>
                <w:color w:val="auto"/>
                <w:sz w:val="24"/>
                <w:szCs w:val="24"/>
                <w:lang w:eastAsia="ru-RU"/>
              </w:rPr>
              <w:t>Самостоятельная работа обучающихся:</w:t>
            </w:r>
            <w:r w:rsidRPr="00F9232B">
              <w:rPr>
                <w:rFonts w:ascii="Times New Roman" w:eastAsia="Times New Roman" w:hAnsi="Times New Roman" w:cs="Times New Roman"/>
                <w:color w:val="auto"/>
                <w:sz w:val="24"/>
                <w:szCs w:val="24"/>
                <w:lang w:eastAsia="ru-RU"/>
              </w:rPr>
              <w:t xml:space="preserve"> подготовка докладов по темам:</w:t>
            </w:r>
          </w:p>
          <w:p w:rsidR="000A7649" w:rsidRPr="00F9232B" w:rsidRDefault="000A7649" w:rsidP="00FE14A7">
            <w:pPr>
              <w:spacing w:after="0" w:line="240" w:lineRule="auto"/>
              <w:ind w:left="42"/>
              <w:rPr>
                <w:rFonts w:ascii="Times New Roman" w:eastAsia="Times New Roman" w:hAnsi="Times New Roman" w:cs="Times New Roman"/>
                <w:bCs/>
                <w:sz w:val="24"/>
                <w:szCs w:val="24"/>
                <w:lang w:eastAsia="ru-RU"/>
              </w:rPr>
            </w:pPr>
            <w:r w:rsidRPr="00F9232B">
              <w:rPr>
                <w:rFonts w:ascii="Times New Roman" w:eastAsia="Times New Roman" w:hAnsi="Times New Roman" w:cs="Times New Roman"/>
                <w:sz w:val="24"/>
                <w:szCs w:val="24"/>
                <w:lang w:eastAsia="ru-RU"/>
              </w:rPr>
              <w:t>«Проблема твёрдых бытовых в Омской области» и «Проблема</w:t>
            </w:r>
            <w:r w:rsidR="00FE14A7" w:rsidRPr="00F9232B">
              <w:rPr>
                <w:rFonts w:ascii="Times New Roman" w:eastAsia="Times New Roman" w:hAnsi="Times New Roman" w:cs="Times New Roman"/>
                <w:sz w:val="24"/>
                <w:szCs w:val="24"/>
                <w:lang w:eastAsia="ru-RU"/>
              </w:rPr>
              <w:t xml:space="preserve"> </w:t>
            </w:r>
            <w:r w:rsidRPr="00F9232B">
              <w:rPr>
                <w:rFonts w:ascii="Times New Roman" w:eastAsia="Times New Roman" w:hAnsi="Times New Roman" w:cs="Times New Roman"/>
                <w:sz w:val="24"/>
                <w:szCs w:val="24"/>
                <w:lang w:eastAsia="ru-RU"/>
              </w:rPr>
              <w:t>промышленных отходов</w:t>
            </w:r>
            <w:r w:rsidR="00FE14A7" w:rsidRPr="00F9232B">
              <w:rPr>
                <w:rFonts w:ascii="Times New Roman" w:eastAsia="Times New Roman" w:hAnsi="Times New Roman" w:cs="Times New Roman"/>
                <w:sz w:val="24"/>
                <w:szCs w:val="24"/>
                <w:lang w:eastAsia="ru-RU"/>
              </w:rPr>
              <w:t xml:space="preserve"> </w:t>
            </w:r>
            <w:r w:rsidRPr="00F9232B">
              <w:rPr>
                <w:rFonts w:ascii="Times New Roman" w:eastAsia="Times New Roman" w:hAnsi="Times New Roman" w:cs="Times New Roman"/>
                <w:sz w:val="24"/>
                <w:szCs w:val="24"/>
                <w:lang w:eastAsia="ru-RU"/>
              </w:rPr>
              <w:t>в Омской области», «ООО «Магнит»  - региональный оператор в Омской области» «Перспективы развития системы обращения с твердыми бытовыми отходами в Омской области»</w:t>
            </w:r>
            <w:r w:rsidR="007D7707" w:rsidRPr="00F9232B">
              <w:rPr>
                <w:rFonts w:ascii="Times New Roman" w:eastAsia="Times New Roman" w:hAnsi="Times New Roman" w:cs="Times New Roman"/>
                <w:sz w:val="24"/>
                <w:szCs w:val="24"/>
                <w:lang w:eastAsia="ru-RU"/>
              </w:rPr>
              <w:t>.</w:t>
            </w:r>
            <w:r w:rsidR="007D7707" w:rsidRPr="00F9232B">
              <w:rPr>
                <w:rFonts w:ascii="Times New Roman" w:eastAsia="Calibri" w:hAnsi="Times New Roman" w:cs="Times New Roman"/>
                <w:bCs/>
                <w:sz w:val="24"/>
                <w:szCs w:val="24"/>
              </w:rPr>
              <w:t xml:space="preserve"> Мифы и реальность о гибридах и электромобилях</w:t>
            </w: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9232B" w:rsidRDefault="00290760"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4</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9232B"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F9232B">
              <w:rPr>
                <w:rFonts w:ascii="Times New Roman" w:eastAsia="Times New Roman" w:hAnsi="Times New Roman" w:cs="Times New Roman"/>
                <w:iCs/>
                <w:color w:val="000000"/>
                <w:sz w:val="24"/>
                <w:szCs w:val="24"/>
                <w:shd w:val="clear" w:color="auto" w:fill="FFFFFF"/>
                <w:lang w:eastAsia="ru-RU"/>
              </w:rPr>
              <w:t>Индивидуальная работа</w:t>
            </w:r>
          </w:p>
        </w:tc>
        <w:tc>
          <w:tcPr>
            <w:tcW w:w="562"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9232B"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r>
      <w:tr w:rsidR="00BA5B7A" w:rsidRPr="00FE14A7" w:rsidTr="00FE14A7">
        <w:trPr>
          <w:jc w:val="center"/>
        </w:trPr>
        <w:tc>
          <w:tcPr>
            <w:tcW w:w="3557" w:type="pct"/>
            <w:gridSpan w:val="2"/>
            <w:tcBorders>
              <w:top w:val="single" w:sz="4" w:space="0" w:color="auto"/>
              <w:left w:val="single" w:sz="4" w:space="0" w:color="auto"/>
            </w:tcBorders>
            <w:shd w:val="clear" w:color="auto" w:fill="FFFFFF"/>
            <w:vAlign w:val="center"/>
          </w:tcPr>
          <w:p w:rsidR="00BA5B7A" w:rsidRPr="00F9232B" w:rsidRDefault="00BA5B7A" w:rsidP="00FE14A7">
            <w:pPr>
              <w:spacing w:after="0" w:line="240" w:lineRule="auto"/>
              <w:ind w:left="42"/>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color w:val="000000"/>
                <w:sz w:val="24"/>
                <w:szCs w:val="24"/>
                <w:lang w:eastAsia="ru-RU"/>
              </w:rPr>
              <w:t xml:space="preserve">Раздел </w:t>
            </w:r>
            <w:r w:rsidR="003C15E1" w:rsidRPr="00F9232B">
              <w:rPr>
                <w:rFonts w:ascii="Times New Roman" w:eastAsia="Times New Roman" w:hAnsi="Times New Roman" w:cs="Times New Roman"/>
                <w:b/>
                <w:color w:val="000000"/>
                <w:sz w:val="24"/>
                <w:szCs w:val="24"/>
                <w:lang w:eastAsia="ru-RU"/>
              </w:rPr>
              <w:t>2</w:t>
            </w:r>
            <w:r w:rsidRPr="00F9232B">
              <w:rPr>
                <w:rFonts w:ascii="Times New Roman" w:eastAsia="Times New Roman" w:hAnsi="Times New Roman" w:cs="Times New Roman"/>
                <w:b/>
                <w:color w:val="000000"/>
                <w:sz w:val="24"/>
                <w:szCs w:val="24"/>
                <w:lang w:eastAsia="ru-RU"/>
              </w:rPr>
              <w:t>. Экологическое регулирование</w:t>
            </w:r>
          </w:p>
        </w:tc>
        <w:tc>
          <w:tcPr>
            <w:tcW w:w="291" w:type="pct"/>
            <w:tcBorders>
              <w:top w:val="single" w:sz="4" w:space="0" w:color="auto"/>
              <w:left w:val="single" w:sz="4" w:space="0" w:color="auto"/>
            </w:tcBorders>
            <w:shd w:val="clear" w:color="auto" w:fill="FFFFFF"/>
            <w:vAlign w:val="center"/>
          </w:tcPr>
          <w:p w:rsidR="00BA5B7A" w:rsidRPr="00F9232B" w:rsidRDefault="0025355C" w:rsidP="00FE14A7">
            <w:pPr>
              <w:framePr w:w="15302" w:wrap="notBeside" w:vAnchor="text" w:hAnchor="text" w:xAlign="center" w:y="1"/>
              <w:widowControl w:val="0"/>
              <w:spacing w:after="0" w:line="240" w:lineRule="auto"/>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color w:val="000000"/>
                <w:sz w:val="24"/>
                <w:szCs w:val="24"/>
                <w:lang w:eastAsia="ru-RU"/>
              </w:rPr>
              <w:t>20</w:t>
            </w:r>
          </w:p>
        </w:tc>
        <w:tc>
          <w:tcPr>
            <w:tcW w:w="589" w:type="pct"/>
            <w:tcBorders>
              <w:top w:val="single" w:sz="4" w:space="0" w:color="auto"/>
              <w:left w:val="single" w:sz="4" w:space="0" w:color="auto"/>
            </w:tcBorders>
            <w:shd w:val="clear" w:color="auto" w:fill="FFFFFF"/>
            <w:vAlign w:val="center"/>
          </w:tcPr>
          <w:p w:rsidR="00BA5B7A" w:rsidRPr="00F9232B"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tcBorders>
              <w:top w:val="single" w:sz="4" w:space="0" w:color="auto"/>
              <w:left w:val="single" w:sz="4" w:space="0" w:color="auto"/>
              <w:right w:val="single" w:sz="4" w:space="0" w:color="auto"/>
            </w:tcBorders>
            <w:shd w:val="clear" w:color="auto" w:fill="FFFFFF"/>
            <w:vAlign w:val="center"/>
          </w:tcPr>
          <w:p w:rsidR="00BA5B7A" w:rsidRPr="00F9232B"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val="restart"/>
            <w:tcBorders>
              <w:top w:val="single" w:sz="4" w:space="0" w:color="auto"/>
              <w:left w:val="single" w:sz="4" w:space="0" w:color="auto"/>
            </w:tcBorders>
            <w:shd w:val="clear" w:color="auto" w:fill="FFFFFF"/>
            <w:vAlign w:val="center"/>
          </w:tcPr>
          <w:p w:rsidR="00FE14A7" w:rsidRPr="00F9232B" w:rsidRDefault="00BA5B7A" w:rsidP="00FE14A7">
            <w:pPr>
              <w:spacing w:after="0" w:line="240" w:lineRule="auto"/>
              <w:ind w:left="112"/>
              <w:jc w:val="center"/>
              <w:rPr>
                <w:rFonts w:ascii="Times New Roman" w:eastAsia="Times New Roman" w:hAnsi="Times New Roman" w:cs="Times New Roman"/>
                <w:b/>
                <w:color w:val="000000"/>
                <w:sz w:val="24"/>
                <w:szCs w:val="24"/>
                <w:lang w:eastAsia="ru-RU"/>
              </w:rPr>
            </w:pPr>
            <w:r w:rsidRPr="00F9232B">
              <w:rPr>
                <w:rFonts w:ascii="Times New Roman" w:eastAsia="Times New Roman" w:hAnsi="Times New Roman" w:cs="Times New Roman"/>
                <w:b/>
                <w:color w:val="000000"/>
                <w:sz w:val="24"/>
                <w:szCs w:val="24"/>
                <w:lang w:eastAsia="ru-RU"/>
              </w:rPr>
              <w:t xml:space="preserve">Тема </w:t>
            </w:r>
            <w:r w:rsidR="003C15E1" w:rsidRPr="00F9232B">
              <w:rPr>
                <w:rFonts w:ascii="Times New Roman" w:eastAsia="Times New Roman" w:hAnsi="Times New Roman" w:cs="Times New Roman"/>
                <w:b/>
                <w:color w:val="000000"/>
                <w:sz w:val="24"/>
                <w:szCs w:val="24"/>
                <w:lang w:eastAsia="ru-RU"/>
              </w:rPr>
              <w:t>2</w:t>
            </w:r>
            <w:r w:rsidRPr="00F9232B">
              <w:rPr>
                <w:rFonts w:ascii="Times New Roman" w:eastAsia="Times New Roman" w:hAnsi="Times New Roman" w:cs="Times New Roman"/>
                <w:b/>
                <w:color w:val="000000"/>
                <w:sz w:val="24"/>
                <w:szCs w:val="24"/>
                <w:lang w:eastAsia="ru-RU"/>
              </w:rPr>
              <w:t>.1.</w:t>
            </w:r>
          </w:p>
          <w:p w:rsidR="00BA5B7A" w:rsidRPr="00F9232B" w:rsidRDefault="00BA5B7A" w:rsidP="00FE14A7">
            <w:pPr>
              <w:spacing w:after="0" w:line="240" w:lineRule="auto"/>
              <w:ind w:left="112"/>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color w:val="000000"/>
                <w:sz w:val="24"/>
                <w:szCs w:val="24"/>
                <w:lang w:eastAsia="ru-RU"/>
              </w:rPr>
              <w:t>Методы</w:t>
            </w:r>
            <w:r w:rsidR="00FE14A7" w:rsidRPr="00F9232B">
              <w:rPr>
                <w:rFonts w:ascii="Times New Roman" w:eastAsia="Times New Roman" w:hAnsi="Times New Roman" w:cs="Times New Roman"/>
                <w:b/>
                <w:color w:val="000000"/>
                <w:sz w:val="24"/>
                <w:szCs w:val="24"/>
                <w:lang w:eastAsia="ru-RU"/>
              </w:rPr>
              <w:t xml:space="preserve"> </w:t>
            </w:r>
            <w:r w:rsidRPr="00F9232B">
              <w:rPr>
                <w:rFonts w:ascii="Times New Roman" w:eastAsia="Times New Roman" w:hAnsi="Times New Roman" w:cs="Times New Roman"/>
                <w:b/>
                <w:color w:val="000000"/>
                <w:sz w:val="24"/>
                <w:szCs w:val="24"/>
                <w:lang w:eastAsia="ru-RU"/>
              </w:rPr>
              <w:t>экологического регулирования</w:t>
            </w:r>
          </w:p>
        </w:tc>
        <w:tc>
          <w:tcPr>
            <w:tcW w:w="2618" w:type="pct"/>
            <w:tcBorders>
              <w:top w:val="single" w:sz="4" w:space="0" w:color="auto"/>
              <w:left w:val="single" w:sz="4" w:space="0" w:color="auto"/>
            </w:tcBorders>
            <w:shd w:val="clear" w:color="auto" w:fill="FFFFFF"/>
            <w:vAlign w:val="center"/>
          </w:tcPr>
          <w:p w:rsidR="00BA5B7A" w:rsidRPr="00F9232B" w:rsidRDefault="00BA5B7A" w:rsidP="00FE14A7">
            <w:pPr>
              <w:spacing w:after="0" w:line="240" w:lineRule="auto"/>
              <w:ind w:left="42"/>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color w:val="000000"/>
                <w:sz w:val="24"/>
                <w:szCs w:val="24"/>
                <w:lang w:eastAsia="ru-RU"/>
              </w:rPr>
              <w:t>Содержание учебного материала</w:t>
            </w:r>
          </w:p>
        </w:tc>
        <w:tc>
          <w:tcPr>
            <w:tcW w:w="291" w:type="pct"/>
            <w:vMerge w:val="restart"/>
            <w:tcBorders>
              <w:top w:val="single" w:sz="4" w:space="0" w:color="auto"/>
              <w:left w:val="single" w:sz="4" w:space="0" w:color="auto"/>
            </w:tcBorders>
            <w:shd w:val="clear" w:color="auto" w:fill="FFFFFF"/>
            <w:vAlign w:val="center"/>
          </w:tcPr>
          <w:p w:rsidR="00BA5B7A" w:rsidRPr="00F9232B" w:rsidRDefault="00077A3F"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2</w:t>
            </w:r>
          </w:p>
        </w:tc>
        <w:tc>
          <w:tcPr>
            <w:tcW w:w="589" w:type="pct"/>
            <w:tcBorders>
              <w:top w:val="single" w:sz="4" w:space="0" w:color="auto"/>
              <w:left w:val="single" w:sz="4" w:space="0" w:color="auto"/>
            </w:tcBorders>
            <w:shd w:val="clear" w:color="auto" w:fill="FFFFFF"/>
            <w:vAlign w:val="center"/>
          </w:tcPr>
          <w:p w:rsidR="00BA5B7A" w:rsidRPr="00F9232B" w:rsidRDefault="00BA5B7A"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62" w:type="pct"/>
            <w:vMerge w:val="restart"/>
            <w:tcBorders>
              <w:top w:val="single" w:sz="4" w:space="0" w:color="auto"/>
              <w:left w:val="single" w:sz="4" w:space="0" w:color="auto"/>
              <w:right w:val="single" w:sz="4" w:space="0" w:color="auto"/>
            </w:tcBorders>
            <w:shd w:val="clear" w:color="auto" w:fill="FFFFFF"/>
            <w:vAlign w:val="center"/>
          </w:tcPr>
          <w:p w:rsidR="007A5641" w:rsidRPr="00F9232B" w:rsidRDefault="007A5641"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01</w:t>
            </w:r>
          </w:p>
          <w:p w:rsidR="007A5641" w:rsidRPr="00F9232B" w:rsidRDefault="007A5641"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02</w:t>
            </w:r>
          </w:p>
          <w:p w:rsidR="007A5641" w:rsidRPr="00F9232B" w:rsidRDefault="007A5641"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07</w:t>
            </w:r>
          </w:p>
          <w:p w:rsidR="00BA5B7A" w:rsidRPr="00F9232B" w:rsidRDefault="007A5641" w:rsidP="00FE14A7">
            <w:pPr>
              <w:framePr w:w="15302" w:wrap="notBeside" w:vAnchor="text" w:hAnchor="text" w:xAlign="center" w:y="1"/>
              <w:widowControl w:val="0"/>
              <w:spacing w:after="0" w:line="240" w:lineRule="auto"/>
              <w:jc w:val="center"/>
              <w:rPr>
                <w:rFonts w:ascii="Times New Roman" w:eastAsia="Times New Roman" w:hAnsi="Times New Roman" w:cs="Times New Roman"/>
                <w:i/>
                <w:sz w:val="24"/>
                <w:szCs w:val="24"/>
                <w:lang w:eastAsia="ru-RU"/>
              </w:rPr>
            </w:pPr>
            <w:r w:rsidRPr="00F9232B">
              <w:rPr>
                <w:rFonts w:ascii="Times New Roman" w:eastAsia="Times New Roman" w:hAnsi="Times New Roman" w:cs="Times New Roman"/>
                <w:sz w:val="24"/>
                <w:szCs w:val="24"/>
                <w:lang w:eastAsia="ru-RU"/>
              </w:rPr>
              <w:t>ЛР 10</w:t>
            </w:r>
          </w:p>
        </w:tc>
      </w:tr>
      <w:tr w:rsidR="00FE14A7" w:rsidRPr="00FE14A7" w:rsidTr="00FE14A7">
        <w:trPr>
          <w:jc w:val="center"/>
        </w:trPr>
        <w:tc>
          <w:tcPr>
            <w:tcW w:w="939" w:type="pct"/>
            <w:vMerge/>
            <w:tcBorders>
              <w:left w:val="single" w:sz="4" w:space="0" w:color="auto"/>
            </w:tcBorders>
            <w:shd w:val="clear" w:color="auto" w:fill="FFFFFF"/>
            <w:vAlign w:val="center"/>
          </w:tcPr>
          <w:p w:rsidR="00BA5B7A" w:rsidRPr="00F9232B" w:rsidRDefault="00BA5B7A" w:rsidP="00FE14A7">
            <w:pPr>
              <w:spacing w:after="0" w:line="240" w:lineRule="auto"/>
              <w:ind w:left="112"/>
              <w:jc w:val="center"/>
              <w:rPr>
                <w:rFonts w:ascii="Times New Roman" w:eastAsia="Times New Roman" w:hAnsi="Times New Roman" w:cs="Times New Roman"/>
                <w:b/>
                <w:sz w:val="24"/>
                <w:szCs w:val="24"/>
                <w:lang w:eastAsia="ru-RU"/>
              </w:rPr>
            </w:pPr>
          </w:p>
        </w:tc>
        <w:tc>
          <w:tcPr>
            <w:tcW w:w="2618" w:type="pct"/>
            <w:tcBorders>
              <w:top w:val="single" w:sz="4" w:space="0" w:color="auto"/>
              <w:left w:val="single" w:sz="4" w:space="0" w:color="auto"/>
            </w:tcBorders>
            <w:shd w:val="clear" w:color="auto" w:fill="FFFFFF"/>
            <w:vAlign w:val="center"/>
          </w:tcPr>
          <w:p w:rsidR="00BA5B7A" w:rsidRPr="00F9232B" w:rsidRDefault="00BA5B7A" w:rsidP="00FE14A7">
            <w:pPr>
              <w:spacing w:after="0" w:line="240" w:lineRule="auto"/>
              <w:ind w:left="42"/>
              <w:jc w:val="both"/>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Методы экологического регулирования.</w:t>
            </w:r>
            <w:r w:rsidRPr="00F9232B">
              <w:rPr>
                <w:rFonts w:ascii="Times New Roman" w:eastAsia="Times New Roman" w:hAnsi="Times New Roman" w:cs="Times New Roman"/>
                <w:bCs/>
                <w:color w:val="000000"/>
                <w:sz w:val="24"/>
                <w:szCs w:val="24"/>
                <w:shd w:val="clear" w:color="auto" w:fill="FFFFFF"/>
                <w:lang w:eastAsia="ru-RU"/>
              </w:rPr>
              <w:t xml:space="preserve"> Эколого-географические ситуации в России</w:t>
            </w:r>
            <w:r w:rsidR="00976E8A" w:rsidRPr="00F9232B">
              <w:rPr>
                <w:rFonts w:ascii="Times New Roman" w:eastAsia="Times New Roman" w:hAnsi="Times New Roman" w:cs="Times New Roman"/>
                <w:sz w:val="24"/>
                <w:szCs w:val="24"/>
                <w:lang w:eastAsia="ru-RU"/>
              </w:rPr>
              <w:t xml:space="preserve">. </w:t>
            </w:r>
            <w:r w:rsidR="005B05FF" w:rsidRPr="00F9232B">
              <w:rPr>
                <w:rFonts w:ascii="Times New Roman" w:eastAsia="Times New Roman" w:hAnsi="Times New Roman" w:cs="Times New Roman"/>
                <w:sz w:val="24"/>
                <w:szCs w:val="24"/>
                <w:lang w:eastAsia="ru-RU"/>
              </w:rPr>
              <w:t>Правовые основы, правила и нормы природопользования и экологической безопасности</w:t>
            </w:r>
          </w:p>
        </w:tc>
        <w:tc>
          <w:tcPr>
            <w:tcW w:w="291" w:type="pct"/>
            <w:vMerge/>
            <w:tcBorders>
              <w:left w:val="single" w:sz="4" w:space="0" w:color="auto"/>
            </w:tcBorders>
            <w:shd w:val="clear" w:color="auto" w:fill="FFFFFF"/>
            <w:vAlign w:val="center"/>
          </w:tcPr>
          <w:p w:rsidR="00BA5B7A" w:rsidRPr="00F9232B" w:rsidRDefault="00BA5B7A"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tcBorders>
              <w:left w:val="single" w:sz="4" w:space="0" w:color="auto"/>
              <w:bottom w:val="single" w:sz="4" w:space="0" w:color="auto"/>
            </w:tcBorders>
            <w:shd w:val="clear" w:color="auto" w:fill="FFFFFF"/>
            <w:vAlign w:val="center"/>
          </w:tcPr>
          <w:p w:rsidR="00BA5B7A" w:rsidRPr="00F9232B" w:rsidRDefault="00CA2A8A" w:rsidP="00FE14A7">
            <w:pPr>
              <w:framePr w:w="15302" w:wrap="notBeside" w:vAnchor="text" w:hAnchor="text" w:xAlign="center" w:y="1"/>
              <w:spacing w:after="0" w:line="240" w:lineRule="auto"/>
              <w:jc w:val="center"/>
              <w:rPr>
                <w:rFonts w:ascii="Times New Roman" w:eastAsia="Times New Roman" w:hAnsi="Times New Roman" w:cs="Times New Roman"/>
                <w:b/>
                <w:kern w:val="32"/>
                <w:sz w:val="24"/>
                <w:szCs w:val="24"/>
              </w:rPr>
            </w:pPr>
            <w:r w:rsidRPr="00F9232B">
              <w:rPr>
                <w:rFonts w:ascii="Times New Roman" w:eastAsia="Times New Roman" w:hAnsi="Times New Roman" w:cs="Times New Roman"/>
                <w:kern w:val="32"/>
                <w:sz w:val="24"/>
                <w:szCs w:val="24"/>
              </w:rPr>
              <w:t>Лекционное занятие</w:t>
            </w:r>
          </w:p>
        </w:tc>
        <w:tc>
          <w:tcPr>
            <w:tcW w:w="562" w:type="pct"/>
            <w:vMerge/>
            <w:tcBorders>
              <w:left w:val="single" w:sz="4" w:space="0" w:color="auto"/>
              <w:right w:val="single" w:sz="4" w:space="0" w:color="auto"/>
            </w:tcBorders>
            <w:shd w:val="clear" w:color="auto" w:fill="FFFFFF"/>
            <w:vAlign w:val="center"/>
          </w:tcPr>
          <w:p w:rsidR="00BA5B7A" w:rsidRPr="00F9232B"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CA2A8A" w:rsidRPr="00F9232B" w:rsidRDefault="00CA2A8A" w:rsidP="00FE14A7">
            <w:pPr>
              <w:spacing w:after="0" w:line="240" w:lineRule="auto"/>
              <w:ind w:left="112"/>
              <w:jc w:val="center"/>
              <w:rPr>
                <w:rFonts w:ascii="Times New Roman" w:eastAsia="Times New Roman" w:hAnsi="Times New Roman" w:cs="Times New Roman"/>
                <w:b/>
                <w:sz w:val="24"/>
                <w:szCs w:val="24"/>
                <w:lang w:eastAsia="ru-RU"/>
              </w:rPr>
            </w:pPr>
          </w:p>
        </w:tc>
        <w:tc>
          <w:tcPr>
            <w:tcW w:w="2618" w:type="pct"/>
            <w:tcBorders>
              <w:top w:val="single" w:sz="4" w:space="0" w:color="auto"/>
              <w:left w:val="single" w:sz="4" w:space="0" w:color="auto"/>
            </w:tcBorders>
            <w:shd w:val="clear" w:color="auto" w:fill="FFFFFF"/>
            <w:vAlign w:val="center"/>
          </w:tcPr>
          <w:p w:rsidR="00CA2A8A" w:rsidRPr="00F9232B" w:rsidRDefault="00754649" w:rsidP="00FE14A7">
            <w:pPr>
              <w:spacing w:after="0" w:line="240" w:lineRule="auto"/>
              <w:ind w:left="42"/>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color w:val="000000"/>
                <w:sz w:val="24"/>
                <w:szCs w:val="24"/>
                <w:lang w:eastAsia="ru-RU"/>
              </w:rPr>
              <w:t>П</w:t>
            </w:r>
            <w:r w:rsidR="00CA2A8A" w:rsidRPr="00F9232B">
              <w:rPr>
                <w:rFonts w:ascii="Times New Roman" w:eastAsia="Times New Roman" w:hAnsi="Times New Roman" w:cs="Times New Roman"/>
                <w:b/>
                <w:color w:val="000000"/>
                <w:sz w:val="24"/>
                <w:szCs w:val="24"/>
                <w:lang w:eastAsia="ru-RU"/>
              </w:rPr>
              <w:t>рактическ</w:t>
            </w:r>
            <w:r w:rsidRPr="00F9232B">
              <w:rPr>
                <w:rFonts w:ascii="Times New Roman" w:eastAsia="Times New Roman" w:hAnsi="Times New Roman" w:cs="Times New Roman"/>
                <w:b/>
                <w:color w:val="000000"/>
                <w:sz w:val="24"/>
                <w:szCs w:val="24"/>
                <w:lang w:eastAsia="ru-RU"/>
              </w:rPr>
              <w:t>ое</w:t>
            </w:r>
            <w:r w:rsidR="00CA2A8A" w:rsidRPr="00F9232B">
              <w:rPr>
                <w:rFonts w:ascii="Times New Roman" w:eastAsia="Times New Roman" w:hAnsi="Times New Roman" w:cs="Times New Roman"/>
                <w:b/>
                <w:color w:val="000000"/>
                <w:sz w:val="24"/>
                <w:szCs w:val="24"/>
                <w:lang w:eastAsia="ru-RU"/>
              </w:rPr>
              <w:t xml:space="preserve"> заняти</w:t>
            </w:r>
            <w:r w:rsidRPr="00F9232B">
              <w:rPr>
                <w:rFonts w:ascii="Times New Roman" w:eastAsia="Times New Roman" w:hAnsi="Times New Roman" w:cs="Times New Roman"/>
                <w:b/>
                <w:color w:val="000000"/>
                <w:sz w:val="24"/>
                <w:szCs w:val="24"/>
                <w:lang w:eastAsia="ru-RU"/>
              </w:rPr>
              <w:t>е</w:t>
            </w:r>
            <w:r w:rsidR="00FE14A7" w:rsidRPr="00F9232B">
              <w:rPr>
                <w:rFonts w:ascii="Times New Roman" w:eastAsia="Times New Roman" w:hAnsi="Times New Roman" w:cs="Times New Roman"/>
                <w:b/>
                <w:color w:val="000000"/>
                <w:sz w:val="24"/>
                <w:szCs w:val="24"/>
                <w:lang w:eastAsia="ru-RU"/>
              </w:rPr>
              <w:t xml:space="preserve"> №4</w:t>
            </w:r>
          </w:p>
        </w:tc>
        <w:tc>
          <w:tcPr>
            <w:tcW w:w="291" w:type="pct"/>
            <w:vMerge w:val="restart"/>
            <w:tcBorders>
              <w:top w:val="single" w:sz="4" w:space="0" w:color="auto"/>
              <w:left w:val="single" w:sz="4" w:space="0" w:color="auto"/>
            </w:tcBorders>
            <w:shd w:val="clear" w:color="auto" w:fill="FFFFFF"/>
            <w:vAlign w:val="center"/>
          </w:tcPr>
          <w:p w:rsidR="00CA2A8A" w:rsidRPr="00F9232B" w:rsidRDefault="005B1CE6"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color w:val="000000"/>
                <w:sz w:val="24"/>
                <w:szCs w:val="24"/>
                <w:lang w:eastAsia="ru-RU"/>
              </w:rPr>
              <w:t>2</w:t>
            </w:r>
          </w:p>
        </w:tc>
        <w:tc>
          <w:tcPr>
            <w:tcW w:w="589" w:type="pct"/>
            <w:vMerge w:val="restart"/>
            <w:tcBorders>
              <w:top w:val="single" w:sz="4" w:space="0" w:color="auto"/>
              <w:left w:val="single" w:sz="4" w:space="0" w:color="auto"/>
            </w:tcBorders>
            <w:shd w:val="clear" w:color="auto" w:fill="FFFFFF"/>
            <w:vAlign w:val="center"/>
          </w:tcPr>
          <w:p w:rsidR="00CA2A8A" w:rsidRPr="00F9232B" w:rsidRDefault="00CA2A8A" w:rsidP="00FE14A7">
            <w:pPr>
              <w:framePr w:w="15302" w:wrap="notBeside" w:vAnchor="text" w:hAnchor="text" w:xAlign="center" w:y="1"/>
              <w:spacing w:after="0" w:line="240" w:lineRule="auto"/>
              <w:ind w:hanging="7"/>
              <w:jc w:val="center"/>
              <w:rPr>
                <w:rFonts w:ascii="Times New Roman" w:eastAsia="Times New Roman" w:hAnsi="Times New Roman" w:cs="Times New Roman"/>
                <w:b/>
                <w:kern w:val="32"/>
                <w:sz w:val="24"/>
                <w:szCs w:val="24"/>
              </w:rPr>
            </w:pPr>
            <w:r w:rsidRPr="00F9232B">
              <w:rPr>
                <w:rFonts w:ascii="Times New Roman" w:hAnsi="Times New Roman" w:cs="Times New Roman"/>
                <w:sz w:val="24"/>
                <w:szCs w:val="24"/>
              </w:rPr>
              <w:t>Практическое занятие с использованием Microsoft</w:t>
            </w:r>
            <w:r w:rsidR="00FE14A7" w:rsidRPr="00F9232B">
              <w:rPr>
                <w:rFonts w:ascii="Times New Roman" w:hAnsi="Times New Roman" w:cs="Times New Roman"/>
                <w:sz w:val="24"/>
                <w:szCs w:val="24"/>
              </w:rPr>
              <w:t xml:space="preserve"> </w:t>
            </w:r>
            <w:r w:rsidRPr="00F9232B">
              <w:rPr>
                <w:rFonts w:ascii="Times New Roman" w:hAnsi="Times New Roman" w:cs="Times New Roman"/>
                <w:sz w:val="24"/>
                <w:szCs w:val="24"/>
              </w:rPr>
              <w:t>Word</w:t>
            </w:r>
          </w:p>
        </w:tc>
        <w:tc>
          <w:tcPr>
            <w:tcW w:w="562" w:type="pct"/>
            <w:vMerge/>
            <w:tcBorders>
              <w:left w:val="single" w:sz="4" w:space="0" w:color="auto"/>
              <w:right w:val="single" w:sz="4" w:space="0" w:color="auto"/>
            </w:tcBorders>
            <w:shd w:val="clear" w:color="auto" w:fill="FFFFFF"/>
            <w:vAlign w:val="center"/>
          </w:tcPr>
          <w:p w:rsidR="00CA2A8A" w:rsidRPr="00F9232B"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CA2A8A" w:rsidRPr="00F9232B" w:rsidRDefault="00CA2A8A" w:rsidP="00FE14A7">
            <w:pPr>
              <w:spacing w:after="0" w:line="240" w:lineRule="auto"/>
              <w:ind w:left="112"/>
              <w:jc w:val="center"/>
              <w:rPr>
                <w:rFonts w:ascii="Times New Roman" w:eastAsia="Times New Roman" w:hAnsi="Times New Roman" w:cs="Times New Roman"/>
                <w:b/>
                <w:sz w:val="24"/>
                <w:szCs w:val="24"/>
                <w:lang w:eastAsia="ru-RU"/>
              </w:rPr>
            </w:pPr>
          </w:p>
        </w:tc>
        <w:tc>
          <w:tcPr>
            <w:tcW w:w="2618" w:type="pct"/>
            <w:tcBorders>
              <w:top w:val="single" w:sz="4" w:space="0" w:color="auto"/>
              <w:left w:val="single" w:sz="4" w:space="0" w:color="auto"/>
            </w:tcBorders>
            <w:shd w:val="clear" w:color="auto" w:fill="FFFFFF"/>
            <w:vAlign w:val="center"/>
          </w:tcPr>
          <w:p w:rsidR="00CA2A8A" w:rsidRPr="00F9232B" w:rsidRDefault="00CA2A8A" w:rsidP="00FE14A7">
            <w:pPr>
              <w:spacing w:after="0" w:line="240" w:lineRule="auto"/>
              <w:ind w:left="42"/>
              <w:rPr>
                <w:rFonts w:ascii="Times New Roman" w:eastAsia="Times New Roman" w:hAnsi="Times New Roman" w:cs="Times New Roman"/>
                <w:bCs/>
                <w:color w:val="000000"/>
                <w:sz w:val="24"/>
                <w:szCs w:val="24"/>
                <w:lang w:eastAsia="ru-RU"/>
              </w:rPr>
            </w:pPr>
            <w:r w:rsidRPr="00F9232B">
              <w:rPr>
                <w:rFonts w:ascii="Times New Roman" w:eastAsia="Times New Roman" w:hAnsi="Times New Roman" w:cs="Times New Roman"/>
                <w:bCs/>
                <w:color w:val="000000"/>
                <w:sz w:val="24"/>
                <w:szCs w:val="24"/>
                <w:lang w:eastAsia="ru-RU"/>
              </w:rPr>
              <w:t>Оценка состояния экологии окружающей среды в различных экономических зонах России</w:t>
            </w:r>
          </w:p>
        </w:tc>
        <w:tc>
          <w:tcPr>
            <w:tcW w:w="291" w:type="pct"/>
            <w:vMerge/>
            <w:tcBorders>
              <w:left w:val="single" w:sz="4" w:space="0" w:color="auto"/>
              <w:bottom w:val="single" w:sz="4" w:space="0" w:color="auto"/>
            </w:tcBorders>
            <w:shd w:val="clear" w:color="auto" w:fill="FFFFFF"/>
            <w:vAlign w:val="center"/>
          </w:tcPr>
          <w:p w:rsidR="00CA2A8A" w:rsidRPr="00F9232B" w:rsidRDefault="00CA2A8A" w:rsidP="00FE14A7">
            <w:pPr>
              <w:framePr w:w="15302" w:wrap="notBeside" w:vAnchor="text" w:hAnchor="text" w:xAlign="center" w:y="1"/>
              <w:widowControl w:val="0"/>
              <w:spacing w:after="0" w:line="240" w:lineRule="auto"/>
              <w:jc w:val="center"/>
              <w:rPr>
                <w:rFonts w:ascii="Times New Roman" w:eastAsia="Times New Roman" w:hAnsi="Times New Roman" w:cs="Times New Roman"/>
                <w:color w:val="000000"/>
                <w:sz w:val="24"/>
                <w:szCs w:val="24"/>
                <w:lang w:eastAsia="ru-RU"/>
              </w:rPr>
            </w:pPr>
          </w:p>
        </w:tc>
        <w:tc>
          <w:tcPr>
            <w:tcW w:w="589" w:type="pct"/>
            <w:vMerge/>
            <w:tcBorders>
              <w:left w:val="single" w:sz="4" w:space="0" w:color="auto"/>
              <w:bottom w:val="single" w:sz="4" w:space="0" w:color="auto"/>
            </w:tcBorders>
            <w:shd w:val="clear" w:color="auto" w:fill="FFFFFF"/>
            <w:vAlign w:val="center"/>
          </w:tcPr>
          <w:p w:rsidR="00CA2A8A" w:rsidRPr="00F9232B"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left w:val="single" w:sz="4" w:space="0" w:color="auto"/>
              <w:right w:val="single" w:sz="4" w:space="0" w:color="auto"/>
            </w:tcBorders>
            <w:shd w:val="clear" w:color="auto" w:fill="FFFFFF"/>
            <w:vAlign w:val="center"/>
          </w:tcPr>
          <w:p w:rsidR="00CA2A8A" w:rsidRPr="00F9232B"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val="restart"/>
            <w:tcBorders>
              <w:top w:val="single" w:sz="4" w:space="0" w:color="auto"/>
              <w:left w:val="single" w:sz="4" w:space="0" w:color="auto"/>
            </w:tcBorders>
            <w:shd w:val="clear" w:color="auto" w:fill="FFFFFF"/>
          </w:tcPr>
          <w:p w:rsidR="00FE14A7" w:rsidRPr="00F9232B" w:rsidRDefault="00CA2A8A" w:rsidP="00FE14A7">
            <w:pPr>
              <w:spacing w:after="0" w:line="240" w:lineRule="auto"/>
              <w:ind w:left="112"/>
              <w:jc w:val="center"/>
              <w:rPr>
                <w:rFonts w:ascii="Times New Roman" w:eastAsia="Times New Roman" w:hAnsi="Times New Roman" w:cs="Times New Roman"/>
                <w:b/>
                <w:color w:val="000000"/>
                <w:sz w:val="24"/>
                <w:szCs w:val="24"/>
                <w:lang w:eastAsia="ru-RU"/>
              </w:rPr>
            </w:pPr>
            <w:r w:rsidRPr="00F9232B">
              <w:rPr>
                <w:rFonts w:ascii="Times New Roman" w:eastAsia="Times New Roman" w:hAnsi="Times New Roman" w:cs="Times New Roman"/>
                <w:b/>
                <w:color w:val="000000"/>
                <w:sz w:val="24"/>
                <w:szCs w:val="24"/>
                <w:lang w:eastAsia="ru-RU"/>
              </w:rPr>
              <w:t xml:space="preserve">Тема </w:t>
            </w:r>
            <w:r w:rsidR="003C15E1" w:rsidRPr="00F9232B">
              <w:rPr>
                <w:rFonts w:ascii="Times New Roman" w:eastAsia="Times New Roman" w:hAnsi="Times New Roman" w:cs="Times New Roman"/>
                <w:b/>
                <w:color w:val="000000"/>
                <w:sz w:val="24"/>
                <w:szCs w:val="24"/>
                <w:lang w:eastAsia="ru-RU"/>
              </w:rPr>
              <w:t>2</w:t>
            </w:r>
            <w:r w:rsidR="00FE14A7" w:rsidRPr="00F9232B">
              <w:rPr>
                <w:rFonts w:ascii="Times New Roman" w:eastAsia="Times New Roman" w:hAnsi="Times New Roman" w:cs="Times New Roman"/>
                <w:b/>
                <w:color w:val="000000"/>
                <w:sz w:val="24"/>
                <w:szCs w:val="24"/>
                <w:lang w:eastAsia="ru-RU"/>
              </w:rPr>
              <w:t>.2.</w:t>
            </w:r>
          </w:p>
          <w:p w:rsidR="00CA2A8A" w:rsidRPr="00F9232B" w:rsidRDefault="00CA2A8A" w:rsidP="00FE14A7">
            <w:pPr>
              <w:spacing w:after="0" w:line="240" w:lineRule="auto"/>
              <w:ind w:left="112"/>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color w:val="000000"/>
                <w:sz w:val="24"/>
                <w:szCs w:val="24"/>
                <w:lang w:eastAsia="ru-RU"/>
              </w:rPr>
              <w:t>Мониторинг окружающей среды</w:t>
            </w:r>
          </w:p>
        </w:tc>
        <w:tc>
          <w:tcPr>
            <w:tcW w:w="2618" w:type="pct"/>
            <w:tcBorders>
              <w:top w:val="single" w:sz="4" w:space="0" w:color="auto"/>
              <w:left w:val="single" w:sz="4" w:space="0" w:color="auto"/>
            </w:tcBorders>
            <w:shd w:val="clear" w:color="auto" w:fill="FFFFFF"/>
            <w:vAlign w:val="center"/>
          </w:tcPr>
          <w:p w:rsidR="00CA2A8A" w:rsidRPr="00F9232B" w:rsidRDefault="00CA2A8A" w:rsidP="00FE14A7">
            <w:pPr>
              <w:spacing w:after="0" w:line="240" w:lineRule="auto"/>
              <w:ind w:left="42"/>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color w:val="000000"/>
                <w:sz w:val="24"/>
                <w:szCs w:val="24"/>
                <w:lang w:eastAsia="ru-RU"/>
              </w:rPr>
              <w:t>Содержание учебного материала</w:t>
            </w:r>
          </w:p>
        </w:tc>
        <w:tc>
          <w:tcPr>
            <w:tcW w:w="291" w:type="pct"/>
            <w:vMerge w:val="restart"/>
            <w:tcBorders>
              <w:top w:val="single" w:sz="4" w:space="0" w:color="auto"/>
              <w:left w:val="single" w:sz="4" w:space="0" w:color="auto"/>
            </w:tcBorders>
            <w:shd w:val="clear" w:color="auto" w:fill="FFFFFF"/>
            <w:vAlign w:val="center"/>
          </w:tcPr>
          <w:p w:rsidR="00CA2A8A" w:rsidRPr="00F9232B" w:rsidRDefault="00077A3F" w:rsidP="00FE14A7">
            <w:pPr>
              <w:framePr w:w="15302" w:wrap="notBeside" w:vAnchor="text" w:hAnchor="text" w:xAlign="center" w:y="1"/>
              <w:widowControl w:val="0"/>
              <w:spacing w:after="0" w:line="240" w:lineRule="auto"/>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2</w:t>
            </w:r>
          </w:p>
        </w:tc>
        <w:tc>
          <w:tcPr>
            <w:tcW w:w="589" w:type="pct"/>
            <w:vMerge w:val="restart"/>
            <w:tcBorders>
              <w:top w:val="single" w:sz="4" w:space="0" w:color="auto"/>
              <w:left w:val="single" w:sz="4" w:space="0" w:color="auto"/>
            </w:tcBorders>
            <w:shd w:val="clear" w:color="auto" w:fill="FFFFFF"/>
            <w:vAlign w:val="center"/>
          </w:tcPr>
          <w:p w:rsidR="00CA2A8A" w:rsidRPr="00F9232B" w:rsidRDefault="00CA2A8A"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F9232B">
              <w:rPr>
                <w:rFonts w:ascii="Times New Roman" w:eastAsia="Times New Roman" w:hAnsi="Times New Roman" w:cs="Times New Roman"/>
                <w:kern w:val="32"/>
                <w:sz w:val="24"/>
                <w:szCs w:val="24"/>
              </w:rPr>
              <w:t>Лекционное занятие</w:t>
            </w:r>
          </w:p>
        </w:tc>
        <w:tc>
          <w:tcPr>
            <w:tcW w:w="562" w:type="pct"/>
            <w:vMerge w:val="restart"/>
            <w:tcBorders>
              <w:top w:val="single" w:sz="4" w:space="0" w:color="auto"/>
              <w:left w:val="single" w:sz="4" w:space="0" w:color="auto"/>
              <w:right w:val="single" w:sz="4" w:space="0" w:color="auto"/>
            </w:tcBorders>
            <w:shd w:val="clear" w:color="auto" w:fill="FFFFFF"/>
            <w:vAlign w:val="center"/>
          </w:tcPr>
          <w:p w:rsidR="007A5641" w:rsidRPr="00F9232B" w:rsidRDefault="007A5641"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01</w:t>
            </w:r>
          </w:p>
          <w:p w:rsidR="007A5641" w:rsidRPr="00F9232B" w:rsidRDefault="007A5641"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02</w:t>
            </w:r>
          </w:p>
          <w:p w:rsidR="007A5641" w:rsidRPr="00F9232B" w:rsidRDefault="007A5641"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07</w:t>
            </w:r>
          </w:p>
          <w:p w:rsidR="00CA2A8A" w:rsidRPr="00F9232B" w:rsidRDefault="007A5641" w:rsidP="00FE14A7">
            <w:pPr>
              <w:framePr w:w="15302" w:wrap="notBeside" w:vAnchor="text" w:hAnchor="text" w:xAlign="center" w:y="1"/>
              <w:widowControl w:val="0"/>
              <w:spacing w:after="0" w:line="240" w:lineRule="auto"/>
              <w:jc w:val="center"/>
              <w:rPr>
                <w:rFonts w:ascii="Times New Roman" w:eastAsia="Times New Roman" w:hAnsi="Times New Roman" w:cs="Times New Roman"/>
                <w:i/>
                <w:sz w:val="24"/>
                <w:szCs w:val="24"/>
                <w:lang w:eastAsia="ru-RU"/>
              </w:rPr>
            </w:pPr>
            <w:r w:rsidRPr="00F9232B">
              <w:rPr>
                <w:rFonts w:ascii="Times New Roman" w:eastAsia="Times New Roman" w:hAnsi="Times New Roman" w:cs="Times New Roman"/>
                <w:sz w:val="24"/>
                <w:szCs w:val="24"/>
                <w:lang w:eastAsia="ru-RU"/>
              </w:rPr>
              <w:t>ЛР 10</w:t>
            </w:r>
          </w:p>
        </w:tc>
      </w:tr>
      <w:tr w:rsidR="00FE14A7" w:rsidRPr="00FE14A7" w:rsidTr="00FE14A7">
        <w:trPr>
          <w:jc w:val="center"/>
        </w:trPr>
        <w:tc>
          <w:tcPr>
            <w:tcW w:w="939" w:type="pct"/>
            <w:vMerge/>
            <w:tcBorders>
              <w:left w:val="single" w:sz="4" w:space="0" w:color="auto"/>
            </w:tcBorders>
            <w:shd w:val="clear" w:color="auto" w:fill="FFFFFF"/>
            <w:vAlign w:val="center"/>
          </w:tcPr>
          <w:p w:rsidR="00CA2A8A" w:rsidRPr="00F9232B" w:rsidRDefault="00CA2A8A"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tcBorders>
            <w:shd w:val="clear" w:color="auto" w:fill="FFFFFF"/>
            <w:vAlign w:val="center"/>
          </w:tcPr>
          <w:p w:rsidR="00CA2A8A" w:rsidRPr="00F9232B" w:rsidRDefault="00CA2A8A" w:rsidP="00FE14A7">
            <w:pPr>
              <w:spacing w:after="0" w:line="240" w:lineRule="auto"/>
              <w:ind w:left="42"/>
              <w:rPr>
                <w:rFonts w:ascii="Times New Roman" w:eastAsia="Times New Roman" w:hAnsi="Times New Roman" w:cs="Times New Roman"/>
                <w:sz w:val="24"/>
                <w:szCs w:val="24"/>
                <w:lang w:eastAsia="ru-RU"/>
              </w:rPr>
            </w:pPr>
            <w:r w:rsidRPr="00F9232B">
              <w:rPr>
                <w:rFonts w:ascii="Times New Roman" w:eastAsia="Times New Roman" w:hAnsi="Times New Roman" w:cs="Times New Roman"/>
                <w:color w:val="000000"/>
                <w:sz w:val="24"/>
                <w:szCs w:val="24"/>
                <w:shd w:val="clear" w:color="auto" w:fill="FFFFFF"/>
                <w:lang w:eastAsia="ru-RU"/>
              </w:rPr>
              <w:t>Понятие и принципы мониторинга окружающей среды.</w:t>
            </w:r>
          </w:p>
        </w:tc>
        <w:tc>
          <w:tcPr>
            <w:tcW w:w="291" w:type="pct"/>
            <w:vMerge/>
            <w:tcBorders>
              <w:left w:val="single" w:sz="4" w:space="0" w:color="auto"/>
            </w:tcBorders>
            <w:shd w:val="clear" w:color="auto" w:fill="FFFFFF"/>
            <w:vAlign w:val="center"/>
          </w:tcPr>
          <w:p w:rsidR="00CA2A8A" w:rsidRPr="00F9232B" w:rsidRDefault="00CA2A8A"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bottom w:val="single" w:sz="4" w:space="0" w:color="auto"/>
            </w:tcBorders>
            <w:shd w:val="clear" w:color="auto" w:fill="FFFFFF"/>
            <w:vAlign w:val="center"/>
          </w:tcPr>
          <w:p w:rsidR="00CA2A8A" w:rsidRPr="00F9232B"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left w:val="single" w:sz="4" w:space="0" w:color="auto"/>
              <w:right w:val="single" w:sz="4" w:space="0" w:color="auto"/>
            </w:tcBorders>
            <w:shd w:val="clear" w:color="auto" w:fill="FFFFFF"/>
            <w:vAlign w:val="center"/>
          </w:tcPr>
          <w:p w:rsidR="00CA2A8A" w:rsidRPr="00F9232B"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CA2A8A" w:rsidRPr="00F9232B" w:rsidRDefault="00CA2A8A"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tcBorders>
            <w:shd w:val="clear" w:color="auto" w:fill="FFFFFF"/>
            <w:vAlign w:val="center"/>
          </w:tcPr>
          <w:p w:rsidR="00CA2A8A" w:rsidRPr="00F9232B" w:rsidRDefault="00754649" w:rsidP="00FE14A7">
            <w:pPr>
              <w:spacing w:after="0" w:line="240" w:lineRule="auto"/>
              <w:ind w:left="42"/>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color w:val="000000"/>
                <w:sz w:val="24"/>
                <w:szCs w:val="24"/>
                <w:lang w:eastAsia="ru-RU"/>
              </w:rPr>
              <w:t>П</w:t>
            </w:r>
            <w:r w:rsidR="00CA2A8A" w:rsidRPr="00F9232B">
              <w:rPr>
                <w:rFonts w:ascii="Times New Roman" w:eastAsia="Times New Roman" w:hAnsi="Times New Roman" w:cs="Times New Roman"/>
                <w:b/>
                <w:color w:val="000000"/>
                <w:sz w:val="24"/>
                <w:szCs w:val="24"/>
                <w:lang w:eastAsia="ru-RU"/>
              </w:rPr>
              <w:t>рактическ</w:t>
            </w:r>
            <w:r w:rsidRPr="00F9232B">
              <w:rPr>
                <w:rFonts w:ascii="Times New Roman" w:eastAsia="Times New Roman" w:hAnsi="Times New Roman" w:cs="Times New Roman"/>
                <w:b/>
                <w:color w:val="000000"/>
                <w:sz w:val="24"/>
                <w:szCs w:val="24"/>
                <w:lang w:eastAsia="ru-RU"/>
              </w:rPr>
              <w:t>ое</w:t>
            </w:r>
            <w:r w:rsidR="00CA2A8A" w:rsidRPr="00F9232B">
              <w:rPr>
                <w:rFonts w:ascii="Times New Roman" w:eastAsia="Times New Roman" w:hAnsi="Times New Roman" w:cs="Times New Roman"/>
                <w:b/>
                <w:color w:val="000000"/>
                <w:sz w:val="24"/>
                <w:szCs w:val="24"/>
                <w:lang w:eastAsia="ru-RU"/>
              </w:rPr>
              <w:t xml:space="preserve"> заняти</w:t>
            </w:r>
            <w:r w:rsidRPr="00F9232B">
              <w:rPr>
                <w:rFonts w:ascii="Times New Roman" w:eastAsia="Times New Roman" w:hAnsi="Times New Roman" w:cs="Times New Roman"/>
                <w:b/>
                <w:color w:val="000000"/>
                <w:sz w:val="24"/>
                <w:szCs w:val="24"/>
                <w:lang w:eastAsia="ru-RU"/>
              </w:rPr>
              <w:t>е</w:t>
            </w:r>
            <w:r w:rsidR="00FE14A7" w:rsidRPr="00F9232B">
              <w:rPr>
                <w:rFonts w:ascii="Times New Roman" w:eastAsia="Times New Roman" w:hAnsi="Times New Roman" w:cs="Times New Roman"/>
                <w:b/>
                <w:color w:val="000000"/>
                <w:sz w:val="24"/>
                <w:szCs w:val="24"/>
                <w:lang w:eastAsia="ru-RU"/>
              </w:rPr>
              <w:t xml:space="preserve"> №5</w:t>
            </w:r>
          </w:p>
        </w:tc>
        <w:tc>
          <w:tcPr>
            <w:tcW w:w="291" w:type="pct"/>
            <w:vMerge w:val="restart"/>
            <w:tcBorders>
              <w:top w:val="single" w:sz="4" w:space="0" w:color="auto"/>
              <w:left w:val="single" w:sz="4" w:space="0" w:color="auto"/>
            </w:tcBorders>
            <w:shd w:val="clear" w:color="auto" w:fill="FFFFFF"/>
            <w:vAlign w:val="center"/>
          </w:tcPr>
          <w:p w:rsidR="00CA2A8A" w:rsidRPr="00F9232B" w:rsidRDefault="00CA2A8A"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2</w:t>
            </w:r>
          </w:p>
        </w:tc>
        <w:tc>
          <w:tcPr>
            <w:tcW w:w="589" w:type="pct"/>
            <w:vMerge w:val="restart"/>
            <w:tcBorders>
              <w:top w:val="single" w:sz="4" w:space="0" w:color="auto"/>
              <w:left w:val="single" w:sz="4" w:space="0" w:color="auto"/>
            </w:tcBorders>
            <w:shd w:val="clear" w:color="auto" w:fill="FFFFFF"/>
            <w:vAlign w:val="center"/>
          </w:tcPr>
          <w:p w:rsidR="00CA2A8A" w:rsidRPr="00F9232B" w:rsidRDefault="00CA2A8A" w:rsidP="00FE14A7">
            <w:pPr>
              <w:framePr w:w="15302" w:wrap="notBeside" w:vAnchor="text" w:hAnchor="text" w:xAlign="center" w:y="1"/>
              <w:spacing w:after="0" w:line="240" w:lineRule="auto"/>
              <w:jc w:val="center"/>
              <w:rPr>
                <w:rFonts w:ascii="Times New Roman" w:eastAsia="Times New Roman" w:hAnsi="Times New Roman" w:cs="Times New Roman"/>
                <w:b/>
                <w:kern w:val="32"/>
                <w:sz w:val="24"/>
                <w:szCs w:val="24"/>
              </w:rPr>
            </w:pPr>
            <w:r w:rsidRPr="00F9232B">
              <w:rPr>
                <w:rFonts w:ascii="Times New Roman" w:hAnsi="Times New Roman" w:cs="Times New Roman"/>
                <w:sz w:val="24"/>
                <w:szCs w:val="24"/>
              </w:rPr>
              <w:t>Практическое занятие  с использованием Microsoft</w:t>
            </w:r>
            <w:r w:rsidR="00FE14A7" w:rsidRPr="00F9232B">
              <w:rPr>
                <w:rFonts w:ascii="Times New Roman" w:hAnsi="Times New Roman" w:cs="Times New Roman"/>
                <w:sz w:val="24"/>
                <w:szCs w:val="24"/>
              </w:rPr>
              <w:t xml:space="preserve"> </w:t>
            </w:r>
            <w:r w:rsidRPr="00F9232B">
              <w:rPr>
                <w:rFonts w:ascii="Times New Roman" w:hAnsi="Times New Roman" w:cs="Times New Roman"/>
                <w:sz w:val="24"/>
                <w:szCs w:val="24"/>
              </w:rPr>
              <w:t>Word</w:t>
            </w:r>
          </w:p>
        </w:tc>
        <w:tc>
          <w:tcPr>
            <w:tcW w:w="562" w:type="pct"/>
            <w:vMerge/>
            <w:tcBorders>
              <w:left w:val="single" w:sz="4" w:space="0" w:color="auto"/>
              <w:right w:val="single" w:sz="4" w:space="0" w:color="auto"/>
            </w:tcBorders>
            <w:shd w:val="clear" w:color="auto" w:fill="FFFFFF"/>
            <w:vAlign w:val="center"/>
          </w:tcPr>
          <w:p w:rsidR="00CA2A8A" w:rsidRPr="00F9232B"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CA2A8A" w:rsidRPr="00F9232B" w:rsidRDefault="00CA2A8A"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tcBorders>
            <w:shd w:val="clear" w:color="auto" w:fill="FFFFFF"/>
            <w:vAlign w:val="center"/>
          </w:tcPr>
          <w:p w:rsidR="00CA2A8A" w:rsidRPr="00F9232B" w:rsidRDefault="003F7EFF" w:rsidP="00FE14A7">
            <w:pPr>
              <w:spacing w:after="0" w:line="240" w:lineRule="auto"/>
              <w:ind w:left="42"/>
              <w:rPr>
                <w:rFonts w:ascii="Times New Roman" w:eastAsia="Times New Roman" w:hAnsi="Times New Roman" w:cs="Times New Roman"/>
                <w:bCs/>
                <w:color w:val="000000"/>
                <w:sz w:val="24"/>
                <w:szCs w:val="24"/>
                <w:lang w:eastAsia="ru-RU"/>
              </w:rPr>
            </w:pPr>
            <w:bookmarkStart w:id="5" w:name="_Hlk121073024"/>
            <w:r w:rsidRPr="00F9232B">
              <w:rPr>
                <w:rFonts w:ascii="Times New Roman" w:eastAsia="Times New Roman" w:hAnsi="Times New Roman" w:cs="Times New Roman"/>
                <w:bCs/>
                <w:color w:val="000000"/>
                <w:sz w:val="24"/>
                <w:szCs w:val="24"/>
                <w:lang w:eastAsia="ru-RU"/>
              </w:rPr>
              <w:t>Анализ э</w:t>
            </w:r>
            <w:r w:rsidR="00CA2A8A" w:rsidRPr="00F9232B">
              <w:rPr>
                <w:rFonts w:ascii="Times New Roman" w:eastAsia="Times New Roman" w:hAnsi="Times New Roman" w:cs="Times New Roman"/>
                <w:bCs/>
                <w:color w:val="000000"/>
                <w:sz w:val="24"/>
                <w:szCs w:val="24"/>
                <w:lang w:eastAsia="ru-RU"/>
              </w:rPr>
              <w:t>кологическ</w:t>
            </w:r>
            <w:r w:rsidRPr="00F9232B">
              <w:rPr>
                <w:rFonts w:ascii="Times New Roman" w:eastAsia="Times New Roman" w:hAnsi="Times New Roman" w:cs="Times New Roman"/>
                <w:bCs/>
                <w:color w:val="000000"/>
                <w:sz w:val="24"/>
                <w:szCs w:val="24"/>
                <w:lang w:eastAsia="ru-RU"/>
              </w:rPr>
              <w:t>ой</w:t>
            </w:r>
            <w:r w:rsidR="00CA2A8A" w:rsidRPr="00F9232B">
              <w:rPr>
                <w:rFonts w:ascii="Times New Roman" w:eastAsia="Times New Roman" w:hAnsi="Times New Roman" w:cs="Times New Roman"/>
                <w:bCs/>
                <w:color w:val="000000"/>
                <w:sz w:val="24"/>
                <w:szCs w:val="24"/>
                <w:lang w:eastAsia="ru-RU"/>
              </w:rPr>
              <w:t xml:space="preserve"> пригодност</w:t>
            </w:r>
            <w:r w:rsidRPr="00F9232B">
              <w:rPr>
                <w:rFonts w:ascii="Times New Roman" w:eastAsia="Times New Roman" w:hAnsi="Times New Roman" w:cs="Times New Roman"/>
                <w:bCs/>
                <w:color w:val="000000"/>
                <w:sz w:val="24"/>
                <w:szCs w:val="24"/>
                <w:lang w:eastAsia="ru-RU"/>
              </w:rPr>
              <w:t>и</w:t>
            </w:r>
            <w:r w:rsidR="00CA2A8A" w:rsidRPr="00F9232B">
              <w:rPr>
                <w:rFonts w:ascii="Times New Roman" w:eastAsia="Times New Roman" w:hAnsi="Times New Roman" w:cs="Times New Roman"/>
                <w:bCs/>
                <w:color w:val="000000"/>
                <w:sz w:val="24"/>
                <w:szCs w:val="24"/>
                <w:lang w:eastAsia="ru-RU"/>
              </w:rPr>
              <w:t xml:space="preserve"> выпускаемой продукции</w:t>
            </w:r>
            <w:bookmarkEnd w:id="5"/>
          </w:p>
        </w:tc>
        <w:tc>
          <w:tcPr>
            <w:tcW w:w="291" w:type="pct"/>
            <w:vMerge/>
            <w:tcBorders>
              <w:left w:val="single" w:sz="4" w:space="0" w:color="auto"/>
            </w:tcBorders>
            <w:shd w:val="clear" w:color="auto" w:fill="FFFFFF"/>
            <w:vAlign w:val="center"/>
          </w:tcPr>
          <w:p w:rsidR="00CA2A8A" w:rsidRPr="00F9232B" w:rsidRDefault="00CA2A8A"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p>
        </w:tc>
        <w:tc>
          <w:tcPr>
            <w:tcW w:w="589" w:type="pct"/>
            <w:vMerge/>
            <w:tcBorders>
              <w:left w:val="single" w:sz="4" w:space="0" w:color="auto"/>
            </w:tcBorders>
            <w:shd w:val="clear" w:color="auto" w:fill="FFFFFF"/>
            <w:vAlign w:val="center"/>
          </w:tcPr>
          <w:p w:rsidR="00CA2A8A" w:rsidRPr="00F9232B" w:rsidRDefault="00CA2A8A" w:rsidP="00FE14A7">
            <w:pPr>
              <w:framePr w:w="15302" w:wrap="notBeside" w:vAnchor="text" w:hAnchor="text" w:xAlign="center" w:y="1"/>
              <w:spacing w:after="0" w:line="240" w:lineRule="auto"/>
              <w:rPr>
                <w:rFonts w:ascii="Times New Roman" w:eastAsia="Times New Roman" w:hAnsi="Times New Roman" w:cs="Times New Roman"/>
                <w:b/>
                <w:kern w:val="32"/>
                <w:sz w:val="24"/>
                <w:szCs w:val="24"/>
              </w:rPr>
            </w:pPr>
          </w:p>
        </w:tc>
        <w:tc>
          <w:tcPr>
            <w:tcW w:w="562" w:type="pct"/>
            <w:vMerge/>
            <w:tcBorders>
              <w:left w:val="single" w:sz="4" w:space="0" w:color="auto"/>
              <w:right w:val="single" w:sz="4" w:space="0" w:color="auto"/>
            </w:tcBorders>
            <w:shd w:val="clear" w:color="auto" w:fill="FFFFFF"/>
            <w:vAlign w:val="center"/>
          </w:tcPr>
          <w:p w:rsidR="00CA2A8A" w:rsidRPr="00F9232B"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val="restart"/>
            <w:tcBorders>
              <w:top w:val="single" w:sz="4" w:space="0" w:color="auto"/>
              <w:left w:val="single" w:sz="4" w:space="0" w:color="auto"/>
            </w:tcBorders>
            <w:shd w:val="clear" w:color="auto" w:fill="FFFFFF"/>
            <w:vAlign w:val="center"/>
          </w:tcPr>
          <w:p w:rsidR="00FE14A7" w:rsidRPr="00F9232B" w:rsidRDefault="00FE14A7" w:rsidP="00FE14A7">
            <w:pPr>
              <w:spacing w:after="0" w:line="240" w:lineRule="auto"/>
              <w:ind w:left="112"/>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Тема 2.3.</w:t>
            </w:r>
          </w:p>
          <w:p w:rsidR="00FE14A7" w:rsidRPr="00F9232B" w:rsidRDefault="00FE14A7" w:rsidP="00FE14A7">
            <w:pPr>
              <w:spacing w:after="0" w:line="240" w:lineRule="auto"/>
              <w:ind w:left="112"/>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lastRenderedPageBreak/>
              <w:t>Охраняемые природные территории</w:t>
            </w:r>
          </w:p>
        </w:tc>
        <w:tc>
          <w:tcPr>
            <w:tcW w:w="2618" w:type="pct"/>
            <w:tcBorders>
              <w:top w:val="single" w:sz="4" w:space="0" w:color="auto"/>
              <w:left w:val="single" w:sz="4" w:space="0" w:color="auto"/>
              <w:bottom w:val="single" w:sz="4" w:space="0" w:color="auto"/>
            </w:tcBorders>
            <w:shd w:val="clear" w:color="auto" w:fill="FFFFFF"/>
            <w:vAlign w:val="center"/>
          </w:tcPr>
          <w:p w:rsidR="00FE14A7" w:rsidRPr="00F9232B" w:rsidRDefault="00FE14A7" w:rsidP="00FE14A7">
            <w:pPr>
              <w:spacing w:after="0" w:line="240" w:lineRule="auto"/>
              <w:ind w:left="42"/>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lastRenderedPageBreak/>
              <w:t>Содержание учебного материала</w:t>
            </w:r>
          </w:p>
        </w:tc>
        <w:tc>
          <w:tcPr>
            <w:tcW w:w="291" w:type="pct"/>
            <w:vMerge w:val="restart"/>
            <w:tcBorders>
              <w:top w:val="single" w:sz="4" w:space="0" w:color="auto"/>
              <w:left w:val="single" w:sz="4" w:space="0" w:color="auto"/>
              <w:bottom w:val="single" w:sz="4" w:space="0" w:color="auto"/>
            </w:tcBorders>
            <w:shd w:val="clear" w:color="auto" w:fill="FFFFFF"/>
            <w:vAlign w:val="center"/>
          </w:tcPr>
          <w:p w:rsidR="00FE14A7" w:rsidRPr="00F9232B"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F9232B">
              <w:rPr>
                <w:rFonts w:ascii="Times New Roman" w:eastAsia="Times New Roman" w:hAnsi="Times New Roman" w:cs="Times New Roman"/>
                <w:color w:val="000000"/>
                <w:sz w:val="24"/>
                <w:szCs w:val="24"/>
                <w:shd w:val="clear" w:color="auto" w:fill="FFFFFF"/>
                <w:lang w:eastAsia="ru-RU"/>
              </w:rPr>
              <w:t>2</w:t>
            </w:r>
          </w:p>
        </w:tc>
        <w:tc>
          <w:tcPr>
            <w:tcW w:w="589" w:type="pct"/>
            <w:vMerge w:val="restart"/>
            <w:tcBorders>
              <w:top w:val="single" w:sz="4" w:space="0" w:color="auto"/>
              <w:left w:val="single" w:sz="4" w:space="0" w:color="auto"/>
            </w:tcBorders>
            <w:shd w:val="clear" w:color="auto" w:fill="FFFFFF"/>
            <w:vAlign w:val="center"/>
          </w:tcPr>
          <w:p w:rsidR="00FE14A7" w:rsidRPr="00F9232B" w:rsidRDefault="00FE14A7" w:rsidP="00FE14A7">
            <w:pPr>
              <w:framePr w:w="15302" w:wrap="notBeside" w:vAnchor="text" w:hAnchor="page" w:x="871" w:y="13"/>
              <w:spacing w:after="0" w:line="240" w:lineRule="auto"/>
              <w:ind w:hanging="7"/>
              <w:jc w:val="center"/>
              <w:rPr>
                <w:rFonts w:ascii="Times New Roman" w:eastAsia="Times New Roman" w:hAnsi="Times New Roman" w:cs="Times New Roman"/>
                <w:kern w:val="32"/>
                <w:sz w:val="24"/>
                <w:szCs w:val="24"/>
              </w:rPr>
            </w:pPr>
          </w:p>
          <w:p w:rsidR="00FE14A7" w:rsidRPr="00F9232B" w:rsidRDefault="00FE14A7" w:rsidP="00FE14A7">
            <w:pPr>
              <w:framePr w:w="15302" w:wrap="notBeside" w:vAnchor="text" w:hAnchor="page" w:x="871" w:y="13"/>
              <w:spacing w:after="0" w:line="240" w:lineRule="auto"/>
              <w:ind w:hanging="7"/>
              <w:jc w:val="center"/>
              <w:rPr>
                <w:rFonts w:ascii="Times New Roman" w:eastAsia="Times New Roman" w:hAnsi="Times New Roman" w:cs="Times New Roman"/>
                <w:iCs/>
                <w:color w:val="000000"/>
                <w:kern w:val="32"/>
                <w:sz w:val="24"/>
                <w:szCs w:val="24"/>
                <w:shd w:val="clear" w:color="auto" w:fill="FFFFFF"/>
                <w:lang w:eastAsia="ru-RU"/>
              </w:rPr>
            </w:pPr>
            <w:r w:rsidRPr="00F9232B">
              <w:rPr>
                <w:rFonts w:ascii="Times New Roman" w:eastAsia="Times New Roman" w:hAnsi="Times New Roman" w:cs="Times New Roman"/>
                <w:kern w:val="32"/>
                <w:sz w:val="24"/>
                <w:szCs w:val="24"/>
              </w:rPr>
              <w:lastRenderedPageBreak/>
              <w:t>Лекционное занятие</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E14A7" w:rsidRPr="00F9232B" w:rsidRDefault="00FE14A7"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lastRenderedPageBreak/>
              <w:t>ОК 01</w:t>
            </w:r>
          </w:p>
          <w:p w:rsidR="00FE14A7" w:rsidRPr="00F9232B" w:rsidRDefault="00FE14A7"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lastRenderedPageBreak/>
              <w:t>ОК 02</w:t>
            </w:r>
          </w:p>
          <w:p w:rsidR="00FE14A7" w:rsidRPr="00F9232B" w:rsidRDefault="00FE14A7"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07</w:t>
            </w:r>
          </w:p>
          <w:p w:rsidR="00FE14A7" w:rsidRPr="00F9232B" w:rsidRDefault="00FE14A7" w:rsidP="00FE14A7">
            <w:pPr>
              <w:framePr w:w="15302" w:wrap="notBeside" w:vAnchor="text" w:hAnchor="page" w:x="871" w:y="13"/>
              <w:spacing w:after="0" w:line="240" w:lineRule="auto"/>
              <w:jc w:val="center"/>
              <w:rPr>
                <w:rFonts w:ascii="Times New Roman" w:eastAsia="Times New Roman" w:hAnsi="Times New Roman" w:cs="Times New Roman"/>
                <w:kern w:val="32"/>
                <w:sz w:val="24"/>
                <w:szCs w:val="24"/>
              </w:rPr>
            </w:pPr>
            <w:r w:rsidRPr="00F9232B">
              <w:rPr>
                <w:rFonts w:ascii="Times New Roman" w:eastAsia="Times New Roman" w:hAnsi="Times New Roman" w:cs="Times New Roman"/>
                <w:sz w:val="24"/>
                <w:szCs w:val="24"/>
                <w:lang w:eastAsia="ru-RU"/>
              </w:rPr>
              <w:t>ЛР 10</w:t>
            </w:r>
          </w:p>
        </w:tc>
      </w:tr>
      <w:tr w:rsidR="00FE14A7" w:rsidRPr="00FE14A7" w:rsidTr="00FE14A7">
        <w:trPr>
          <w:jc w:val="center"/>
        </w:trPr>
        <w:tc>
          <w:tcPr>
            <w:tcW w:w="939" w:type="pct"/>
            <w:vMerge/>
            <w:tcBorders>
              <w:left w:val="single" w:sz="4" w:space="0" w:color="auto"/>
            </w:tcBorders>
            <w:shd w:val="clear" w:color="auto" w:fill="FFFFFF"/>
            <w:vAlign w:val="center"/>
          </w:tcPr>
          <w:p w:rsidR="00FE14A7" w:rsidRPr="00F9232B"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tcBorders>
            <w:shd w:val="clear" w:color="auto" w:fill="FFFFFF"/>
            <w:vAlign w:val="center"/>
          </w:tcPr>
          <w:p w:rsidR="00FE14A7" w:rsidRPr="00F9232B" w:rsidRDefault="00FE14A7" w:rsidP="00FE14A7">
            <w:pPr>
              <w:spacing w:after="0" w:line="240" w:lineRule="auto"/>
              <w:ind w:left="42"/>
              <w:rPr>
                <w:rFonts w:ascii="Times New Roman" w:eastAsia="Times New Roman" w:hAnsi="Times New Roman" w:cs="Times New Roman"/>
                <w:b/>
                <w:color w:val="000000"/>
                <w:sz w:val="24"/>
                <w:szCs w:val="24"/>
                <w:shd w:val="clear" w:color="auto" w:fill="FFFFFF"/>
                <w:lang w:eastAsia="ru-RU"/>
              </w:rPr>
            </w:pPr>
            <w:r w:rsidRPr="00F9232B">
              <w:rPr>
                <w:rFonts w:ascii="Times New Roman" w:eastAsia="Times New Roman" w:hAnsi="Times New Roman" w:cs="Times New Roman"/>
                <w:sz w:val="24"/>
                <w:szCs w:val="24"/>
                <w:lang w:eastAsia="ru-RU"/>
              </w:rPr>
              <w:t>Охраняемые природные территории. Задачи охраны окружающей среды. Природоресурсный потенциал и охраняемые природные территории Российской Федерации.</w:t>
            </w:r>
          </w:p>
        </w:tc>
        <w:tc>
          <w:tcPr>
            <w:tcW w:w="291" w:type="pct"/>
            <w:vMerge/>
            <w:tcBorders>
              <w:top w:val="single" w:sz="4" w:space="0" w:color="auto"/>
              <w:left w:val="single" w:sz="4" w:space="0" w:color="auto"/>
            </w:tcBorders>
            <w:shd w:val="clear" w:color="auto" w:fill="FFFFFF"/>
            <w:vAlign w:val="center"/>
          </w:tcPr>
          <w:p w:rsidR="00FE14A7" w:rsidRPr="00F9232B"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589" w:type="pct"/>
            <w:vMerge/>
            <w:tcBorders>
              <w:left w:val="single" w:sz="4" w:space="0" w:color="auto"/>
            </w:tcBorders>
            <w:shd w:val="clear" w:color="auto" w:fill="FFFFFF"/>
            <w:vAlign w:val="center"/>
          </w:tcPr>
          <w:p w:rsidR="00FE14A7" w:rsidRPr="00F9232B" w:rsidRDefault="00FE14A7" w:rsidP="00FE14A7">
            <w:pPr>
              <w:framePr w:w="15302" w:wrap="notBeside" w:vAnchor="text" w:hAnchor="page" w:x="871" w:y="13"/>
              <w:spacing w:after="0" w:line="240" w:lineRule="auto"/>
              <w:ind w:hanging="7"/>
              <w:jc w:val="center"/>
              <w:rPr>
                <w:rFonts w:ascii="Times New Roman" w:eastAsia="Times New Roman" w:hAnsi="Times New Roman" w:cs="Times New Roman"/>
                <w:kern w:val="32"/>
                <w:sz w:val="24"/>
                <w:szCs w:val="24"/>
              </w:rPr>
            </w:pPr>
          </w:p>
        </w:tc>
        <w:tc>
          <w:tcPr>
            <w:tcW w:w="562" w:type="pct"/>
            <w:vMerge/>
            <w:tcBorders>
              <w:top w:val="single" w:sz="4" w:space="0" w:color="auto"/>
              <w:left w:val="single" w:sz="4" w:space="0" w:color="auto"/>
              <w:right w:val="single" w:sz="4" w:space="0" w:color="auto"/>
            </w:tcBorders>
            <w:shd w:val="clear" w:color="auto" w:fill="FFFFFF"/>
            <w:vAlign w:val="center"/>
          </w:tcPr>
          <w:p w:rsidR="00FE14A7" w:rsidRPr="00F9232B" w:rsidRDefault="00FE14A7" w:rsidP="00FE14A7">
            <w:pPr>
              <w:framePr w:w="15302" w:wrap="notBeside" w:vAnchor="text" w:hAnchor="page" w:x="871" w:y="13"/>
              <w:spacing w:after="0" w:line="240" w:lineRule="auto"/>
              <w:ind w:firstLine="709"/>
              <w:jc w:val="center"/>
              <w:rPr>
                <w:rFonts w:ascii="Times New Roman" w:eastAsia="Times New Roman" w:hAnsi="Times New Roman" w:cs="Times New Roman"/>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FE14A7" w:rsidRPr="00F9232B"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tcBorders>
            <w:shd w:val="clear" w:color="auto" w:fill="FFFFFF"/>
            <w:vAlign w:val="center"/>
          </w:tcPr>
          <w:p w:rsidR="00FE14A7" w:rsidRPr="00F9232B" w:rsidRDefault="00FE14A7" w:rsidP="00FE14A7">
            <w:pPr>
              <w:spacing w:after="0" w:line="240" w:lineRule="auto"/>
              <w:ind w:left="42"/>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Практическое занятие №6-7</w:t>
            </w:r>
          </w:p>
        </w:tc>
        <w:tc>
          <w:tcPr>
            <w:tcW w:w="291" w:type="pct"/>
            <w:vMerge w:val="restart"/>
            <w:tcBorders>
              <w:top w:val="single" w:sz="4" w:space="0" w:color="auto"/>
              <w:left w:val="single" w:sz="4" w:space="0" w:color="auto"/>
            </w:tcBorders>
            <w:shd w:val="clear" w:color="auto" w:fill="FFFFFF"/>
            <w:vAlign w:val="center"/>
          </w:tcPr>
          <w:p w:rsidR="00FE14A7" w:rsidRPr="00F9232B"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F9232B">
              <w:rPr>
                <w:rFonts w:ascii="Times New Roman" w:eastAsia="Times New Roman" w:hAnsi="Times New Roman" w:cs="Times New Roman"/>
                <w:color w:val="000000"/>
                <w:sz w:val="24"/>
                <w:szCs w:val="24"/>
                <w:shd w:val="clear" w:color="auto" w:fill="FFFFFF"/>
                <w:lang w:eastAsia="ru-RU"/>
              </w:rPr>
              <w:t>2</w:t>
            </w:r>
          </w:p>
          <w:p w:rsidR="00FE14A7" w:rsidRPr="00F9232B"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F9232B">
              <w:rPr>
                <w:rFonts w:ascii="Times New Roman" w:eastAsia="Times New Roman" w:hAnsi="Times New Roman" w:cs="Times New Roman"/>
                <w:color w:val="000000"/>
                <w:sz w:val="24"/>
                <w:szCs w:val="24"/>
                <w:shd w:val="clear" w:color="auto" w:fill="FFFFFF"/>
                <w:lang w:eastAsia="ru-RU"/>
              </w:rPr>
              <w:t>2</w:t>
            </w:r>
          </w:p>
        </w:tc>
        <w:tc>
          <w:tcPr>
            <w:tcW w:w="589" w:type="pct"/>
            <w:tcBorders>
              <w:left w:val="single" w:sz="4" w:space="0" w:color="auto"/>
              <w:bottom w:val="single" w:sz="4" w:space="0" w:color="auto"/>
            </w:tcBorders>
            <w:shd w:val="clear" w:color="auto" w:fill="FFFFFF"/>
            <w:vAlign w:val="center"/>
          </w:tcPr>
          <w:p w:rsidR="00FE14A7" w:rsidRPr="00F9232B" w:rsidRDefault="00FE14A7" w:rsidP="00FE14A7">
            <w:pPr>
              <w:framePr w:w="15302" w:wrap="notBeside" w:vAnchor="text" w:hAnchor="page" w:x="871" w:y="13"/>
              <w:spacing w:after="0" w:line="240" w:lineRule="auto"/>
              <w:ind w:firstLine="709"/>
              <w:jc w:val="center"/>
              <w:rPr>
                <w:rFonts w:ascii="Times New Roman" w:eastAsia="Times New Roman" w:hAnsi="Times New Roman" w:cs="Times New Roman"/>
                <w:kern w:val="32"/>
                <w:sz w:val="24"/>
                <w:szCs w:val="24"/>
              </w:rPr>
            </w:pPr>
          </w:p>
        </w:tc>
        <w:tc>
          <w:tcPr>
            <w:tcW w:w="562" w:type="pct"/>
            <w:vMerge/>
            <w:tcBorders>
              <w:left w:val="single" w:sz="4" w:space="0" w:color="auto"/>
              <w:right w:val="single" w:sz="4" w:space="0" w:color="auto"/>
            </w:tcBorders>
            <w:shd w:val="clear" w:color="auto" w:fill="FFFFFF"/>
            <w:vAlign w:val="center"/>
          </w:tcPr>
          <w:p w:rsidR="00FE14A7" w:rsidRPr="00F9232B" w:rsidRDefault="00FE14A7" w:rsidP="00FE14A7">
            <w:pPr>
              <w:framePr w:w="15302" w:wrap="notBeside" w:vAnchor="text" w:hAnchor="page" w:x="871" w:y="13"/>
              <w:spacing w:after="0" w:line="240" w:lineRule="auto"/>
              <w:ind w:firstLine="709"/>
              <w:jc w:val="center"/>
              <w:rPr>
                <w:rFonts w:ascii="Times New Roman" w:eastAsia="Times New Roman" w:hAnsi="Times New Roman" w:cs="Times New Roman"/>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FE14A7" w:rsidRPr="00F9232B"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tcBorders>
            <w:shd w:val="clear" w:color="auto" w:fill="FFFFFF"/>
            <w:vAlign w:val="center"/>
          </w:tcPr>
          <w:p w:rsidR="00FE14A7" w:rsidRPr="00F9232B" w:rsidRDefault="00FE14A7" w:rsidP="00FE14A7">
            <w:pPr>
              <w:spacing w:after="0" w:line="240" w:lineRule="auto"/>
              <w:ind w:left="42"/>
              <w:rPr>
                <w:rFonts w:ascii="Times New Roman" w:eastAsia="Times New Roman" w:hAnsi="Times New Roman" w:cs="Times New Roman"/>
                <w:bCs/>
                <w:sz w:val="24"/>
                <w:szCs w:val="24"/>
                <w:lang w:eastAsia="ru-RU"/>
              </w:rPr>
            </w:pPr>
            <w:r w:rsidRPr="00F9232B">
              <w:rPr>
                <w:rFonts w:ascii="Times New Roman" w:eastAsia="Times New Roman" w:hAnsi="Times New Roman" w:cs="Times New Roman"/>
                <w:bCs/>
                <w:sz w:val="24"/>
                <w:szCs w:val="24"/>
                <w:lang w:eastAsia="ru-RU"/>
              </w:rPr>
              <w:t>Анализ причин возникновения экологических аварий и катастроф на примере Омской области</w:t>
            </w:r>
          </w:p>
        </w:tc>
        <w:tc>
          <w:tcPr>
            <w:tcW w:w="291" w:type="pct"/>
            <w:vMerge/>
            <w:tcBorders>
              <w:left w:val="single" w:sz="4" w:space="0" w:color="auto"/>
              <w:bottom w:val="single" w:sz="4" w:space="0" w:color="auto"/>
            </w:tcBorders>
            <w:shd w:val="clear" w:color="auto" w:fill="FFFFFF"/>
            <w:vAlign w:val="center"/>
          </w:tcPr>
          <w:p w:rsidR="00FE14A7" w:rsidRPr="00F9232B"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589" w:type="pct"/>
            <w:tcBorders>
              <w:top w:val="single" w:sz="4" w:space="0" w:color="auto"/>
              <w:left w:val="single" w:sz="4" w:space="0" w:color="auto"/>
              <w:bottom w:val="single" w:sz="4" w:space="0" w:color="auto"/>
            </w:tcBorders>
            <w:shd w:val="clear" w:color="auto" w:fill="FFFFFF"/>
            <w:vAlign w:val="center"/>
          </w:tcPr>
          <w:p w:rsidR="00FE14A7" w:rsidRPr="00F9232B" w:rsidRDefault="00FE14A7" w:rsidP="00FE14A7">
            <w:pPr>
              <w:framePr w:w="15302" w:wrap="notBeside" w:vAnchor="text" w:hAnchor="page" w:x="871" w:y="13"/>
              <w:spacing w:after="0" w:line="240" w:lineRule="auto"/>
              <w:jc w:val="center"/>
              <w:rPr>
                <w:rFonts w:ascii="Times New Roman" w:eastAsia="Times New Roman" w:hAnsi="Times New Roman" w:cs="Times New Roman"/>
                <w:kern w:val="32"/>
                <w:sz w:val="24"/>
                <w:szCs w:val="24"/>
              </w:rPr>
            </w:pPr>
            <w:r w:rsidRPr="00F9232B">
              <w:rPr>
                <w:rFonts w:ascii="Times New Roman" w:hAnsi="Times New Roman" w:cs="Times New Roman"/>
                <w:sz w:val="24"/>
                <w:szCs w:val="24"/>
              </w:rPr>
              <w:t>Практическое занятие с использованием Microsoft Word</w:t>
            </w:r>
          </w:p>
        </w:tc>
        <w:tc>
          <w:tcPr>
            <w:tcW w:w="562" w:type="pct"/>
            <w:vMerge/>
            <w:tcBorders>
              <w:left w:val="single" w:sz="4" w:space="0" w:color="auto"/>
              <w:right w:val="single" w:sz="4" w:space="0" w:color="auto"/>
            </w:tcBorders>
            <w:shd w:val="clear" w:color="auto" w:fill="FFFFFF"/>
            <w:vAlign w:val="center"/>
          </w:tcPr>
          <w:p w:rsidR="00FE14A7" w:rsidRPr="00F9232B" w:rsidRDefault="00FE14A7" w:rsidP="00FE14A7">
            <w:pPr>
              <w:framePr w:w="15302" w:wrap="notBeside" w:vAnchor="text" w:hAnchor="page" w:x="871" w:y="13"/>
              <w:spacing w:after="0" w:line="240" w:lineRule="auto"/>
              <w:ind w:firstLine="709"/>
              <w:jc w:val="center"/>
              <w:rPr>
                <w:rFonts w:ascii="Times New Roman" w:eastAsia="Times New Roman" w:hAnsi="Times New Roman" w:cs="Times New Roman"/>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FE14A7" w:rsidRPr="00F9232B"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tcBorders>
            <w:shd w:val="clear" w:color="auto" w:fill="FFFFFF"/>
            <w:vAlign w:val="center"/>
          </w:tcPr>
          <w:p w:rsidR="00FE14A7" w:rsidRPr="00F9232B" w:rsidRDefault="00FE14A7" w:rsidP="00FE14A7">
            <w:pPr>
              <w:spacing w:after="0" w:line="240" w:lineRule="auto"/>
              <w:ind w:left="42"/>
              <w:jc w:val="both"/>
              <w:rPr>
                <w:rFonts w:ascii="Times New Roman" w:eastAsia="Times New Roman" w:hAnsi="Times New Roman" w:cs="Times New Roman"/>
                <w:bCs/>
                <w:sz w:val="24"/>
                <w:szCs w:val="24"/>
                <w:lang w:eastAsia="ru-RU"/>
              </w:rPr>
            </w:pPr>
            <w:r w:rsidRPr="00F9232B">
              <w:rPr>
                <w:rFonts w:ascii="Times New Roman" w:eastAsia="Times New Roman" w:hAnsi="Times New Roman" w:cs="Times New Roman"/>
                <w:b/>
                <w:sz w:val="24"/>
                <w:szCs w:val="24"/>
                <w:lang w:eastAsia="ru-RU"/>
              </w:rPr>
              <w:t xml:space="preserve">Самостоятельная работа обучающихся: </w:t>
            </w:r>
            <w:r w:rsidRPr="00F9232B">
              <w:rPr>
                <w:rFonts w:ascii="Times New Roman" w:eastAsia="Times New Roman" w:hAnsi="Times New Roman" w:cs="Times New Roman"/>
                <w:bCs/>
                <w:sz w:val="24"/>
                <w:szCs w:val="24"/>
                <w:lang w:eastAsia="ru-RU"/>
              </w:rPr>
              <w:t xml:space="preserve">подготовка докладов по темам: </w:t>
            </w:r>
            <w:r w:rsidRPr="00F9232B">
              <w:rPr>
                <w:rFonts w:ascii="Times New Roman" w:eastAsia="Times New Roman" w:hAnsi="Times New Roman" w:cs="Times New Roman"/>
                <w:sz w:val="24"/>
                <w:szCs w:val="24"/>
                <w:lang w:eastAsia="ru-RU"/>
              </w:rPr>
              <w:t xml:space="preserve">Особо охраняемые природные территории в Омской области, </w:t>
            </w:r>
            <w:r w:rsidRPr="00F9232B">
              <w:rPr>
                <w:rFonts w:ascii="Times New Roman" w:eastAsia="Calibri" w:hAnsi="Times New Roman" w:cs="Times New Roman"/>
                <w:sz w:val="24"/>
                <w:szCs w:val="24"/>
              </w:rPr>
              <w:t>Экомаршрут по родному краю</w:t>
            </w:r>
            <w:r w:rsidRPr="00F9232B">
              <w:rPr>
                <w:rFonts w:ascii="Times New Roman" w:eastAsia="Times New Roman" w:hAnsi="Times New Roman" w:cs="Times New Roman"/>
                <w:sz w:val="24"/>
                <w:szCs w:val="24"/>
                <w:lang w:eastAsia="ru-RU"/>
              </w:rPr>
              <w:t>, Экологические даты и праздники, Проблема уменьшения моллюска – пресноводной жемчужницы.</w:t>
            </w:r>
          </w:p>
        </w:tc>
        <w:tc>
          <w:tcPr>
            <w:tcW w:w="291" w:type="pct"/>
            <w:tcBorders>
              <w:top w:val="single" w:sz="4" w:space="0" w:color="auto"/>
              <w:left w:val="single" w:sz="4" w:space="0" w:color="auto"/>
              <w:bottom w:val="single" w:sz="4" w:space="0" w:color="auto"/>
            </w:tcBorders>
            <w:shd w:val="clear" w:color="auto" w:fill="FFFFFF"/>
            <w:vAlign w:val="center"/>
          </w:tcPr>
          <w:p w:rsidR="00FE14A7" w:rsidRPr="00F9232B"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F9232B">
              <w:rPr>
                <w:rFonts w:ascii="Times New Roman" w:eastAsia="Times New Roman" w:hAnsi="Times New Roman" w:cs="Times New Roman"/>
                <w:color w:val="000000"/>
                <w:sz w:val="24"/>
                <w:szCs w:val="24"/>
                <w:shd w:val="clear" w:color="auto" w:fill="FFFFFF"/>
                <w:lang w:eastAsia="ru-RU"/>
              </w:rPr>
              <w:t>4</w:t>
            </w:r>
          </w:p>
        </w:tc>
        <w:tc>
          <w:tcPr>
            <w:tcW w:w="589" w:type="pct"/>
            <w:tcBorders>
              <w:top w:val="single" w:sz="4" w:space="0" w:color="auto"/>
              <w:left w:val="single" w:sz="4" w:space="0" w:color="auto"/>
            </w:tcBorders>
            <w:shd w:val="clear" w:color="auto" w:fill="FFFFFF"/>
            <w:vAlign w:val="center"/>
          </w:tcPr>
          <w:p w:rsidR="00FE14A7" w:rsidRPr="00F9232B" w:rsidRDefault="00FE14A7" w:rsidP="00FE14A7">
            <w:pPr>
              <w:framePr w:w="15302" w:wrap="notBeside" w:vAnchor="text" w:hAnchor="page" w:x="871" w:y="13"/>
              <w:spacing w:after="0" w:line="240" w:lineRule="auto"/>
              <w:jc w:val="center"/>
              <w:rPr>
                <w:rFonts w:ascii="Times New Roman" w:eastAsia="Times New Roman" w:hAnsi="Times New Roman" w:cs="Times New Roman"/>
                <w:kern w:val="32"/>
                <w:sz w:val="24"/>
                <w:szCs w:val="24"/>
              </w:rPr>
            </w:pPr>
            <w:r w:rsidRPr="00F9232B">
              <w:rPr>
                <w:rFonts w:ascii="Times New Roman" w:eastAsia="Times New Roman" w:hAnsi="Times New Roman" w:cs="Times New Roman"/>
                <w:iCs/>
                <w:color w:val="000000"/>
                <w:sz w:val="24"/>
                <w:szCs w:val="24"/>
                <w:shd w:val="clear" w:color="auto" w:fill="FFFFFF"/>
                <w:lang w:eastAsia="ru-RU"/>
              </w:rPr>
              <w:t>Индивидуальная работа</w:t>
            </w:r>
          </w:p>
        </w:tc>
        <w:tc>
          <w:tcPr>
            <w:tcW w:w="562" w:type="pct"/>
            <w:tcBorders>
              <w:left w:val="single" w:sz="4" w:space="0" w:color="auto"/>
              <w:right w:val="single" w:sz="4" w:space="0" w:color="auto"/>
            </w:tcBorders>
            <w:shd w:val="clear" w:color="auto" w:fill="FFFFFF"/>
            <w:vAlign w:val="center"/>
          </w:tcPr>
          <w:p w:rsidR="00FE14A7" w:rsidRPr="00F9232B" w:rsidRDefault="00FE14A7" w:rsidP="00FE14A7">
            <w:pPr>
              <w:framePr w:w="15302" w:wrap="notBeside" w:vAnchor="text" w:hAnchor="page" w:x="871" w:y="13"/>
              <w:spacing w:after="0" w:line="240" w:lineRule="auto"/>
              <w:ind w:firstLine="709"/>
              <w:jc w:val="center"/>
              <w:rPr>
                <w:rFonts w:ascii="Times New Roman" w:eastAsia="Times New Roman" w:hAnsi="Times New Roman" w:cs="Times New Roman"/>
                <w:kern w:val="32"/>
                <w:sz w:val="24"/>
                <w:szCs w:val="24"/>
              </w:rPr>
            </w:pPr>
          </w:p>
        </w:tc>
      </w:tr>
      <w:tr w:rsidR="00BA5B7A" w:rsidRPr="00FE14A7" w:rsidTr="00FE14A7">
        <w:trPr>
          <w:jc w:val="center"/>
        </w:trPr>
        <w:tc>
          <w:tcPr>
            <w:tcW w:w="3557" w:type="pct"/>
            <w:gridSpan w:val="2"/>
            <w:tcBorders>
              <w:top w:val="single" w:sz="4" w:space="0" w:color="auto"/>
              <w:left w:val="single" w:sz="4" w:space="0" w:color="auto"/>
            </w:tcBorders>
            <w:shd w:val="clear" w:color="auto" w:fill="FFFFFF"/>
            <w:vAlign w:val="center"/>
          </w:tcPr>
          <w:p w:rsidR="00BA5B7A" w:rsidRPr="00F9232B" w:rsidRDefault="00BA5B7A" w:rsidP="00FE14A7">
            <w:pPr>
              <w:spacing w:after="0" w:line="240" w:lineRule="auto"/>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Промежуточная аттестация</w:t>
            </w:r>
          </w:p>
        </w:tc>
        <w:tc>
          <w:tcPr>
            <w:tcW w:w="291" w:type="pct"/>
            <w:tcBorders>
              <w:top w:val="single" w:sz="4" w:space="0" w:color="auto"/>
              <w:left w:val="single" w:sz="4" w:space="0" w:color="auto"/>
            </w:tcBorders>
            <w:shd w:val="clear" w:color="auto" w:fill="FFFFFF"/>
            <w:vAlign w:val="center"/>
          </w:tcPr>
          <w:p w:rsidR="00BA5B7A" w:rsidRPr="00F9232B" w:rsidRDefault="00BA5B7A" w:rsidP="00FE14A7">
            <w:pPr>
              <w:framePr w:w="15302" w:wrap="notBeside" w:vAnchor="text" w:hAnchor="page" w:x="871" w:y="13"/>
              <w:widowControl w:val="0"/>
              <w:spacing w:after="0" w:line="240" w:lineRule="auto"/>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2</w:t>
            </w:r>
          </w:p>
        </w:tc>
        <w:tc>
          <w:tcPr>
            <w:tcW w:w="589" w:type="pct"/>
            <w:tcBorders>
              <w:top w:val="single" w:sz="4" w:space="0" w:color="auto"/>
              <w:left w:val="single" w:sz="4" w:space="0" w:color="auto"/>
            </w:tcBorders>
            <w:shd w:val="clear" w:color="auto" w:fill="FFFFFF"/>
            <w:vAlign w:val="center"/>
          </w:tcPr>
          <w:p w:rsidR="00BA5B7A" w:rsidRPr="00F9232B" w:rsidRDefault="00BA5B7A" w:rsidP="00FE14A7">
            <w:pPr>
              <w:framePr w:w="15302" w:wrap="notBeside" w:vAnchor="text" w:hAnchor="page" w:x="871" w:y="13"/>
              <w:spacing w:after="0" w:line="240" w:lineRule="auto"/>
              <w:ind w:firstLine="709"/>
              <w:jc w:val="center"/>
              <w:rPr>
                <w:rFonts w:ascii="Times New Roman" w:eastAsia="Times New Roman" w:hAnsi="Times New Roman" w:cs="Times New Roman"/>
                <w:b/>
                <w:kern w:val="32"/>
                <w:sz w:val="24"/>
                <w:szCs w:val="24"/>
              </w:rPr>
            </w:pPr>
          </w:p>
        </w:tc>
        <w:tc>
          <w:tcPr>
            <w:tcW w:w="562" w:type="pct"/>
            <w:tcBorders>
              <w:top w:val="single" w:sz="4" w:space="0" w:color="auto"/>
              <w:left w:val="single" w:sz="4" w:space="0" w:color="auto"/>
              <w:right w:val="single" w:sz="4" w:space="0" w:color="auto"/>
            </w:tcBorders>
            <w:shd w:val="clear" w:color="auto" w:fill="FFFFFF"/>
            <w:vAlign w:val="center"/>
          </w:tcPr>
          <w:p w:rsidR="00BA5B7A" w:rsidRPr="00F9232B" w:rsidRDefault="00BA5B7A" w:rsidP="00FE14A7">
            <w:pPr>
              <w:framePr w:w="15302" w:wrap="notBeside" w:vAnchor="text" w:hAnchor="page" w:x="871" w:y="13"/>
              <w:spacing w:after="0" w:line="240" w:lineRule="auto"/>
              <w:ind w:firstLine="709"/>
              <w:jc w:val="center"/>
              <w:rPr>
                <w:rFonts w:ascii="Times New Roman" w:eastAsia="Times New Roman" w:hAnsi="Times New Roman" w:cs="Times New Roman"/>
                <w:b/>
                <w:kern w:val="32"/>
                <w:sz w:val="24"/>
                <w:szCs w:val="24"/>
              </w:rPr>
            </w:pPr>
          </w:p>
        </w:tc>
      </w:tr>
      <w:tr w:rsidR="00BA5B7A" w:rsidRPr="00FE14A7" w:rsidTr="00FE14A7">
        <w:trPr>
          <w:jc w:val="center"/>
        </w:trPr>
        <w:tc>
          <w:tcPr>
            <w:tcW w:w="3557" w:type="pct"/>
            <w:gridSpan w:val="2"/>
            <w:tcBorders>
              <w:top w:val="single" w:sz="4" w:space="0" w:color="auto"/>
              <w:left w:val="single" w:sz="4" w:space="0" w:color="auto"/>
              <w:bottom w:val="single" w:sz="4" w:space="0" w:color="auto"/>
            </w:tcBorders>
            <w:shd w:val="clear" w:color="auto" w:fill="FFFFFF"/>
            <w:vAlign w:val="center"/>
          </w:tcPr>
          <w:p w:rsidR="00BA5B7A" w:rsidRPr="00F9232B" w:rsidRDefault="00BA5B7A" w:rsidP="00FE14A7">
            <w:pPr>
              <w:spacing w:after="0" w:line="240" w:lineRule="auto"/>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Всего:</w:t>
            </w:r>
          </w:p>
        </w:tc>
        <w:tc>
          <w:tcPr>
            <w:tcW w:w="291" w:type="pct"/>
            <w:tcBorders>
              <w:top w:val="single" w:sz="4" w:space="0" w:color="auto"/>
              <w:left w:val="single" w:sz="4" w:space="0" w:color="auto"/>
              <w:bottom w:val="single" w:sz="4" w:space="0" w:color="auto"/>
            </w:tcBorders>
            <w:shd w:val="clear" w:color="auto" w:fill="FFFFFF"/>
            <w:vAlign w:val="center"/>
          </w:tcPr>
          <w:p w:rsidR="00BA5B7A" w:rsidRPr="00F9232B" w:rsidRDefault="00BA5B7A" w:rsidP="00FE14A7">
            <w:pPr>
              <w:framePr w:w="15302" w:wrap="notBeside" w:vAnchor="text" w:hAnchor="page" w:x="871" w:y="13"/>
              <w:widowControl w:val="0"/>
              <w:spacing w:after="0" w:line="240" w:lineRule="auto"/>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color w:val="000000"/>
                <w:sz w:val="24"/>
                <w:szCs w:val="24"/>
                <w:lang w:eastAsia="ru-RU"/>
              </w:rPr>
              <w:t>38</w:t>
            </w:r>
          </w:p>
        </w:tc>
        <w:tc>
          <w:tcPr>
            <w:tcW w:w="589" w:type="pct"/>
            <w:tcBorders>
              <w:top w:val="single" w:sz="4" w:space="0" w:color="auto"/>
              <w:left w:val="single" w:sz="4" w:space="0" w:color="auto"/>
              <w:bottom w:val="single" w:sz="4" w:space="0" w:color="auto"/>
            </w:tcBorders>
            <w:shd w:val="clear" w:color="auto" w:fill="FFFFFF"/>
            <w:vAlign w:val="center"/>
          </w:tcPr>
          <w:p w:rsidR="00BA5B7A" w:rsidRPr="00F9232B" w:rsidRDefault="00BA5B7A" w:rsidP="00FE14A7">
            <w:pPr>
              <w:framePr w:w="15302" w:wrap="notBeside" w:vAnchor="text" w:hAnchor="page" w:x="871" w:y="13"/>
              <w:spacing w:after="0" w:line="240" w:lineRule="auto"/>
              <w:ind w:firstLine="709"/>
              <w:jc w:val="center"/>
              <w:rPr>
                <w:rFonts w:ascii="Times New Roman" w:eastAsia="Times New Roman" w:hAnsi="Times New Roman" w:cs="Times New Roman"/>
                <w:b/>
                <w:kern w:val="32"/>
                <w:sz w:val="24"/>
                <w:szCs w:val="24"/>
              </w:rPr>
            </w:pPr>
          </w:p>
        </w:tc>
        <w:tc>
          <w:tcPr>
            <w:tcW w:w="562" w:type="pct"/>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F9232B" w:rsidRDefault="00BA5B7A" w:rsidP="00FE14A7">
            <w:pPr>
              <w:framePr w:w="15302" w:wrap="notBeside" w:vAnchor="text" w:hAnchor="page" w:x="871" w:y="13"/>
              <w:spacing w:after="0" w:line="240" w:lineRule="auto"/>
              <w:ind w:firstLine="709"/>
              <w:jc w:val="center"/>
              <w:rPr>
                <w:rFonts w:ascii="Times New Roman" w:eastAsia="Times New Roman" w:hAnsi="Times New Roman" w:cs="Times New Roman"/>
                <w:b/>
                <w:kern w:val="32"/>
                <w:sz w:val="24"/>
                <w:szCs w:val="24"/>
              </w:rPr>
            </w:pPr>
            <w:bookmarkStart w:id="6" w:name="_GoBack"/>
            <w:bookmarkEnd w:id="6"/>
          </w:p>
        </w:tc>
      </w:tr>
    </w:tbl>
    <w:p w:rsidR="000A7649" w:rsidRDefault="000A7649">
      <w:pPr>
        <w:rPr>
          <w:rFonts w:ascii="Times New Roman" w:eastAsia="Times New Roman" w:hAnsi="Times New Roman" w:cs="Times New Roman"/>
          <w:b/>
          <w:sz w:val="24"/>
          <w:szCs w:val="24"/>
        </w:rPr>
      </w:pPr>
      <w:bookmarkStart w:id="7" w:name="_Toc92555225"/>
      <w:r>
        <w:rPr>
          <w:rFonts w:ascii="Times New Roman" w:eastAsia="Times New Roman" w:hAnsi="Times New Roman" w:cs="Times New Roman"/>
          <w:b/>
          <w:sz w:val="24"/>
          <w:szCs w:val="24"/>
        </w:rPr>
        <w:br w:type="page"/>
      </w:r>
    </w:p>
    <w:p w:rsidR="000A7649" w:rsidRDefault="000A7649" w:rsidP="000A7649">
      <w:pPr>
        <w:rPr>
          <w:rFonts w:ascii="Times New Roman" w:eastAsia="Times New Roman" w:hAnsi="Times New Roman" w:cs="Times New Roman"/>
          <w:b/>
          <w:sz w:val="24"/>
          <w:szCs w:val="24"/>
        </w:rPr>
        <w:sectPr w:rsidR="000A7649" w:rsidSect="00FE14A7">
          <w:pgSz w:w="16838" w:h="11906" w:orient="landscape"/>
          <w:pgMar w:top="567" w:right="567" w:bottom="567" w:left="1134" w:header="709" w:footer="709" w:gutter="0"/>
          <w:cols w:space="708"/>
          <w:docGrid w:linePitch="360"/>
        </w:sectPr>
      </w:pPr>
    </w:p>
    <w:p w:rsidR="003D12B4" w:rsidRPr="004A5EF6" w:rsidRDefault="003D12B4" w:rsidP="00BA7769">
      <w:pPr>
        <w:pStyle w:val="2"/>
        <w:jc w:val="center"/>
        <w:rPr>
          <w:rFonts w:ascii="Times New Roman" w:eastAsia="Times New Roman" w:hAnsi="Times New Roman" w:cs="Times New Roman"/>
          <w:b/>
          <w:color w:val="auto"/>
          <w:sz w:val="24"/>
          <w:szCs w:val="24"/>
        </w:rPr>
      </w:pPr>
      <w:r w:rsidRPr="004A5EF6">
        <w:rPr>
          <w:rFonts w:ascii="Times New Roman" w:eastAsia="Times New Roman" w:hAnsi="Times New Roman" w:cs="Times New Roman"/>
          <w:b/>
          <w:color w:val="auto"/>
          <w:sz w:val="24"/>
          <w:szCs w:val="24"/>
        </w:rPr>
        <w:lastRenderedPageBreak/>
        <w:t>3. УСЛОВИЯ РЕАЛИЗАЦИИ ПРОГРАММЫ ДИСЦИПЛИНЫ</w:t>
      </w:r>
      <w:bookmarkEnd w:id="7"/>
    </w:p>
    <w:p w:rsidR="003D12B4" w:rsidRPr="003D12B4" w:rsidRDefault="003D12B4" w:rsidP="003D12B4">
      <w:pPr>
        <w:suppressAutoHyphens/>
        <w:spacing w:after="0" w:line="276" w:lineRule="auto"/>
        <w:ind w:firstLine="709"/>
        <w:jc w:val="both"/>
        <w:rPr>
          <w:rFonts w:ascii="Times New Roman" w:eastAsia="Times New Roman" w:hAnsi="Times New Roman" w:cs="Times New Roman"/>
          <w:b/>
          <w:bCs/>
          <w:sz w:val="24"/>
          <w:szCs w:val="24"/>
          <w:lang w:eastAsia="ru-RU"/>
        </w:rPr>
      </w:pPr>
      <w:r w:rsidRPr="003D12B4">
        <w:rPr>
          <w:rFonts w:ascii="Times New Roman" w:eastAsia="Times New Roman" w:hAnsi="Times New Roman" w:cs="Times New Roman"/>
          <w:b/>
          <w:bCs/>
          <w:sz w:val="24"/>
          <w:szCs w:val="24"/>
          <w:lang w:eastAsia="ru-RU"/>
        </w:rPr>
        <w:t>3.1. Для реализации программы дисциплины предусмотрены следующие специальные помещения:</w:t>
      </w:r>
    </w:p>
    <w:p w:rsidR="003D12B4" w:rsidRPr="003D12B4" w:rsidRDefault="003D12B4" w:rsidP="003D12B4">
      <w:pPr>
        <w:suppressAutoHyphens/>
        <w:spacing w:after="0" w:line="276" w:lineRule="auto"/>
        <w:ind w:firstLine="709"/>
        <w:jc w:val="both"/>
        <w:rPr>
          <w:rFonts w:ascii="Times New Roman" w:eastAsia="Times New Roman" w:hAnsi="Times New Roman" w:cs="Times New Roman"/>
          <w:bCs/>
          <w:sz w:val="24"/>
          <w:szCs w:val="24"/>
          <w:lang w:eastAsia="ru-RU"/>
        </w:rPr>
      </w:pPr>
      <w:r w:rsidRPr="003D12B4">
        <w:rPr>
          <w:rFonts w:ascii="Times New Roman" w:eastAsia="Times New Roman" w:hAnsi="Times New Roman" w:cs="Times New Roman"/>
          <w:bCs/>
          <w:sz w:val="24"/>
          <w:szCs w:val="24"/>
          <w:lang w:eastAsia="ru-RU"/>
        </w:rPr>
        <w:t>Кабинет «Экологические основы природопользования», оснащенный оборудованием: посадочные места по количеству обучающихся, рабочее место преподавателя, учебная доска; техническими средствами обучения: персональным компьютером с установленным программным обеспечением Microsoft</w:t>
      </w:r>
      <w:r w:rsidR="00FE14A7">
        <w:rPr>
          <w:rFonts w:ascii="Times New Roman" w:eastAsia="Times New Roman" w:hAnsi="Times New Roman" w:cs="Times New Roman"/>
          <w:bCs/>
          <w:sz w:val="24"/>
          <w:szCs w:val="24"/>
          <w:lang w:eastAsia="ru-RU"/>
        </w:rPr>
        <w:t xml:space="preserve"> </w:t>
      </w:r>
      <w:r w:rsidRPr="003D12B4">
        <w:rPr>
          <w:rFonts w:ascii="Times New Roman" w:eastAsia="Times New Roman" w:hAnsi="Times New Roman" w:cs="Times New Roman"/>
          <w:bCs/>
          <w:sz w:val="24"/>
          <w:szCs w:val="24"/>
          <w:lang w:eastAsia="ru-RU"/>
        </w:rPr>
        <w:t>Office, мультимедийным проектором и экраном.</w:t>
      </w:r>
    </w:p>
    <w:p w:rsidR="003D12B4" w:rsidRPr="003D12B4" w:rsidRDefault="003D12B4" w:rsidP="003D12B4">
      <w:pPr>
        <w:suppressAutoHyphens/>
        <w:spacing w:after="0" w:line="276" w:lineRule="auto"/>
        <w:ind w:firstLine="709"/>
        <w:jc w:val="both"/>
        <w:rPr>
          <w:rFonts w:ascii="Times New Roman" w:eastAsia="Times New Roman" w:hAnsi="Times New Roman" w:cs="Times New Roman"/>
          <w:bCs/>
          <w:sz w:val="24"/>
          <w:szCs w:val="24"/>
          <w:lang w:eastAsia="ru-RU"/>
        </w:rPr>
      </w:pPr>
    </w:p>
    <w:p w:rsidR="003D12B4" w:rsidRPr="003D12B4" w:rsidRDefault="003D12B4" w:rsidP="003D12B4">
      <w:pPr>
        <w:suppressAutoHyphens/>
        <w:spacing w:after="0" w:line="276" w:lineRule="auto"/>
        <w:ind w:firstLine="709"/>
        <w:jc w:val="both"/>
        <w:rPr>
          <w:rFonts w:ascii="Times New Roman" w:eastAsia="Times New Roman" w:hAnsi="Times New Roman" w:cs="Times New Roman"/>
          <w:b/>
          <w:bCs/>
          <w:sz w:val="24"/>
          <w:szCs w:val="24"/>
          <w:lang w:eastAsia="ru-RU"/>
        </w:rPr>
      </w:pPr>
      <w:r w:rsidRPr="003D12B4">
        <w:rPr>
          <w:rFonts w:ascii="Times New Roman" w:eastAsia="Times New Roman" w:hAnsi="Times New Roman" w:cs="Times New Roman"/>
          <w:b/>
          <w:bCs/>
          <w:sz w:val="24"/>
          <w:szCs w:val="24"/>
          <w:lang w:eastAsia="ru-RU"/>
        </w:rPr>
        <w:t>3.2. Информационное обеспечение реализации программы</w:t>
      </w:r>
    </w:p>
    <w:p w:rsidR="003D12B4" w:rsidRPr="003D12B4" w:rsidRDefault="003D12B4" w:rsidP="003D12B4">
      <w:pPr>
        <w:suppressAutoHyphens/>
        <w:spacing w:after="0" w:line="276" w:lineRule="auto"/>
        <w:ind w:firstLine="709"/>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bCs/>
          <w:sz w:val="24"/>
          <w:szCs w:val="24"/>
          <w:lang w:eastAsia="ru-RU"/>
        </w:rPr>
        <w:t xml:space="preserve">Для реализации программы библиотечный фонд образовательной организации </w:t>
      </w:r>
      <w:r w:rsidR="00B55791">
        <w:rPr>
          <w:rFonts w:ascii="Times New Roman" w:eastAsia="Times New Roman" w:hAnsi="Times New Roman" w:cs="Times New Roman"/>
          <w:bCs/>
          <w:sz w:val="24"/>
          <w:szCs w:val="24"/>
          <w:lang w:eastAsia="ru-RU"/>
        </w:rPr>
        <w:t>имеет</w:t>
      </w:r>
      <w:r w:rsidRPr="003D12B4">
        <w:rPr>
          <w:rFonts w:ascii="Times New Roman" w:eastAsia="Times New Roman" w:hAnsi="Times New Roman" w:cs="Times New Roman"/>
          <w:sz w:val="24"/>
          <w:szCs w:val="24"/>
          <w:lang w:eastAsia="ru-RU"/>
        </w:rPr>
        <w:t xml:space="preserve">электронные образовательные и информационные ресурсы, рекомендованные ФУМО, для использования в образовательном процессе. </w:t>
      </w:r>
    </w:p>
    <w:p w:rsidR="003D12B4" w:rsidRPr="0016729C" w:rsidRDefault="003D12B4" w:rsidP="003D12B4">
      <w:pPr>
        <w:suppressAutoHyphens/>
        <w:spacing w:after="0" w:line="276" w:lineRule="auto"/>
        <w:ind w:firstLine="709"/>
        <w:jc w:val="both"/>
        <w:rPr>
          <w:rFonts w:ascii="Times New Roman" w:eastAsia="Times New Roman" w:hAnsi="Times New Roman" w:cs="Times New Roman"/>
          <w:b/>
          <w:sz w:val="24"/>
          <w:szCs w:val="24"/>
          <w:lang w:eastAsia="ru-RU"/>
        </w:rPr>
      </w:pPr>
      <w:r w:rsidRPr="003D12B4">
        <w:rPr>
          <w:rFonts w:ascii="Times New Roman" w:eastAsia="Times New Roman" w:hAnsi="Times New Roman" w:cs="Times New Roman"/>
          <w:b/>
          <w:sz w:val="24"/>
          <w:szCs w:val="24"/>
          <w:lang w:eastAsia="ru-RU"/>
        </w:rPr>
        <w:t>3.</w:t>
      </w:r>
      <w:r w:rsidRPr="0016729C">
        <w:rPr>
          <w:rFonts w:ascii="Times New Roman" w:eastAsia="Times New Roman" w:hAnsi="Times New Roman" w:cs="Times New Roman"/>
          <w:b/>
          <w:sz w:val="24"/>
          <w:szCs w:val="24"/>
          <w:lang w:eastAsia="ru-RU"/>
        </w:rPr>
        <w:t>2.1. Обязательные печатные издания</w:t>
      </w:r>
    </w:p>
    <w:p w:rsidR="0016729C" w:rsidRPr="0016729C" w:rsidRDefault="003D12B4" w:rsidP="0016729C">
      <w:pPr>
        <w:suppressAutoHyphens/>
        <w:spacing w:after="0" w:line="276" w:lineRule="auto"/>
        <w:ind w:firstLine="709"/>
        <w:jc w:val="both"/>
        <w:rPr>
          <w:rFonts w:ascii="Times New Roman" w:eastAsia="Times New Roman" w:hAnsi="Times New Roman" w:cs="Times New Roman"/>
          <w:bCs/>
          <w:sz w:val="24"/>
          <w:szCs w:val="24"/>
          <w:lang w:eastAsia="ru-RU"/>
        </w:rPr>
      </w:pPr>
      <w:r w:rsidRPr="0016729C">
        <w:rPr>
          <w:rFonts w:ascii="Times New Roman" w:eastAsia="Times New Roman" w:hAnsi="Times New Roman" w:cs="Times New Roman"/>
          <w:bCs/>
          <w:sz w:val="24"/>
          <w:szCs w:val="24"/>
          <w:lang w:eastAsia="ru-RU"/>
        </w:rPr>
        <w:t>1</w:t>
      </w:r>
      <w:r w:rsidR="00472308" w:rsidRPr="0016729C">
        <w:rPr>
          <w:rFonts w:ascii="Times New Roman" w:eastAsia="Times New Roman" w:hAnsi="Times New Roman" w:cs="Times New Roman"/>
          <w:bCs/>
          <w:sz w:val="24"/>
          <w:szCs w:val="24"/>
          <w:shd w:val="clear" w:color="auto" w:fill="FFFFFF"/>
          <w:lang w:eastAsia="ru-RU"/>
        </w:rPr>
        <w:t>Саенко, О.Е.</w:t>
      </w:r>
      <w:r w:rsidR="00472308" w:rsidRPr="0016729C">
        <w:rPr>
          <w:rFonts w:ascii="Times New Roman" w:eastAsia="Times New Roman" w:hAnsi="Times New Roman" w:cs="Times New Roman"/>
          <w:sz w:val="24"/>
          <w:szCs w:val="24"/>
          <w:shd w:val="clear" w:color="auto" w:fill="FFFFFF"/>
          <w:lang w:eastAsia="ru-RU"/>
        </w:rPr>
        <w:t> Экологические основы природопользования : учебник / Саенко О.Е., Трушина Т.П. — Москва : КноРус, 2021. — 214 с. — ISBN 978-5-406-03321-0. — URL: https://book.ru/book/936326  — Текст : электронный.</w:t>
      </w:r>
    </w:p>
    <w:p w:rsidR="00472308" w:rsidRPr="0016729C" w:rsidRDefault="0016729C" w:rsidP="0016729C">
      <w:pPr>
        <w:suppressAutoHyphens/>
        <w:spacing w:after="0" w:line="276" w:lineRule="auto"/>
        <w:ind w:firstLine="709"/>
        <w:jc w:val="both"/>
        <w:rPr>
          <w:rFonts w:ascii="Times New Roman" w:eastAsia="Times New Roman" w:hAnsi="Times New Roman" w:cs="Times New Roman"/>
          <w:bCs/>
          <w:sz w:val="24"/>
          <w:szCs w:val="24"/>
          <w:lang w:eastAsia="ru-RU"/>
        </w:rPr>
      </w:pPr>
      <w:r w:rsidRPr="0016729C">
        <w:rPr>
          <w:rFonts w:ascii="Times New Roman" w:eastAsia="Times New Roman" w:hAnsi="Times New Roman" w:cs="Times New Roman"/>
          <w:bCs/>
          <w:sz w:val="24"/>
          <w:szCs w:val="24"/>
          <w:lang w:eastAsia="ru-RU"/>
        </w:rPr>
        <w:t>2 Кузнецов, Л. М.  Экологические основы природопользования : учебник для среднего профессионального образования / Л. М. Кузнецов, А. Ю. Шмыков ; под редакцией В. Е. Курочкина. — Москва : Издательство Юрайт, 2021. — 304 с.</w:t>
      </w:r>
    </w:p>
    <w:p w:rsidR="00472308" w:rsidRPr="0016729C" w:rsidRDefault="0016729C" w:rsidP="00472308">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16729C">
        <w:rPr>
          <w:rFonts w:ascii="Times New Roman" w:eastAsia="Times New Roman" w:hAnsi="Times New Roman" w:cs="Times New Roman"/>
          <w:bCs/>
          <w:sz w:val="24"/>
          <w:szCs w:val="24"/>
          <w:shd w:val="clear" w:color="auto" w:fill="FFFFFF"/>
          <w:lang w:eastAsia="ru-RU"/>
        </w:rPr>
        <w:t xml:space="preserve">3 </w:t>
      </w:r>
      <w:r w:rsidR="00472308" w:rsidRPr="0016729C">
        <w:rPr>
          <w:rFonts w:ascii="Times New Roman" w:eastAsia="Times New Roman" w:hAnsi="Times New Roman" w:cs="Times New Roman"/>
          <w:bCs/>
          <w:sz w:val="24"/>
          <w:szCs w:val="24"/>
          <w:shd w:val="clear" w:color="auto" w:fill="FFFFFF"/>
          <w:lang w:eastAsia="ru-RU"/>
        </w:rPr>
        <w:t>Косолапова, Н.В.</w:t>
      </w:r>
      <w:r w:rsidR="00472308" w:rsidRPr="0016729C">
        <w:rPr>
          <w:rFonts w:ascii="Times New Roman" w:eastAsia="Times New Roman" w:hAnsi="Times New Roman" w:cs="Times New Roman"/>
          <w:sz w:val="24"/>
          <w:szCs w:val="24"/>
          <w:shd w:val="clear" w:color="auto" w:fill="FFFFFF"/>
          <w:lang w:eastAsia="ru-RU"/>
        </w:rPr>
        <w:t> Экологические основы природопользования : учебник / Косолапова Н.В., Прокопенко Н.А. — Москва : КноРус, 2021. — 194 с. — ISBN 978-5-406-05154-2. — URL: https://book.ru/book/936972  — Текст : электронный.</w:t>
      </w:r>
    </w:p>
    <w:p w:rsidR="00472308" w:rsidRPr="0016729C" w:rsidRDefault="0016729C" w:rsidP="00472308">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16729C">
        <w:rPr>
          <w:rFonts w:ascii="Times New Roman" w:eastAsia="Times New Roman" w:hAnsi="Times New Roman" w:cs="Times New Roman"/>
          <w:sz w:val="24"/>
          <w:szCs w:val="24"/>
          <w:shd w:val="clear" w:color="auto" w:fill="FFFFFF"/>
          <w:lang w:eastAsia="ru-RU"/>
        </w:rPr>
        <w:t>4</w:t>
      </w:r>
      <w:r w:rsidR="00472308" w:rsidRPr="0016729C">
        <w:rPr>
          <w:rFonts w:ascii="Times New Roman" w:eastAsia="Times New Roman" w:hAnsi="Times New Roman" w:cs="Times New Roman"/>
          <w:bCs/>
          <w:sz w:val="24"/>
          <w:szCs w:val="24"/>
          <w:shd w:val="clear" w:color="auto" w:fill="FFFFFF"/>
          <w:lang w:eastAsia="ru-RU"/>
        </w:rPr>
        <w:t>Сухачев, А.А.</w:t>
      </w:r>
      <w:r w:rsidR="00472308" w:rsidRPr="0016729C">
        <w:rPr>
          <w:rFonts w:ascii="Times New Roman" w:eastAsia="Times New Roman" w:hAnsi="Times New Roman" w:cs="Times New Roman"/>
          <w:sz w:val="24"/>
          <w:szCs w:val="24"/>
          <w:shd w:val="clear" w:color="auto" w:fill="FFFFFF"/>
          <w:lang w:eastAsia="ru-RU"/>
        </w:rPr>
        <w:t> Экологические основы природопользования : учебник / Сухачев А.А. — Москва : КноРус, 2021. — 391 с. — ISBN 978-5-406-07924-9. — URL: https://book.ru/book/938403  — Текст : электронный.</w:t>
      </w:r>
    </w:p>
    <w:p w:rsidR="003D12B4" w:rsidRPr="0016729C"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sidRPr="0016729C">
        <w:rPr>
          <w:rFonts w:ascii="Times New Roman" w:eastAsia="Times New Roman" w:hAnsi="Times New Roman" w:cs="Times New Roman"/>
          <w:sz w:val="24"/>
          <w:szCs w:val="24"/>
          <w:shd w:val="clear" w:color="auto" w:fill="FFFFFF"/>
          <w:lang w:eastAsia="ru-RU"/>
        </w:rPr>
        <w:t>5</w:t>
      </w:r>
      <w:r w:rsidR="00472308" w:rsidRPr="0016729C">
        <w:rPr>
          <w:rFonts w:ascii="Times New Roman" w:eastAsia="Times New Roman" w:hAnsi="Times New Roman" w:cs="Times New Roman"/>
          <w:bCs/>
          <w:sz w:val="24"/>
          <w:szCs w:val="24"/>
          <w:shd w:val="clear" w:color="auto" w:fill="FFFFFF"/>
          <w:lang w:eastAsia="ru-RU"/>
        </w:rPr>
        <w:t>Колесников, С.И.</w:t>
      </w:r>
      <w:r w:rsidR="00472308" w:rsidRPr="0016729C">
        <w:rPr>
          <w:rFonts w:ascii="Times New Roman" w:eastAsia="Times New Roman" w:hAnsi="Times New Roman" w:cs="Times New Roman"/>
          <w:sz w:val="24"/>
          <w:szCs w:val="24"/>
          <w:shd w:val="clear" w:color="auto" w:fill="FFFFFF"/>
          <w:lang w:eastAsia="ru-RU"/>
        </w:rPr>
        <w:t> Экологические основы природопользования : учебник / Колесников С.И. — Москва : КноРус, 2021. — 233 с. — ISBN 978-5-406-08200-3. — URL: https://book.ru/book/940088 — Текст : электронный.</w:t>
      </w:r>
    </w:p>
    <w:p w:rsidR="003D12B4" w:rsidRPr="0016729C" w:rsidRDefault="003D12B4" w:rsidP="00472308">
      <w:pPr>
        <w:spacing w:after="0" w:line="276" w:lineRule="auto"/>
        <w:ind w:firstLine="709"/>
        <w:contextualSpacing/>
        <w:jc w:val="both"/>
        <w:rPr>
          <w:rFonts w:ascii="Times New Roman" w:eastAsia="Times New Roman" w:hAnsi="Times New Roman" w:cs="Times New Roman"/>
          <w:b/>
          <w:sz w:val="24"/>
          <w:szCs w:val="24"/>
          <w:lang w:eastAsia="ru-RU"/>
        </w:rPr>
      </w:pPr>
      <w:r w:rsidRPr="0016729C">
        <w:rPr>
          <w:rFonts w:ascii="Times New Roman" w:eastAsia="Times New Roman" w:hAnsi="Times New Roman" w:cs="Times New Roman"/>
          <w:b/>
          <w:sz w:val="24"/>
          <w:szCs w:val="24"/>
          <w:lang w:eastAsia="ru-RU"/>
        </w:rPr>
        <w:t xml:space="preserve">3.2.2. Электронные издания </w:t>
      </w:r>
    </w:p>
    <w:p w:rsidR="003D12B4" w:rsidRPr="003D12B4"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sidRPr="0016729C">
        <w:rPr>
          <w:rFonts w:ascii="Times New Roman" w:eastAsia="Times New Roman" w:hAnsi="Times New Roman" w:cs="Times New Roman"/>
          <w:bCs/>
          <w:sz w:val="24"/>
          <w:szCs w:val="24"/>
          <w:lang w:eastAsia="ru-RU"/>
        </w:rPr>
        <w:t>6</w:t>
      </w:r>
      <w:r w:rsidR="003D12B4" w:rsidRPr="0016729C">
        <w:rPr>
          <w:rFonts w:ascii="Times New Roman" w:eastAsia="Times New Roman" w:hAnsi="Times New Roman" w:cs="Times New Roman"/>
          <w:bCs/>
          <w:sz w:val="24"/>
          <w:szCs w:val="24"/>
          <w:lang w:eastAsia="ru-RU"/>
        </w:rPr>
        <w:t xml:space="preserve"> Образовательная платформа </w:t>
      </w:r>
      <w:r w:rsidR="003D12B4" w:rsidRPr="003D12B4">
        <w:rPr>
          <w:rFonts w:ascii="Times New Roman" w:eastAsia="Times New Roman" w:hAnsi="Times New Roman" w:cs="Times New Roman"/>
          <w:bCs/>
          <w:sz w:val="24"/>
          <w:szCs w:val="24"/>
          <w:lang w:eastAsia="ru-RU"/>
        </w:rPr>
        <w:t>Юрайт https://urait.ru</w:t>
      </w:r>
    </w:p>
    <w:p w:rsidR="003D12B4" w:rsidRPr="003D12B4"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3D12B4" w:rsidRPr="003D12B4">
        <w:rPr>
          <w:rFonts w:ascii="Times New Roman" w:eastAsia="Times New Roman" w:hAnsi="Times New Roman" w:cs="Times New Roman"/>
          <w:bCs/>
          <w:sz w:val="24"/>
          <w:szCs w:val="24"/>
          <w:lang w:eastAsia="ru-RU"/>
        </w:rPr>
        <w:t xml:space="preserve"> Всероссийский экологический портал. Код доступа: </w:t>
      </w:r>
      <w:hyperlink r:id="rId9" w:history="1">
        <w:r w:rsidR="003D12B4" w:rsidRPr="003D12B4">
          <w:rPr>
            <w:rFonts w:ascii="Times New Roman" w:eastAsia="Times New Roman" w:hAnsi="Times New Roman" w:cs="Times New Roman"/>
            <w:bCs/>
            <w:sz w:val="24"/>
            <w:szCs w:val="24"/>
            <w:lang w:eastAsia="ru-RU"/>
          </w:rPr>
          <w:t>http://ecoportal.su/public.php</w:t>
        </w:r>
      </w:hyperlink>
    </w:p>
    <w:p w:rsidR="003D12B4" w:rsidRPr="003D12B4"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r w:rsidR="003D12B4" w:rsidRPr="003D12B4">
        <w:rPr>
          <w:rFonts w:ascii="Times New Roman" w:eastAsia="Times New Roman" w:hAnsi="Times New Roman" w:cs="Times New Roman"/>
          <w:bCs/>
          <w:sz w:val="24"/>
          <w:szCs w:val="24"/>
          <w:lang w:eastAsia="ru-RU"/>
        </w:rPr>
        <w:t xml:space="preserve"> Официальный сайт Федеральной службы по надзору в сфере природопользования. Код доступа: </w:t>
      </w:r>
      <w:hyperlink r:id="rId10" w:history="1">
        <w:r w:rsidR="003D12B4" w:rsidRPr="003D12B4">
          <w:rPr>
            <w:rFonts w:ascii="Times New Roman" w:eastAsia="Times New Roman" w:hAnsi="Times New Roman" w:cs="Times New Roman"/>
            <w:bCs/>
            <w:sz w:val="24"/>
            <w:szCs w:val="24"/>
            <w:lang w:eastAsia="ru-RU"/>
          </w:rPr>
          <w:t>https://rpn.gov.ru/</w:t>
        </w:r>
      </w:hyperlink>
    </w:p>
    <w:p w:rsidR="003D12B4" w:rsidRPr="003D12B4" w:rsidRDefault="003D12B4" w:rsidP="00472308">
      <w:pPr>
        <w:spacing w:after="0" w:line="276" w:lineRule="auto"/>
        <w:ind w:firstLine="709"/>
        <w:contextualSpacing/>
        <w:jc w:val="both"/>
        <w:rPr>
          <w:rFonts w:ascii="Times New Roman" w:eastAsia="Times New Roman" w:hAnsi="Times New Roman" w:cs="Times New Roman"/>
          <w:bCs/>
          <w:i/>
          <w:sz w:val="24"/>
          <w:szCs w:val="24"/>
          <w:lang w:eastAsia="ru-RU"/>
        </w:rPr>
      </w:pPr>
      <w:r w:rsidRPr="003D12B4">
        <w:rPr>
          <w:rFonts w:ascii="Times New Roman" w:eastAsia="Times New Roman" w:hAnsi="Times New Roman" w:cs="Times New Roman"/>
          <w:b/>
          <w:bCs/>
          <w:sz w:val="24"/>
          <w:szCs w:val="24"/>
          <w:lang w:eastAsia="ru-RU"/>
        </w:rPr>
        <w:t xml:space="preserve">3.2.3. Дополнительные источники </w:t>
      </w:r>
    </w:p>
    <w:p w:rsidR="003D12B4"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003D12B4" w:rsidRPr="003D12B4">
        <w:rPr>
          <w:rFonts w:ascii="Times New Roman" w:eastAsia="Times New Roman" w:hAnsi="Times New Roman" w:cs="Times New Roman"/>
          <w:bCs/>
          <w:sz w:val="24"/>
          <w:szCs w:val="24"/>
          <w:lang w:eastAsia="ru-RU"/>
        </w:rPr>
        <w:t xml:space="preserve">  Журнал «Экология и жизнь».</w:t>
      </w:r>
    </w:p>
    <w:p w:rsidR="00B55791" w:rsidRPr="003D12B4" w:rsidRDefault="00B55791" w:rsidP="003D12B4">
      <w:pPr>
        <w:suppressAutoHyphens/>
        <w:spacing w:after="0" w:line="276" w:lineRule="auto"/>
        <w:ind w:firstLine="709"/>
        <w:jc w:val="both"/>
        <w:rPr>
          <w:rFonts w:ascii="Times New Roman" w:eastAsia="Times New Roman" w:hAnsi="Times New Roman" w:cs="Times New Roman"/>
          <w:bCs/>
          <w:sz w:val="24"/>
          <w:szCs w:val="24"/>
          <w:lang w:eastAsia="ru-RU"/>
        </w:rPr>
      </w:pPr>
    </w:p>
    <w:p w:rsidR="00472308" w:rsidRDefault="00472308">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3D12B4" w:rsidRPr="004A5EF6" w:rsidRDefault="003D12B4" w:rsidP="004A5EF6">
      <w:pPr>
        <w:pStyle w:val="2"/>
        <w:jc w:val="center"/>
        <w:rPr>
          <w:rStyle w:val="10"/>
          <w:rFonts w:eastAsiaTheme="majorEastAsia"/>
          <w:b/>
          <w:color w:val="auto"/>
        </w:rPr>
      </w:pPr>
      <w:bookmarkStart w:id="8" w:name="_Toc92555226"/>
      <w:r w:rsidRPr="004A5EF6">
        <w:rPr>
          <w:rFonts w:ascii="Times New Roman" w:eastAsia="Times New Roman" w:hAnsi="Times New Roman" w:cs="Times New Roman"/>
          <w:b/>
          <w:color w:val="auto"/>
          <w:lang w:eastAsia="ru-RU"/>
        </w:rPr>
        <w:lastRenderedPageBreak/>
        <w:t>4</w:t>
      </w:r>
      <w:r w:rsidRPr="004A5EF6">
        <w:rPr>
          <w:rFonts w:ascii="Times New Roman" w:eastAsia="Times New Roman" w:hAnsi="Times New Roman" w:cs="Times New Roman"/>
          <w:b/>
          <w:color w:val="auto"/>
          <w:sz w:val="24"/>
          <w:szCs w:val="24"/>
          <w:lang w:eastAsia="ru-RU"/>
        </w:rPr>
        <w:t xml:space="preserve">. </w:t>
      </w:r>
      <w:r w:rsidRPr="004A5EF6">
        <w:rPr>
          <w:rStyle w:val="10"/>
          <w:rFonts w:eastAsiaTheme="majorEastAsia"/>
          <w:b/>
          <w:color w:val="auto"/>
        </w:rPr>
        <w:t>КОНТРОЛЬ И ОЦЕНКА РЕЗУЛЬТАТОВ ОСВОЕНИЯ ДИСЦИПЛИНЫ</w:t>
      </w:r>
      <w:bookmarkEnd w:id="8"/>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381"/>
        <w:gridCol w:w="2864"/>
      </w:tblGrid>
      <w:tr w:rsidR="003D12B4" w:rsidRPr="003D12B4" w:rsidTr="00FE14A7">
        <w:tc>
          <w:tcPr>
            <w:tcW w:w="4849" w:type="dxa"/>
            <w:hideMark/>
          </w:tcPr>
          <w:p w:rsidR="003D12B4" w:rsidRPr="00D70EB9" w:rsidRDefault="003D12B4" w:rsidP="00FE14A7">
            <w:pPr>
              <w:spacing w:after="0" w:line="240" w:lineRule="auto"/>
              <w:jc w:val="center"/>
              <w:rPr>
                <w:rFonts w:ascii="Times New Roman" w:eastAsia="Times New Roman" w:hAnsi="Times New Roman" w:cs="Times New Roman"/>
                <w:bCs/>
                <w:kern w:val="32"/>
                <w:sz w:val="24"/>
                <w:szCs w:val="24"/>
              </w:rPr>
            </w:pPr>
            <w:r w:rsidRPr="00D70EB9">
              <w:rPr>
                <w:rFonts w:ascii="Times New Roman" w:eastAsia="Times New Roman" w:hAnsi="Times New Roman" w:cs="Times New Roman"/>
                <w:b/>
                <w:bCs/>
                <w:lang w:eastAsia="ru-RU"/>
              </w:rPr>
              <w:t>Результаты обучения</w:t>
            </w:r>
          </w:p>
        </w:tc>
        <w:tc>
          <w:tcPr>
            <w:tcW w:w="2381" w:type="dxa"/>
            <w:hideMark/>
          </w:tcPr>
          <w:p w:rsidR="003D12B4" w:rsidRPr="00D70EB9" w:rsidRDefault="003D12B4" w:rsidP="003D12B4">
            <w:pPr>
              <w:spacing w:after="0" w:line="240" w:lineRule="auto"/>
              <w:jc w:val="center"/>
              <w:rPr>
                <w:rFonts w:ascii="Times New Roman" w:eastAsia="Times New Roman" w:hAnsi="Times New Roman" w:cs="Times New Roman"/>
                <w:bCs/>
                <w:kern w:val="32"/>
                <w:sz w:val="24"/>
                <w:szCs w:val="24"/>
              </w:rPr>
            </w:pPr>
            <w:r w:rsidRPr="00D70EB9">
              <w:rPr>
                <w:rFonts w:ascii="Times New Roman" w:eastAsia="Times New Roman" w:hAnsi="Times New Roman" w:cs="Times New Roman"/>
                <w:b/>
                <w:bCs/>
                <w:lang w:eastAsia="ru-RU"/>
              </w:rPr>
              <w:t>Критерии оценки</w:t>
            </w:r>
          </w:p>
        </w:tc>
        <w:tc>
          <w:tcPr>
            <w:tcW w:w="2864" w:type="dxa"/>
          </w:tcPr>
          <w:p w:rsidR="003D12B4" w:rsidRPr="00D70EB9" w:rsidRDefault="003D12B4" w:rsidP="003D12B4">
            <w:pPr>
              <w:spacing w:after="0" w:line="240" w:lineRule="auto"/>
              <w:jc w:val="center"/>
              <w:rPr>
                <w:rFonts w:ascii="Times New Roman" w:eastAsia="Times New Roman" w:hAnsi="Times New Roman" w:cs="Times New Roman"/>
                <w:bCs/>
                <w:kern w:val="32"/>
                <w:sz w:val="24"/>
                <w:szCs w:val="24"/>
              </w:rPr>
            </w:pPr>
            <w:r w:rsidRPr="00D70EB9">
              <w:rPr>
                <w:rFonts w:ascii="Times New Roman" w:eastAsia="Times New Roman" w:hAnsi="Times New Roman" w:cs="Times New Roman"/>
                <w:b/>
                <w:bCs/>
                <w:lang w:eastAsia="ru-RU"/>
              </w:rPr>
              <w:t>Методы оценки</w:t>
            </w:r>
          </w:p>
        </w:tc>
      </w:tr>
      <w:tr w:rsidR="00B55791" w:rsidRPr="003D12B4" w:rsidTr="00FE14A7">
        <w:tc>
          <w:tcPr>
            <w:tcW w:w="4849" w:type="dxa"/>
          </w:tcPr>
          <w:p w:rsidR="00B55791" w:rsidRPr="00D70EB9" w:rsidRDefault="00B55791" w:rsidP="00D70EB9">
            <w:pPr>
              <w:spacing w:after="0" w:line="240" w:lineRule="auto"/>
              <w:jc w:val="center"/>
              <w:rPr>
                <w:rFonts w:ascii="Times New Roman" w:eastAsia="Times New Roman" w:hAnsi="Times New Roman" w:cs="Times New Roman"/>
                <w:b/>
                <w:bCs/>
                <w:kern w:val="32"/>
                <w:sz w:val="24"/>
                <w:szCs w:val="24"/>
              </w:rPr>
            </w:pPr>
            <w:r w:rsidRPr="00D70EB9">
              <w:rPr>
                <w:rFonts w:ascii="Times New Roman" w:eastAsia="Times New Roman" w:hAnsi="Times New Roman" w:cs="Times New Roman"/>
                <w:bCs/>
                <w:sz w:val="24"/>
                <w:szCs w:val="24"/>
                <w:lang w:eastAsia="ru-RU"/>
              </w:rPr>
              <w:t>Перечень знаний, осваиваемых в рамках дисциплины:</w:t>
            </w:r>
          </w:p>
        </w:tc>
        <w:tc>
          <w:tcPr>
            <w:tcW w:w="2381" w:type="dxa"/>
          </w:tcPr>
          <w:p w:rsidR="00B55791" w:rsidRPr="00D70EB9" w:rsidRDefault="00B55791" w:rsidP="0017684D">
            <w:pPr>
              <w:spacing w:after="0" w:line="240" w:lineRule="auto"/>
              <w:jc w:val="center"/>
              <w:rPr>
                <w:rFonts w:ascii="Times New Roman" w:eastAsia="Times New Roman" w:hAnsi="Times New Roman" w:cs="Times New Roman"/>
                <w:bCs/>
                <w:sz w:val="24"/>
                <w:szCs w:val="24"/>
                <w:lang w:eastAsia="ru-RU"/>
              </w:rPr>
            </w:pPr>
            <w:r w:rsidRPr="00D70EB9">
              <w:rPr>
                <w:rFonts w:ascii="Times New Roman" w:eastAsia="Times New Roman" w:hAnsi="Times New Roman" w:cs="Times New Roman"/>
                <w:bCs/>
                <w:sz w:val="24"/>
                <w:szCs w:val="24"/>
                <w:lang w:eastAsia="ru-RU"/>
              </w:rPr>
              <w:t>Характеристики демонстрируемых знаний, которые могут быть проверены:</w:t>
            </w:r>
          </w:p>
        </w:tc>
        <w:tc>
          <w:tcPr>
            <w:tcW w:w="2864" w:type="dxa"/>
          </w:tcPr>
          <w:p w:rsidR="00B55791" w:rsidRPr="00D70EB9" w:rsidRDefault="00B55791" w:rsidP="00B55791">
            <w:pPr>
              <w:spacing w:after="0" w:line="240" w:lineRule="auto"/>
              <w:jc w:val="center"/>
              <w:rPr>
                <w:rFonts w:ascii="Times New Roman" w:eastAsia="Times New Roman" w:hAnsi="Times New Roman" w:cs="Times New Roman"/>
                <w:bCs/>
                <w:sz w:val="24"/>
                <w:szCs w:val="24"/>
                <w:lang w:eastAsia="ru-RU"/>
              </w:rPr>
            </w:pPr>
            <w:r w:rsidRPr="00D70EB9">
              <w:rPr>
                <w:rFonts w:ascii="Times New Roman" w:eastAsia="Times New Roman" w:hAnsi="Times New Roman" w:cs="Times New Roman"/>
                <w:bCs/>
                <w:sz w:val="24"/>
                <w:szCs w:val="24"/>
                <w:lang w:eastAsia="ru-RU"/>
              </w:rPr>
              <w:t>Какими процедурами</w:t>
            </w:r>
          </w:p>
          <w:p w:rsidR="00B55791" w:rsidRPr="00D70EB9" w:rsidRDefault="00B55791" w:rsidP="00D70EB9">
            <w:pPr>
              <w:spacing w:after="0" w:line="240" w:lineRule="auto"/>
              <w:jc w:val="center"/>
              <w:rPr>
                <w:rFonts w:ascii="Times New Roman" w:eastAsia="Times New Roman" w:hAnsi="Times New Roman" w:cs="Times New Roman"/>
                <w:bCs/>
                <w:sz w:val="24"/>
                <w:szCs w:val="24"/>
                <w:lang w:eastAsia="ru-RU"/>
              </w:rPr>
            </w:pPr>
            <w:r w:rsidRPr="00D70EB9">
              <w:rPr>
                <w:rFonts w:ascii="Times New Roman" w:eastAsia="Times New Roman" w:hAnsi="Times New Roman" w:cs="Times New Roman"/>
                <w:bCs/>
                <w:sz w:val="24"/>
                <w:szCs w:val="24"/>
                <w:lang w:eastAsia="ru-RU"/>
              </w:rPr>
              <w:t>производится оценка:</w:t>
            </w:r>
          </w:p>
        </w:tc>
      </w:tr>
      <w:tr w:rsidR="00B55791" w:rsidRPr="003D12B4" w:rsidTr="00FE14A7">
        <w:tc>
          <w:tcPr>
            <w:tcW w:w="4849" w:type="dxa"/>
          </w:tcPr>
          <w:p w:rsidR="00B55791" w:rsidRPr="004F4167"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виды и классификацию природных ресурсов, условия устойчивого состояния экосистем; </w:t>
            </w:r>
          </w:p>
          <w:p w:rsidR="00B55791" w:rsidRPr="004F4167"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задачи охраны окружающей среды, природоресурсный потенциал и охраняемые природные территории Российской Федерации; </w:t>
            </w:r>
          </w:p>
          <w:p w:rsidR="00B90C4A"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основные источники и масштабы образования отходов производства </w:t>
            </w:r>
          </w:p>
          <w:p w:rsidR="00B90C4A"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w:t>
            </w:r>
          </w:p>
          <w:p w:rsidR="00B55791" w:rsidRPr="004F4167" w:rsidRDefault="00B90C4A" w:rsidP="00BA77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5791" w:rsidRPr="004F4167">
              <w:rPr>
                <w:rFonts w:ascii="Times New Roman" w:eastAsia="Times New Roman" w:hAnsi="Times New Roman" w:cs="Times New Roman"/>
                <w:sz w:val="24"/>
                <w:szCs w:val="24"/>
                <w:lang w:eastAsia="ru-RU"/>
              </w:rPr>
              <w:t>принципы размещения производств различного типа, состав основных промышленных выбросов и отходов различных производств;</w:t>
            </w:r>
          </w:p>
          <w:p w:rsidR="00B55791" w:rsidRPr="004F4167"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правовые основы, правила и нормы природопользования и экологической безопасности;</w:t>
            </w:r>
          </w:p>
          <w:p w:rsidR="00B55791" w:rsidRPr="004F4167"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принципы и методы рационального природопользования, мониторинга окружающей среды, экологического контроля и экологического регулирования</w:t>
            </w:r>
          </w:p>
        </w:tc>
        <w:tc>
          <w:tcPr>
            <w:tcW w:w="2381" w:type="dxa"/>
          </w:tcPr>
          <w:p w:rsidR="00B55791" w:rsidRPr="004F4167" w:rsidRDefault="00B55791" w:rsidP="00B55791">
            <w:pPr>
              <w:spacing w:after="0" w:line="240" w:lineRule="auto"/>
              <w:jc w:val="both"/>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rPr>
              <w:t>уровень освоения учебного материала;</w:t>
            </w:r>
          </w:p>
          <w:p w:rsidR="00B55791" w:rsidRPr="004F4167" w:rsidRDefault="00B55791" w:rsidP="00B55791">
            <w:pPr>
              <w:spacing w:after="0" w:line="240" w:lineRule="auto"/>
              <w:jc w:val="both"/>
              <w:rPr>
                <w:rFonts w:ascii="Times New Roman" w:eastAsia="Times New Roman" w:hAnsi="Times New Roman" w:cs="Times New Roman"/>
                <w:sz w:val="24"/>
                <w:szCs w:val="24"/>
              </w:rPr>
            </w:pPr>
          </w:p>
          <w:p w:rsidR="00B55791" w:rsidRPr="004F4167" w:rsidRDefault="00B55791" w:rsidP="00B55791">
            <w:pPr>
              <w:spacing w:after="0" w:line="240" w:lineRule="auto"/>
              <w:jc w:val="both"/>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rPr>
              <w:t>-умение использовать теоретические знания и практические умения при выполнении профессиональных задач;</w:t>
            </w:r>
          </w:p>
          <w:p w:rsidR="00B55791" w:rsidRPr="004F4167" w:rsidRDefault="00B55791" w:rsidP="00B55791">
            <w:pPr>
              <w:spacing w:after="0" w:line="240" w:lineRule="auto"/>
              <w:jc w:val="both"/>
              <w:rPr>
                <w:rFonts w:ascii="Times New Roman" w:eastAsia="Times New Roman" w:hAnsi="Times New Roman" w:cs="Times New Roman"/>
                <w:sz w:val="24"/>
                <w:szCs w:val="24"/>
              </w:rPr>
            </w:pPr>
          </w:p>
          <w:p w:rsidR="00B55791" w:rsidRPr="004F4167" w:rsidRDefault="00B55791" w:rsidP="004F4167">
            <w:pPr>
              <w:spacing w:after="0" w:line="240" w:lineRule="auto"/>
              <w:rPr>
                <w:rFonts w:ascii="Times New Roman" w:eastAsia="Times New Roman" w:hAnsi="Times New Roman" w:cs="Times New Roman"/>
                <w:bCs/>
                <w:i/>
                <w:sz w:val="24"/>
                <w:szCs w:val="24"/>
                <w:lang w:eastAsia="ru-RU"/>
              </w:rPr>
            </w:pPr>
            <w:r w:rsidRPr="004F4167">
              <w:rPr>
                <w:rFonts w:ascii="Times New Roman" w:eastAsia="Times New Roman" w:hAnsi="Times New Roman" w:cs="Times New Roman"/>
                <w:sz w:val="24"/>
                <w:szCs w:val="24"/>
              </w:rPr>
              <w:t>-уровень сформированности общих компетенций</w:t>
            </w:r>
          </w:p>
        </w:tc>
        <w:tc>
          <w:tcPr>
            <w:tcW w:w="2864" w:type="dxa"/>
          </w:tcPr>
          <w:p w:rsidR="00B90C4A" w:rsidRDefault="00B90C4A" w:rsidP="00B557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1.1, 1.2 </w:t>
            </w:r>
          </w:p>
          <w:p w:rsidR="00B90C4A" w:rsidRDefault="00B90C4A" w:rsidP="00B557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w:t>
            </w:r>
            <w:r w:rsidR="005B05FF">
              <w:rPr>
                <w:rFonts w:ascii="Times New Roman" w:eastAsia="Times New Roman" w:hAnsi="Times New Roman" w:cs="Times New Roman"/>
                <w:sz w:val="24"/>
                <w:szCs w:val="24"/>
                <w:lang w:eastAsia="ru-RU"/>
              </w:rPr>
              <w:t xml:space="preserve">2.1, </w:t>
            </w:r>
            <w:r>
              <w:rPr>
                <w:rFonts w:ascii="Times New Roman" w:eastAsia="Times New Roman" w:hAnsi="Times New Roman" w:cs="Times New Roman"/>
                <w:sz w:val="24"/>
                <w:szCs w:val="24"/>
                <w:lang w:eastAsia="ru-RU"/>
              </w:rPr>
              <w:t>2.3</w:t>
            </w:r>
          </w:p>
          <w:p w:rsidR="00B90C4A" w:rsidRDefault="00B90C4A" w:rsidP="00B55791">
            <w:pPr>
              <w:spacing w:after="0" w:line="240" w:lineRule="auto"/>
              <w:rPr>
                <w:rFonts w:ascii="Times New Roman" w:eastAsia="Times New Roman" w:hAnsi="Times New Roman" w:cs="Times New Roman"/>
                <w:sz w:val="24"/>
                <w:szCs w:val="24"/>
                <w:lang w:eastAsia="ru-RU"/>
              </w:rPr>
            </w:pPr>
          </w:p>
          <w:p w:rsidR="00B55791" w:rsidRPr="003B73FC" w:rsidRDefault="003B73FC" w:rsidP="00B55791">
            <w:pPr>
              <w:spacing w:after="0" w:line="240" w:lineRule="auto"/>
              <w:rPr>
                <w:rFonts w:ascii="Times New Roman" w:eastAsia="Times New Roman" w:hAnsi="Times New Roman" w:cs="Times New Roman"/>
                <w:sz w:val="24"/>
                <w:szCs w:val="24"/>
                <w:lang w:eastAsia="ru-RU"/>
              </w:rPr>
            </w:pPr>
            <w:r w:rsidRPr="003B73FC">
              <w:rPr>
                <w:rFonts w:ascii="Times New Roman" w:eastAsia="Times New Roman" w:hAnsi="Times New Roman" w:cs="Times New Roman"/>
                <w:sz w:val="24"/>
                <w:szCs w:val="24"/>
                <w:lang w:eastAsia="ru-RU"/>
              </w:rPr>
              <w:t>- контрольный срез</w:t>
            </w:r>
          </w:p>
          <w:p w:rsidR="003B73FC" w:rsidRPr="003B73FC" w:rsidRDefault="003B73FC" w:rsidP="003B73FC">
            <w:pPr>
              <w:widowControl w:val="0"/>
              <w:tabs>
                <w:tab w:val="left" w:pos="426"/>
              </w:tabs>
              <w:spacing w:after="0"/>
              <w:ind w:right="57"/>
              <w:jc w:val="both"/>
              <w:rPr>
                <w:rFonts w:ascii="Times New Roman" w:eastAsia="Times New Roman" w:hAnsi="Times New Roman" w:cs="Times New Roman"/>
                <w:sz w:val="24"/>
                <w:szCs w:val="24"/>
              </w:rPr>
            </w:pPr>
            <w:r w:rsidRPr="003B73FC">
              <w:rPr>
                <w:rFonts w:ascii="Times New Roman" w:eastAsia="Times New Roman" w:hAnsi="Times New Roman" w:cs="Times New Roman"/>
                <w:sz w:val="24"/>
                <w:szCs w:val="24"/>
              </w:rPr>
              <w:t>-экспертное наблюдение выполнения практических работ</w:t>
            </w:r>
          </w:p>
          <w:p w:rsidR="00B55791" w:rsidRPr="003B73FC" w:rsidRDefault="004F4167" w:rsidP="00B55791">
            <w:pPr>
              <w:spacing w:after="0" w:line="240" w:lineRule="auto"/>
              <w:rPr>
                <w:rFonts w:ascii="Times New Roman" w:eastAsia="Times New Roman" w:hAnsi="Times New Roman" w:cs="Times New Roman"/>
                <w:sz w:val="24"/>
                <w:szCs w:val="24"/>
                <w:lang w:eastAsia="ru-RU"/>
              </w:rPr>
            </w:pPr>
            <w:r w:rsidRPr="003B73FC">
              <w:rPr>
                <w:rFonts w:ascii="Times New Roman" w:hAnsi="Times New Roman" w:cs="Times New Roman"/>
              </w:rPr>
              <w:t>- экспертное наблюдение выполнения с</w:t>
            </w:r>
            <w:r w:rsidRPr="003B73FC">
              <w:rPr>
                <w:rStyle w:val="FontStyle26"/>
                <w:rFonts w:cs="Times New Roman"/>
                <w:color w:val="000000"/>
                <w:sz w:val="24"/>
              </w:rPr>
              <w:t>амостоятельных работ</w:t>
            </w:r>
            <w:r w:rsidRPr="003B73FC">
              <w:rPr>
                <w:rFonts w:ascii="Times New Roman" w:hAnsi="Times New Roman" w:cs="Times New Roman"/>
              </w:rPr>
              <w:t>;</w:t>
            </w:r>
          </w:p>
          <w:p w:rsidR="003B73FC" w:rsidRPr="003B73FC" w:rsidRDefault="003B73FC" w:rsidP="004F4167">
            <w:pPr>
              <w:widowControl w:val="0"/>
              <w:tabs>
                <w:tab w:val="left" w:pos="426"/>
              </w:tabs>
              <w:spacing w:after="0"/>
              <w:ind w:right="57"/>
              <w:jc w:val="both"/>
              <w:rPr>
                <w:rFonts w:ascii="Times New Roman" w:hAnsi="Times New Roman" w:cs="Times New Roman"/>
              </w:rPr>
            </w:pPr>
            <w:r w:rsidRPr="003B73FC">
              <w:rPr>
                <w:rFonts w:ascii="Times New Roman" w:hAnsi="Times New Roman" w:cs="Times New Roman"/>
              </w:rPr>
              <w:t>- дифференцированный зачет</w:t>
            </w:r>
          </w:p>
          <w:p w:rsidR="004F4167" w:rsidRPr="003B73FC" w:rsidRDefault="004F4167" w:rsidP="004F4167">
            <w:pPr>
              <w:widowControl w:val="0"/>
              <w:tabs>
                <w:tab w:val="left" w:pos="426"/>
              </w:tabs>
              <w:spacing w:after="0"/>
              <w:ind w:right="57"/>
              <w:jc w:val="both"/>
              <w:rPr>
                <w:rFonts w:ascii="Times New Roman" w:hAnsi="Times New Roman" w:cs="Times New Roman"/>
              </w:rPr>
            </w:pPr>
          </w:p>
          <w:p w:rsidR="00B55791" w:rsidRPr="00D70EB9" w:rsidRDefault="00B55791" w:rsidP="00D70EB9">
            <w:pPr>
              <w:widowControl w:val="0"/>
              <w:tabs>
                <w:tab w:val="left" w:pos="426"/>
              </w:tabs>
              <w:spacing w:after="0"/>
              <w:ind w:right="57"/>
              <w:jc w:val="both"/>
              <w:rPr>
                <w:rFonts w:ascii="Times New Roman" w:hAnsi="Times New Roman" w:cs="Times New Roman"/>
              </w:rPr>
            </w:pPr>
          </w:p>
        </w:tc>
      </w:tr>
      <w:tr w:rsidR="00B55791" w:rsidRPr="003D12B4" w:rsidTr="00FE14A7">
        <w:tc>
          <w:tcPr>
            <w:tcW w:w="4849" w:type="dxa"/>
            <w:hideMark/>
          </w:tcPr>
          <w:p w:rsidR="00B55791" w:rsidRPr="004F4167" w:rsidRDefault="00B55791" w:rsidP="00472308">
            <w:pPr>
              <w:spacing w:after="0" w:line="240" w:lineRule="auto"/>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анализировать и прогнозировать экологические последствия различных видов производственной деятельности; </w:t>
            </w:r>
          </w:p>
          <w:p w:rsidR="00B55791" w:rsidRPr="004F4167" w:rsidRDefault="00B55791" w:rsidP="00472308">
            <w:pPr>
              <w:spacing w:after="0" w:line="240" w:lineRule="auto"/>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анализировать причины возникновения экологических аварий и катастроф; </w:t>
            </w:r>
          </w:p>
          <w:p w:rsidR="00B55791" w:rsidRPr="004F4167" w:rsidRDefault="00B55791" w:rsidP="00472308">
            <w:pPr>
              <w:spacing w:after="0" w:line="240" w:lineRule="auto"/>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выбирать методы, технологии и аппараты утилизации газовых выбросов, стоков, твердых отходов; </w:t>
            </w:r>
          </w:p>
          <w:p w:rsidR="00B55791" w:rsidRPr="004F4167" w:rsidRDefault="00B55791" w:rsidP="00472308">
            <w:pPr>
              <w:spacing w:after="0" w:line="240" w:lineRule="auto"/>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определять экологическую пригодность выпускаемой продукции; </w:t>
            </w:r>
          </w:p>
          <w:p w:rsidR="00B55791" w:rsidRPr="004F4167" w:rsidRDefault="00B55791" w:rsidP="00472308">
            <w:pPr>
              <w:widowControl w:val="0"/>
              <w:tabs>
                <w:tab w:val="left" w:pos="337"/>
              </w:tabs>
              <w:spacing w:after="0" w:line="240" w:lineRule="auto"/>
              <w:ind w:right="57"/>
              <w:jc w:val="both"/>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lang w:eastAsia="ru-RU"/>
              </w:rPr>
              <w:t>-  оценивать состояние экологии окружающей среды на производственном объекте.</w:t>
            </w:r>
          </w:p>
        </w:tc>
        <w:tc>
          <w:tcPr>
            <w:tcW w:w="2381" w:type="dxa"/>
            <w:vAlign w:val="center"/>
            <w:hideMark/>
          </w:tcPr>
          <w:p w:rsidR="004F4167" w:rsidRPr="004F4167" w:rsidRDefault="004F4167" w:rsidP="00472308">
            <w:pPr>
              <w:spacing w:after="0" w:line="240" w:lineRule="auto"/>
              <w:jc w:val="both"/>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rPr>
              <w:t>-умение использовать теоретические знания и практические умения при выполнении профессиональных задач;</w:t>
            </w:r>
          </w:p>
          <w:p w:rsidR="004F4167" w:rsidRPr="004F4167" w:rsidRDefault="004F4167" w:rsidP="00472308">
            <w:pPr>
              <w:spacing w:after="0" w:line="240" w:lineRule="auto"/>
              <w:jc w:val="both"/>
              <w:rPr>
                <w:rFonts w:ascii="Times New Roman" w:eastAsia="Times New Roman" w:hAnsi="Times New Roman" w:cs="Times New Roman"/>
                <w:sz w:val="24"/>
                <w:szCs w:val="24"/>
              </w:rPr>
            </w:pPr>
          </w:p>
          <w:p w:rsidR="00B55791" w:rsidRPr="004F4167" w:rsidRDefault="004F4167" w:rsidP="00472308">
            <w:pPr>
              <w:widowControl w:val="0"/>
              <w:tabs>
                <w:tab w:val="left" w:pos="426"/>
              </w:tabs>
              <w:spacing w:after="0" w:line="240" w:lineRule="auto"/>
              <w:ind w:right="57"/>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rPr>
              <w:t>-уровень сформированности общих компетенций</w:t>
            </w:r>
          </w:p>
        </w:tc>
        <w:tc>
          <w:tcPr>
            <w:tcW w:w="2864" w:type="dxa"/>
            <w:vAlign w:val="center"/>
          </w:tcPr>
          <w:p w:rsidR="005B05FF" w:rsidRDefault="005B05FF" w:rsidP="00472308">
            <w:pPr>
              <w:widowControl w:val="0"/>
              <w:tabs>
                <w:tab w:val="left" w:pos="426"/>
              </w:tabs>
              <w:spacing w:after="0"/>
              <w:ind w:right="57"/>
              <w:jc w:val="both"/>
              <w:rPr>
                <w:rFonts w:ascii="Times New Roman" w:hAnsi="Times New Roman" w:cs="Times New Roman"/>
              </w:rPr>
            </w:pPr>
            <w:r>
              <w:rPr>
                <w:rFonts w:ascii="Times New Roman" w:hAnsi="Times New Roman" w:cs="Times New Roman"/>
              </w:rPr>
              <w:t>Тема 1.1 (практическое занятие 1)</w:t>
            </w:r>
          </w:p>
          <w:p w:rsidR="005B05FF" w:rsidRDefault="005B05FF" w:rsidP="00472308">
            <w:pPr>
              <w:widowControl w:val="0"/>
              <w:tabs>
                <w:tab w:val="left" w:pos="426"/>
              </w:tabs>
              <w:spacing w:after="0"/>
              <w:ind w:right="57"/>
              <w:jc w:val="both"/>
              <w:rPr>
                <w:rFonts w:ascii="Times New Roman" w:hAnsi="Times New Roman" w:cs="Times New Roman"/>
              </w:rPr>
            </w:pPr>
            <w:r>
              <w:rPr>
                <w:rFonts w:ascii="Times New Roman" w:hAnsi="Times New Roman" w:cs="Times New Roman"/>
              </w:rPr>
              <w:t xml:space="preserve">Тема 1.2, 1.3 (практические занятия 2, 3) </w:t>
            </w:r>
          </w:p>
          <w:p w:rsidR="005B05FF" w:rsidRDefault="005B05FF" w:rsidP="005B05FF">
            <w:pPr>
              <w:widowControl w:val="0"/>
              <w:tabs>
                <w:tab w:val="left" w:pos="426"/>
              </w:tabs>
              <w:spacing w:after="0"/>
              <w:ind w:right="57"/>
              <w:jc w:val="both"/>
              <w:rPr>
                <w:rFonts w:ascii="Times New Roman" w:hAnsi="Times New Roman" w:cs="Times New Roman"/>
              </w:rPr>
            </w:pPr>
            <w:r>
              <w:rPr>
                <w:rFonts w:ascii="Times New Roman" w:hAnsi="Times New Roman" w:cs="Times New Roman"/>
              </w:rPr>
              <w:t>Тема 2.1 (практическая работа 4)</w:t>
            </w:r>
          </w:p>
          <w:p w:rsidR="005B05FF" w:rsidRDefault="005B05FF" w:rsidP="00472308">
            <w:pPr>
              <w:widowControl w:val="0"/>
              <w:tabs>
                <w:tab w:val="left" w:pos="426"/>
              </w:tabs>
              <w:spacing w:after="0"/>
              <w:ind w:right="57"/>
              <w:jc w:val="both"/>
              <w:rPr>
                <w:rFonts w:ascii="Times New Roman" w:hAnsi="Times New Roman" w:cs="Times New Roman"/>
              </w:rPr>
            </w:pPr>
            <w:r>
              <w:rPr>
                <w:rFonts w:ascii="Times New Roman" w:hAnsi="Times New Roman" w:cs="Times New Roman"/>
              </w:rPr>
              <w:t>Тема 2.3 (практические занятия 6-7)</w:t>
            </w:r>
          </w:p>
          <w:p w:rsidR="005B05FF" w:rsidRDefault="005B05FF" w:rsidP="00472308">
            <w:pPr>
              <w:widowControl w:val="0"/>
              <w:tabs>
                <w:tab w:val="left" w:pos="426"/>
              </w:tabs>
              <w:spacing w:after="0"/>
              <w:ind w:right="57"/>
              <w:jc w:val="both"/>
              <w:rPr>
                <w:rFonts w:ascii="Times New Roman" w:hAnsi="Times New Roman" w:cs="Times New Roman"/>
              </w:rPr>
            </w:pPr>
          </w:p>
          <w:p w:rsidR="003B73FC" w:rsidRPr="003B73FC" w:rsidRDefault="003B73FC" w:rsidP="003B73FC">
            <w:pPr>
              <w:spacing w:after="0" w:line="240" w:lineRule="auto"/>
              <w:rPr>
                <w:rFonts w:ascii="Times New Roman" w:eastAsia="Times New Roman" w:hAnsi="Times New Roman" w:cs="Times New Roman"/>
                <w:sz w:val="24"/>
                <w:szCs w:val="24"/>
                <w:lang w:eastAsia="ru-RU"/>
              </w:rPr>
            </w:pPr>
            <w:r w:rsidRPr="003B73FC">
              <w:rPr>
                <w:rFonts w:ascii="Times New Roman" w:eastAsia="Times New Roman" w:hAnsi="Times New Roman" w:cs="Times New Roman"/>
                <w:sz w:val="24"/>
                <w:szCs w:val="24"/>
                <w:lang w:eastAsia="ru-RU"/>
              </w:rPr>
              <w:t>- контрольный срез</w:t>
            </w:r>
          </w:p>
          <w:p w:rsidR="003B73FC" w:rsidRPr="003B73FC" w:rsidRDefault="003B73FC" w:rsidP="003B73FC">
            <w:pPr>
              <w:widowControl w:val="0"/>
              <w:tabs>
                <w:tab w:val="left" w:pos="426"/>
              </w:tabs>
              <w:spacing w:after="0"/>
              <w:ind w:right="57"/>
              <w:jc w:val="both"/>
              <w:rPr>
                <w:rFonts w:ascii="Times New Roman" w:eastAsia="Times New Roman" w:hAnsi="Times New Roman" w:cs="Times New Roman"/>
                <w:sz w:val="24"/>
                <w:szCs w:val="24"/>
              </w:rPr>
            </w:pPr>
            <w:r w:rsidRPr="003B73FC">
              <w:rPr>
                <w:rFonts w:ascii="Times New Roman" w:eastAsia="Times New Roman" w:hAnsi="Times New Roman" w:cs="Times New Roman"/>
                <w:sz w:val="24"/>
                <w:szCs w:val="24"/>
              </w:rPr>
              <w:t>-экспертное наблюдение выполнения практических работ</w:t>
            </w:r>
          </w:p>
          <w:p w:rsidR="003B73FC" w:rsidRPr="003B73FC" w:rsidRDefault="003B73FC" w:rsidP="003B73FC">
            <w:pPr>
              <w:spacing w:after="0" w:line="240" w:lineRule="auto"/>
              <w:rPr>
                <w:rFonts w:ascii="Times New Roman" w:eastAsia="Times New Roman" w:hAnsi="Times New Roman" w:cs="Times New Roman"/>
                <w:sz w:val="24"/>
                <w:szCs w:val="24"/>
                <w:lang w:eastAsia="ru-RU"/>
              </w:rPr>
            </w:pPr>
            <w:r w:rsidRPr="003B73FC">
              <w:rPr>
                <w:rFonts w:ascii="Times New Roman" w:hAnsi="Times New Roman" w:cs="Times New Roman"/>
              </w:rPr>
              <w:t>- экспертное наблюдение выполнения с</w:t>
            </w:r>
            <w:r w:rsidRPr="003B73FC">
              <w:rPr>
                <w:rStyle w:val="FontStyle26"/>
                <w:rFonts w:cs="Times New Roman"/>
                <w:color w:val="000000"/>
                <w:sz w:val="24"/>
              </w:rPr>
              <w:t>амостоятельных работ</w:t>
            </w:r>
            <w:r w:rsidRPr="003B73FC">
              <w:rPr>
                <w:rFonts w:ascii="Times New Roman" w:hAnsi="Times New Roman" w:cs="Times New Roman"/>
              </w:rPr>
              <w:t>;</w:t>
            </w:r>
          </w:p>
          <w:p w:rsidR="003B73FC" w:rsidRPr="003B73FC" w:rsidRDefault="003B73FC" w:rsidP="003B73FC">
            <w:pPr>
              <w:widowControl w:val="0"/>
              <w:tabs>
                <w:tab w:val="left" w:pos="426"/>
              </w:tabs>
              <w:spacing w:after="0"/>
              <w:ind w:right="57"/>
              <w:jc w:val="both"/>
              <w:rPr>
                <w:rFonts w:ascii="Times New Roman" w:hAnsi="Times New Roman" w:cs="Times New Roman"/>
              </w:rPr>
            </w:pPr>
            <w:r w:rsidRPr="003B73FC">
              <w:rPr>
                <w:rFonts w:ascii="Times New Roman" w:hAnsi="Times New Roman" w:cs="Times New Roman"/>
              </w:rPr>
              <w:t>- дифференцированный зачет</w:t>
            </w:r>
          </w:p>
          <w:p w:rsidR="00B55791" w:rsidRPr="004F4167" w:rsidRDefault="00B55791" w:rsidP="00472308">
            <w:pPr>
              <w:widowControl w:val="0"/>
              <w:tabs>
                <w:tab w:val="left" w:pos="426"/>
              </w:tabs>
              <w:spacing w:after="0" w:line="240" w:lineRule="auto"/>
              <w:ind w:right="57"/>
              <w:rPr>
                <w:rFonts w:ascii="Times New Roman" w:eastAsia="Times New Roman" w:hAnsi="Times New Roman" w:cs="Times New Roman"/>
                <w:sz w:val="24"/>
                <w:szCs w:val="24"/>
              </w:rPr>
            </w:pPr>
          </w:p>
        </w:tc>
      </w:tr>
    </w:tbl>
    <w:p w:rsidR="00D70EB9" w:rsidRDefault="00D70EB9">
      <w:pPr>
        <w:rPr>
          <w:rFonts w:ascii="Times New Roman" w:hAnsi="Times New Roman" w:cs="Times New Roman"/>
          <w:b/>
          <w:sz w:val="24"/>
          <w:szCs w:val="24"/>
        </w:rPr>
      </w:pPr>
    </w:p>
    <w:p w:rsidR="00BA7769" w:rsidRPr="00AE52E8" w:rsidRDefault="005B05FF" w:rsidP="00BA7769">
      <w:pPr>
        <w:contextualSpacing/>
        <w:jc w:val="center"/>
        <w:rPr>
          <w:rFonts w:ascii="Times New Roman" w:hAnsi="Times New Roman" w:cs="Times New Roman"/>
          <w:b/>
          <w:sz w:val="28"/>
          <w:szCs w:val="28"/>
        </w:rPr>
      </w:pPr>
      <w:r w:rsidRPr="00AE52E8">
        <w:rPr>
          <w:rFonts w:ascii="Times New Roman" w:hAnsi="Times New Roman" w:cs="Times New Roman"/>
          <w:b/>
          <w:sz w:val="28"/>
          <w:szCs w:val="28"/>
        </w:rPr>
        <w:t>ЛИСТ ИЗМЕНЕНИЙ</w:t>
      </w:r>
    </w:p>
    <w:p w:rsidR="00BA7769" w:rsidRPr="00AE52E8" w:rsidRDefault="00BA7769" w:rsidP="00BA7769">
      <w:pPr>
        <w:contextualSpacing/>
        <w:jc w:val="center"/>
        <w:rPr>
          <w:rFonts w:ascii="Times New Roman" w:hAnsi="Times New Roman" w:cs="Times New Roman"/>
          <w:b/>
          <w:sz w:val="28"/>
          <w:szCs w:val="28"/>
        </w:rPr>
      </w:pPr>
    </w:p>
    <w:p w:rsidR="00BA7769" w:rsidRPr="00AE52E8" w:rsidRDefault="00BA7769" w:rsidP="00BA7769">
      <w:pPr>
        <w:ind w:firstLine="567"/>
        <w:contextualSpacing/>
        <w:jc w:val="both"/>
        <w:rPr>
          <w:rFonts w:ascii="Times New Roman" w:hAnsi="Times New Roman" w:cs="Times New Roman"/>
          <w:sz w:val="28"/>
          <w:szCs w:val="28"/>
        </w:rPr>
      </w:pPr>
      <w:r w:rsidRPr="00AE52E8">
        <w:rPr>
          <w:rFonts w:ascii="Times New Roman" w:hAnsi="Times New Roman" w:cs="Times New Roman"/>
          <w:sz w:val="28"/>
          <w:szCs w:val="28"/>
        </w:rPr>
        <w:t xml:space="preserve">В рабочую программу дисциплины </w:t>
      </w:r>
      <w:r w:rsidR="000C6576">
        <w:rPr>
          <w:rFonts w:ascii="Times New Roman" w:hAnsi="Times New Roman" w:cs="Times New Roman"/>
          <w:sz w:val="28"/>
          <w:szCs w:val="28"/>
        </w:rPr>
        <w:t xml:space="preserve">ЕН.04 </w:t>
      </w:r>
      <w:r w:rsidR="00FE14A7">
        <w:rPr>
          <w:rFonts w:ascii="Times New Roman" w:hAnsi="Times New Roman" w:cs="Times New Roman"/>
          <w:sz w:val="28"/>
          <w:szCs w:val="28"/>
        </w:rPr>
        <w:t>Экологические основы природопользования</w:t>
      </w:r>
      <w:r w:rsidRPr="00AE52E8">
        <w:rPr>
          <w:rFonts w:ascii="Times New Roman" w:hAnsi="Times New Roman" w:cs="Times New Roman"/>
          <w:sz w:val="28"/>
          <w:szCs w:val="28"/>
        </w:rPr>
        <w:t xml:space="preserve"> внесены следующие изменения:</w:t>
      </w:r>
    </w:p>
    <w:p w:rsidR="00BA7769" w:rsidRPr="00AE52E8" w:rsidRDefault="00BA7769" w:rsidP="00BA7769">
      <w:pPr>
        <w:ind w:firstLine="567"/>
        <w:contextualSpacing/>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087"/>
        <w:gridCol w:w="6290"/>
      </w:tblGrid>
      <w:tr w:rsidR="00BA7769" w:rsidRPr="00AE52E8" w:rsidTr="00FE14A7">
        <w:trPr>
          <w:jc w:val="center"/>
        </w:trPr>
        <w:tc>
          <w:tcPr>
            <w:tcW w:w="501" w:type="pct"/>
            <w:tcBorders>
              <w:top w:val="single" w:sz="4" w:space="0" w:color="auto"/>
              <w:left w:val="single" w:sz="4" w:space="0" w:color="auto"/>
              <w:bottom w:val="single" w:sz="4" w:space="0" w:color="auto"/>
              <w:right w:val="single" w:sz="4" w:space="0" w:color="auto"/>
            </w:tcBorders>
            <w:vAlign w:val="center"/>
            <w:hideMark/>
          </w:tcPr>
          <w:p w:rsidR="00BA7769" w:rsidRPr="00AE52E8" w:rsidRDefault="00BA7769" w:rsidP="00BA7769">
            <w:pPr>
              <w:adjustRightInd w:val="0"/>
              <w:contextualSpacing/>
              <w:jc w:val="center"/>
              <w:rPr>
                <w:rFonts w:ascii="Times New Roman" w:hAnsi="Times New Roman" w:cs="Times New Roman"/>
                <w:b/>
                <w:color w:val="000000"/>
                <w:sz w:val="28"/>
                <w:szCs w:val="28"/>
              </w:rPr>
            </w:pPr>
            <w:r w:rsidRPr="00AE52E8">
              <w:rPr>
                <w:rFonts w:ascii="Times New Roman" w:hAnsi="Times New Roman" w:cs="Times New Roman"/>
                <w:b/>
                <w:color w:val="000000"/>
                <w:sz w:val="28"/>
                <w:szCs w:val="28"/>
              </w:rPr>
              <w:t>№ п/п</w:t>
            </w:r>
          </w:p>
        </w:tc>
        <w:tc>
          <w:tcPr>
            <w:tcW w:w="1481" w:type="pct"/>
            <w:tcBorders>
              <w:top w:val="single" w:sz="4" w:space="0" w:color="auto"/>
              <w:left w:val="single" w:sz="4" w:space="0" w:color="auto"/>
              <w:bottom w:val="single" w:sz="4" w:space="0" w:color="auto"/>
              <w:right w:val="single" w:sz="4" w:space="0" w:color="auto"/>
            </w:tcBorders>
            <w:vAlign w:val="center"/>
            <w:hideMark/>
          </w:tcPr>
          <w:p w:rsidR="00BA7769" w:rsidRPr="00AE52E8" w:rsidRDefault="00BA7769" w:rsidP="00BA7769">
            <w:pPr>
              <w:adjustRightInd w:val="0"/>
              <w:contextualSpacing/>
              <w:jc w:val="center"/>
              <w:rPr>
                <w:rFonts w:ascii="Times New Roman" w:hAnsi="Times New Roman" w:cs="Times New Roman"/>
                <w:b/>
                <w:color w:val="000000"/>
                <w:sz w:val="28"/>
                <w:szCs w:val="28"/>
              </w:rPr>
            </w:pPr>
            <w:r w:rsidRPr="00AE52E8">
              <w:rPr>
                <w:rFonts w:ascii="Times New Roman" w:hAnsi="Times New Roman" w:cs="Times New Roman"/>
                <w:b/>
                <w:color w:val="000000"/>
                <w:sz w:val="28"/>
                <w:szCs w:val="28"/>
              </w:rPr>
              <w:t>Учебный год внесения изменений</w:t>
            </w:r>
          </w:p>
        </w:tc>
        <w:tc>
          <w:tcPr>
            <w:tcW w:w="3018" w:type="pct"/>
            <w:tcBorders>
              <w:top w:val="single" w:sz="4" w:space="0" w:color="auto"/>
              <w:left w:val="single" w:sz="4" w:space="0" w:color="auto"/>
              <w:bottom w:val="single" w:sz="4" w:space="0" w:color="auto"/>
              <w:right w:val="single" w:sz="4" w:space="0" w:color="auto"/>
            </w:tcBorders>
            <w:vAlign w:val="center"/>
            <w:hideMark/>
          </w:tcPr>
          <w:p w:rsidR="00BA7769" w:rsidRPr="00AE52E8" w:rsidRDefault="00BA7769" w:rsidP="00BA7769">
            <w:pPr>
              <w:adjustRightInd w:val="0"/>
              <w:contextualSpacing/>
              <w:jc w:val="center"/>
              <w:rPr>
                <w:rFonts w:ascii="Times New Roman" w:hAnsi="Times New Roman" w:cs="Times New Roman"/>
                <w:b/>
                <w:color w:val="000000"/>
                <w:sz w:val="28"/>
                <w:szCs w:val="28"/>
              </w:rPr>
            </w:pPr>
            <w:r w:rsidRPr="00AE52E8">
              <w:rPr>
                <w:rFonts w:ascii="Times New Roman" w:hAnsi="Times New Roman" w:cs="Times New Roman"/>
                <w:b/>
                <w:color w:val="000000"/>
                <w:sz w:val="28"/>
                <w:szCs w:val="28"/>
              </w:rPr>
              <w:t>Изменения</w:t>
            </w:r>
          </w:p>
        </w:tc>
      </w:tr>
      <w:tr w:rsidR="00583040" w:rsidRPr="00AE52E8" w:rsidTr="002E45EC">
        <w:trPr>
          <w:jc w:val="center"/>
        </w:trPr>
        <w:tc>
          <w:tcPr>
            <w:tcW w:w="501" w:type="pct"/>
            <w:tcBorders>
              <w:top w:val="single" w:sz="4" w:space="0" w:color="auto"/>
              <w:left w:val="single" w:sz="4" w:space="0" w:color="auto"/>
              <w:bottom w:val="single" w:sz="4" w:space="0" w:color="auto"/>
              <w:right w:val="single" w:sz="4" w:space="0" w:color="auto"/>
            </w:tcBorders>
            <w:hideMark/>
          </w:tcPr>
          <w:p w:rsidR="00583040" w:rsidRPr="003932C4" w:rsidRDefault="00583040" w:rsidP="00583040">
            <w:pPr>
              <w:adjustRightInd w:val="0"/>
              <w:contextualSpacing/>
              <w:jc w:val="center"/>
              <w:rPr>
                <w:rFonts w:ascii="Times New Roman" w:hAnsi="Times New Roman" w:cs="Times New Roman"/>
                <w:color w:val="000000"/>
                <w:sz w:val="24"/>
                <w:szCs w:val="24"/>
              </w:rPr>
            </w:pPr>
            <w:r w:rsidRPr="003932C4">
              <w:rPr>
                <w:rFonts w:ascii="Times New Roman" w:hAnsi="Times New Roman" w:cs="Times New Roman"/>
                <w:color w:val="000000"/>
                <w:sz w:val="24"/>
                <w:szCs w:val="24"/>
              </w:rPr>
              <w:t>1</w:t>
            </w:r>
          </w:p>
        </w:tc>
        <w:tc>
          <w:tcPr>
            <w:tcW w:w="1481" w:type="pct"/>
            <w:tcBorders>
              <w:top w:val="single" w:sz="4" w:space="0" w:color="auto"/>
              <w:left w:val="single" w:sz="4" w:space="0" w:color="auto"/>
              <w:bottom w:val="single" w:sz="4" w:space="0" w:color="auto"/>
              <w:right w:val="single" w:sz="4" w:space="0" w:color="auto"/>
            </w:tcBorders>
          </w:tcPr>
          <w:p w:rsidR="00583040" w:rsidRPr="00050E51" w:rsidRDefault="00583040" w:rsidP="00583040">
            <w:pPr>
              <w:spacing w:after="0" w:line="240" w:lineRule="auto"/>
              <w:jc w:val="center"/>
              <w:rPr>
                <w:rFonts w:ascii="Times New Roman" w:hAnsi="Times New Roman"/>
                <w:color w:val="000000"/>
                <w:sz w:val="24"/>
                <w:szCs w:val="24"/>
              </w:rPr>
            </w:pPr>
            <w:r w:rsidRPr="00050E51">
              <w:rPr>
                <w:rFonts w:ascii="Times New Roman" w:hAnsi="Times New Roman"/>
                <w:color w:val="000000"/>
                <w:sz w:val="24"/>
                <w:szCs w:val="24"/>
                <w:lang w:val="en-US"/>
              </w:rPr>
              <w:t>202</w:t>
            </w:r>
            <w:r>
              <w:rPr>
                <w:rFonts w:ascii="Times New Roman" w:hAnsi="Times New Roman"/>
                <w:color w:val="000000"/>
                <w:sz w:val="24"/>
                <w:szCs w:val="24"/>
              </w:rPr>
              <w:t>4</w:t>
            </w:r>
            <w:r w:rsidRPr="00050E51">
              <w:rPr>
                <w:rFonts w:ascii="Times New Roman" w:hAnsi="Times New Roman"/>
                <w:color w:val="000000"/>
                <w:sz w:val="24"/>
                <w:szCs w:val="24"/>
                <w:lang w:val="en-US"/>
              </w:rPr>
              <w:t>/202</w:t>
            </w:r>
            <w:r>
              <w:rPr>
                <w:rFonts w:ascii="Times New Roman" w:hAnsi="Times New Roman"/>
                <w:color w:val="000000"/>
                <w:sz w:val="24"/>
                <w:szCs w:val="24"/>
              </w:rPr>
              <w:t>5</w:t>
            </w:r>
          </w:p>
        </w:tc>
        <w:tc>
          <w:tcPr>
            <w:tcW w:w="3018" w:type="pct"/>
            <w:tcBorders>
              <w:top w:val="single" w:sz="4" w:space="0" w:color="auto"/>
              <w:left w:val="single" w:sz="4" w:space="0" w:color="auto"/>
              <w:bottom w:val="single" w:sz="4" w:space="0" w:color="auto"/>
              <w:right w:val="single" w:sz="4" w:space="0" w:color="auto"/>
            </w:tcBorders>
          </w:tcPr>
          <w:p w:rsidR="00583040" w:rsidRPr="00050E51" w:rsidRDefault="00583040" w:rsidP="00583040">
            <w:pPr>
              <w:spacing w:after="0" w:line="240" w:lineRule="auto"/>
              <w:contextualSpacing/>
              <w:jc w:val="both"/>
              <w:rPr>
                <w:rFonts w:ascii="Times New Roman" w:hAnsi="Times New Roman"/>
                <w:color w:val="000000"/>
                <w:sz w:val="24"/>
                <w:szCs w:val="24"/>
              </w:rPr>
            </w:pPr>
            <w:r w:rsidRPr="00050E51">
              <w:rPr>
                <w:rFonts w:ascii="Times New Roman" w:eastAsia="Calibri" w:hAnsi="Times New Roman"/>
                <w:color w:val="000000"/>
                <w:sz w:val="24"/>
                <w:szCs w:val="24"/>
              </w:rPr>
              <w:t xml:space="preserve">В связи с изменениями в </w:t>
            </w:r>
            <w:r w:rsidRPr="00050E51">
              <w:rPr>
                <w:rFonts w:ascii="Times New Roman" w:hAnsi="Times New Roman"/>
                <w:color w:val="000000"/>
                <w:sz w:val="24"/>
                <w:szCs w:val="24"/>
              </w:rPr>
              <w:t xml:space="preserve">п. </w:t>
            </w:r>
            <w:r>
              <w:rPr>
                <w:rFonts w:ascii="Times New Roman" w:hAnsi="Times New Roman"/>
                <w:color w:val="000000"/>
                <w:sz w:val="24"/>
                <w:szCs w:val="24"/>
              </w:rPr>
              <w:t>3</w:t>
            </w:r>
            <w:r w:rsidRPr="00050E51">
              <w:rPr>
                <w:rFonts w:ascii="Times New Roman" w:hAnsi="Times New Roman"/>
                <w:color w:val="000000"/>
                <w:sz w:val="24"/>
                <w:szCs w:val="24"/>
              </w:rPr>
              <w:t>.</w:t>
            </w:r>
            <w:r>
              <w:rPr>
                <w:rFonts w:ascii="Times New Roman" w:hAnsi="Times New Roman"/>
                <w:color w:val="000000"/>
                <w:sz w:val="24"/>
                <w:szCs w:val="24"/>
              </w:rPr>
              <w:t>2</w:t>
            </w:r>
            <w:r w:rsidRPr="00050E51">
              <w:rPr>
                <w:rFonts w:ascii="Times New Roman" w:hAnsi="Times New Roman"/>
                <w:color w:val="000000"/>
                <w:sz w:val="24"/>
                <w:szCs w:val="24"/>
              </w:rPr>
              <w:t xml:space="preserve"> в ред. </w:t>
            </w:r>
            <w:hyperlink r:id="rId11">
              <w:r w:rsidRPr="00050E51">
                <w:rPr>
                  <w:rFonts w:ascii="Times New Roman" w:hAnsi="Times New Roman"/>
                  <w:color w:val="000000"/>
                  <w:sz w:val="24"/>
                  <w:szCs w:val="24"/>
                </w:rPr>
                <w:t>Приказа</w:t>
              </w:r>
            </w:hyperlink>
            <w:r w:rsidRPr="00050E51">
              <w:rPr>
                <w:rFonts w:ascii="Times New Roman" w:hAnsi="Times New Roman"/>
                <w:color w:val="000000"/>
                <w:sz w:val="24"/>
                <w:szCs w:val="24"/>
              </w:rPr>
              <w:t xml:space="preserve"> Минпросвещения России от 0</w:t>
            </w:r>
            <w:r>
              <w:rPr>
                <w:rFonts w:ascii="Times New Roman" w:hAnsi="Times New Roman"/>
                <w:color w:val="000000"/>
                <w:sz w:val="24"/>
                <w:szCs w:val="24"/>
              </w:rPr>
              <w:t>3</w:t>
            </w:r>
            <w:r w:rsidRPr="00050E51">
              <w:rPr>
                <w:rFonts w:ascii="Times New Roman" w:hAnsi="Times New Roman"/>
                <w:color w:val="000000"/>
                <w:sz w:val="24"/>
                <w:szCs w:val="24"/>
              </w:rPr>
              <w:t>.0</w:t>
            </w:r>
            <w:r>
              <w:rPr>
                <w:rFonts w:ascii="Times New Roman" w:hAnsi="Times New Roman"/>
                <w:color w:val="000000"/>
                <w:sz w:val="24"/>
                <w:szCs w:val="24"/>
              </w:rPr>
              <w:t>7</w:t>
            </w:r>
            <w:r w:rsidRPr="00050E51">
              <w:rPr>
                <w:rFonts w:ascii="Times New Roman" w:hAnsi="Times New Roman"/>
                <w:color w:val="000000"/>
                <w:sz w:val="24"/>
                <w:szCs w:val="24"/>
              </w:rPr>
              <w:t>.202</w:t>
            </w:r>
            <w:r>
              <w:rPr>
                <w:rFonts w:ascii="Times New Roman" w:hAnsi="Times New Roman"/>
                <w:color w:val="000000"/>
                <w:sz w:val="24"/>
                <w:szCs w:val="24"/>
              </w:rPr>
              <w:t>4</w:t>
            </w:r>
            <w:r w:rsidRPr="00050E51">
              <w:rPr>
                <w:rFonts w:ascii="Times New Roman" w:hAnsi="Times New Roman"/>
                <w:color w:val="000000"/>
                <w:sz w:val="24"/>
                <w:szCs w:val="24"/>
              </w:rPr>
              <w:t xml:space="preserve"> №</w:t>
            </w:r>
            <w:r>
              <w:rPr>
                <w:rFonts w:ascii="Times New Roman" w:hAnsi="Times New Roman"/>
                <w:color w:val="000000"/>
                <w:sz w:val="24"/>
                <w:szCs w:val="24"/>
              </w:rPr>
              <w:t>464</w:t>
            </w:r>
            <w:r w:rsidRPr="00050E51">
              <w:rPr>
                <w:rFonts w:ascii="Times New Roman" w:hAnsi="Times New Roman"/>
                <w:color w:val="000000"/>
                <w:sz w:val="24"/>
                <w:szCs w:val="24"/>
              </w:rPr>
              <w:t xml:space="preserve"> внесены изменения в общие компетенции</w:t>
            </w:r>
          </w:p>
        </w:tc>
      </w:tr>
    </w:tbl>
    <w:p w:rsidR="00BA7769" w:rsidRPr="00AE52E8" w:rsidRDefault="00BA7769" w:rsidP="00D70EB9">
      <w:pPr>
        <w:spacing w:after="0" w:line="276" w:lineRule="auto"/>
        <w:jc w:val="both"/>
        <w:rPr>
          <w:rFonts w:ascii="Times New Roman" w:eastAsia="Times New Roman" w:hAnsi="Times New Roman" w:cs="Times New Roman"/>
          <w:b/>
          <w:sz w:val="28"/>
          <w:szCs w:val="28"/>
          <w:lang w:eastAsia="ru-RU"/>
        </w:rPr>
      </w:pPr>
    </w:p>
    <w:sectPr w:rsidR="00BA7769" w:rsidRPr="00AE52E8" w:rsidSect="00FE14A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E7B" w:rsidRDefault="00543E7B" w:rsidP="003D12B4">
      <w:pPr>
        <w:spacing w:after="0" w:line="240" w:lineRule="auto"/>
      </w:pPr>
      <w:r>
        <w:separator/>
      </w:r>
    </w:p>
  </w:endnote>
  <w:endnote w:type="continuationSeparator" w:id="0">
    <w:p w:rsidR="00543E7B" w:rsidRDefault="00543E7B" w:rsidP="003D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272613"/>
      <w:docPartObj>
        <w:docPartGallery w:val="Page Numbers (Bottom of Page)"/>
        <w:docPartUnique/>
      </w:docPartObj>
    </w:sdtPr>
    <w:sdtEndPr>
      <w:rPr>
        <w:rFonts w:ascii="Times New Roman" w:hAnsi="Times New Roman" w:cs="Times New Roman"/>
      </w:rPr>
    </w:sdtEndPr>
    <w:sdtContent>
      <w:p w:rsidR="00BA7769" w:rsidRPr="00FE14A7" w:rsidRDefault="000121D4">
        <w:pPr>
          <w:pStyle w:val="af0"/>
          <w:jc w:val="center"/>
          <w:rPr>
            <w:rFonts w:ascii="Times New Roman" w:hAnsi="Times New Roman" w:cs="Times New Roman"/>
          </w:rPr>
        </w:pPr>
        <w:r w:rsidRPr="00FE14A7">
          <w:rPr>
            <w:rFonts w:ascii="Times New Roman" w:hAnsi="Times New Roman" w:cs="Times New Roman"/>
          </w:rPr>
          <w:fldChar w:fldCharType="begin"/>
        </w:r>
        <w:r w:rsidR="00C04C08" w:rsidRPr="00FE14A7">
          <w:rPr>
            <w:rFonts w:ascii="Times New Roman" w:hAnsi="Times New Roman" w:cs="Times New Roman"/>
          </w:rPr>
          <w:instrText>PAGE   \* MERGEFORMAT</w:instrText>
        </w:r>
        <w:r w:rsidRPr="00FE14A7">
          <w:rPr>
            <w:rFonts w:ascii="Times New Roman" w:hAnsi="Times New Roman" w:cs="Times New Roman"/>
          </w:rPr>
          <w:fldChar w:fldCharType="separate"/>
        </w:r>
        <w:r w:rsidR="00F9232B">
          <w:rPr>
            <w:rFonts w:ascii="Times New Roman" w:hAnsi="Times New Roman" w:cs="Times New Roman"/>
            <w:noProof/>
          </w:rPr>
          <w:t>12</w:t>
        </w:r>
        <w:r w:rsidRPr="00FE14A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E7B" w:rsidRDefault="00543E7B" w:rsidP="003D12B4">
      <w:pPr>
        <w:spacing w:after="0" w:line="240" w:lineRule="auto"/>
      </w:pPr>
      <w:r>
        <w:separator/>
      </w:r>
    </w:p>
  </w:footnote>
  <w:footnote w:type="continuationSeparator" w:id="0">
    <w:p w:rsidR="00543E7B" w:rsidRDefault="00543E7B" w:rsidP="003D1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5792F"/>
    <w:multiLevelType w:val="multilevel"/>
    <w:tmpl w:val="90582A54"/>
    <w:lvl w:ilvl="0">
      <w:start w:val="1"/>
      <w:numFmt w:val="decimal"/>
      <w:lvlText w:val="%1."/>
      <w:lvlJc w:val="left"/>
      <w:pPr>
        <w:tabs>
          <w:tab w:val="num" w:pos="-76"/>
        </w:tabs>
        <w:ind w:left="-76" w:hanging="360"/>
      </w:pPr>
      <w:rPr>
        <w:rFonts w:hint="default"/>
        <w:b/>
      </w:rPr>
    </w:lvl>
    <w:lvl w:ilvl="1">
      <w:start w:val="1"/>
      <w:numFmt w:val="decimal"/>
      <w:isLgl/>
      <w:lvlText w:val="%1.%2."/>
      <w:lvlJc w:val="left"/>
      <w:pPr>
        <w:ind w:left="900" w:hanging="360"/>
      </w:pPr>
      <w:rPr>
        <w:rFonts w:hint="default"/>
        <w:i w:val="0"/>
      </w:rPr>
    </w:lvl>
    <w:lvl w:ilvl="2">
      <w:start w:val="1"/>
      <w:numFmt w:val="decimal"/>
      <w:isLgl/>
      <w:lvlText w:val="%1.%2.%3."/>
      <w:lvlJc w:val="left"/>
      <w:pPr>
        <w:ind w:left="2236" w:hanging="720"/>
      </w:pPr>
      <w:rPr>
        <w:rFonts w:hint="default"/>
        <w:i w:val="0"/>
      </w:rPr>
    </w:lvl>
    <w:lvl w:ilvl="3">
      <w:start w:val="1"/>
      <w:numFmt w:val="decimal"/>
      <w:isLgl/>
      <w:lvlText w:val="%1.%2.%3.%4."/>
      <w:lvlJc w:val="left"/>
      <w:pPr>
        <w:ind w:left="3212" w:hanging="720"/>
      </w:pPr>
      <w:rPr>
        <w:rFonts w:hint="default"/>
        <w:i w:val="0"/>
      </w:rPr>
    </w:lvl>
    <w:lvl w:ilvl="4">
      <w:start w:val="1"/>
      <w:numFmt w:val="decimal"/>
      <w:isLgl/>
      <w:lvlText w:val="%1.%2.%3.%4.%5."/>
      <w:lvlJc w:val="left"/>
      <w:pPr>
        <w:ind w:left="4548" w:hanging="1080"/>
      </w:pPr>
      <w:rPr>
        <w:rFonts w:hint="default"/>
        <w:i w:val="0"/>
      </w:rPr>
    </w:lvl>
    <w:lvl w:ilvl="5">
      <w:start w:val="1"/>
      <w:numFmt w:val="decimal"/>
      <w:isLgl/>
      <w:lvlText w:val="%1.%2.%3.%4.%5.%6."/>
      <w:lvlJc w:val="left"/>
      <w:pPr>
        <w:ind w:left="5524" w:hanging="1080"/>
      </w:pPr>
      <w:rPr>
        <w:rFonts w:hint="default"/>
        <w:i w:val="0"/>
      </w:rPr>
    </w:lvl>
    <w:lvl w:ilvl="6">
      <w:start w:val="1"/>
      <w:numFmt w:val="decimal"/>
      <w:isLgl/>
      <w:lvlText w:val="%1.%2.%3.%4.%5.%6.%7."/>
      <w:lvlJc w:val="left"/>
      <w:pPr>
        <w:ind w:left="6860" w:hanging="1440"/>
      </w:pPr>
      <w:rPr>
        <w:rFonts w:hint="default"/>
        <w:i w:val="0"/>
      </w:rPr>
    </w:lvl>
    <w:lvl w:ilvl="7">
      <w:start w:val="1"/>
      <w:numFmt w:val="decimal"/>
      <w:isLgl/>
      <w:lvlText w:val="%1.%2.%3.%4.%5.%6.%7.%8."/>
      <w:lvlJc w:val="left"/>
      <w:pPr>
        <w:ind w:left="7836" w:hanging="1440"/>
      </w:pPr>
      <w:rPr>
        <w:rFonts w:hint="default"/>
        <w:i w:val="0"/>
      </w:rPr>
    </w:lvl>
    <w:lvl w:ilvl="8">
      <w:start w:val="1"/>
      <w:numFmt w:val="decimal"/>
      <w:isLgl/>
      <w:lvlText w:val="%1.%2.%3.%4.%5.%6.%7.%8.%9."/>
      <w:lvlJc w:val="left"/>
      <w:pPr>
        <w:ind w:left="9172" w:hanging="1800"/>
      </w:pPr>
      <w:rPr>
        <w:rFonts w:hint="default"/>
        <w:i w:val="0"/>
      </w:rPr>
    </w:lvl>
  </w:abstractNum>
  <w:abstractNum w:abstractNumId="1" w15:restartNumberingAfterBreak="0">
    <w:nsid w:val="404F4CD0"/>
    <w:multiLevelType w:val="hybridMultilevel"/>
    <w:tmpl w:val="8126231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D12B4"/>
    <w:rsid w:val="000121D4"/>
    <w:rsid w:val="0004396C"/>
    <w:rsid w:val="00067D5C"/>
    <w:rsid w:val="00077A3F"/>
    <w:rsid w:val="000A7649"/>
    <w:rsid w:val="000C195B"/>
    <w:rsid w:val="000C6576"/>
    <w:rsid w:val="0016729C"/>
    <w:rsid w:val="0017684D"/>
    <w:rsid w:val="00195E63"/>
    <w:rsid w:val="001B2757"/>
    <w:rsid w:val="001B622B"/>
    <w:rsid w:val="0020263E"/>
    <w:rsid w:val="0025355C"/>
    <w:rsid w:val="00285547"/>
    <w:rsid w:val="00290760"/>
    <w:rsid w:val="002C4D85"/>
    <w:rsid w:val="002E45EC"/>
    <w:rsid w:val="002F6D87"/>
    <w:rsid w:val="0030647A"/>
    <w:rsid w:val="00337E20"/>
    <w:rsid w:val="003932C4"/>
    <w:rsid w:val="003B73FC"/>
    <w:rsid w:val="003C15E1"/>
    <w:rsid w:val="003D12B4"/>
    <w:rsid w:val="003D5BEA"/>
    <w:rsid w:val="003F7EFF"/>
    <w:rsid w:val="0040061B"/>
    <w:rsid w:val="00460EF6"/>
    <w:rsid w:val="00472308"/>
    <w:rsid w:val="004A5EF6"/>
    <w:rsid w:val="004B0E23"/>
    <w:rsid w:val="004B5DB3"/>
    <w:rsid w:val="004E6696"/>
    <w:rsid w:val="004F4167"/>
    <w:rsid w:val="0050740A"/>
    <w:rsid w:val="0053349E"/>
    <w:rsid w:val="00543E7B"/>
    <w:rsid w:val="0055017A"/>
    <w:rsid w:val="00583040"/>
    <w:rsid w:val="005B05FF"/>
    <w:rsid w:val="005B1CE6"/>
    <w:rsid w:val="005C621B"/>
    <w:rsid w:val="005D177B"/>
    <w:rsid w:val="006852B6"/>
    <w:rsid w:val="0068719C"/>
    <w:rsid w:val="006A3096"/>
    <w:rsid w:val="00712307"/>
    <w:rsid w:val="00736C63"/>
    <w:rsid w:val="0074528D"/>
    <w:rsid w:val="00754649"/>
    <w:rsid w:val="00756B42"/>
    <w:rsid w:val="0076679F"/>
    <w:rsid w:val="007A3A56"/>
    <w:rsid w:val="007A5641"/>
    <w:rsid w:val="007D4B3B"/>
    <w:rsid w:val="007D7707"/>
    <w:rsid w:val="007E1F60"/>
    <w:rsid w:val="008008C9"/>
    <w:rsid w:val="008814C5"/>
    <w:rsid w:val="008A2FCE"/>
    <w:rsid w:val="008C78BA"/>
    <w:rsid w:val="00906B1C"/>
    <w:rsid w:val="00914578"/>
    <w:rsid w:val="00971CD4"/>
    <w:rsid w:val="00976E8A"/>
    <w:rsid w:val="009A0417"/>
    <w:rsid w:val="009A55B4"/>
    <w:rsid w:val="009C76D8"/>
    <w:rsid w:val="009E63D5"/>
    <w:rsid w:val="00A41C6F"/>
    <w:rsid w:val="00A84A62"/>
    <w:rsid w:val="00AA1B37"/>
    <w:rsid w:val="00AB5A17"/>
    <w:rsid w:val="00AD66AB"/>
    <w:rsid w:val="00AE4F42"/>
    <w:rsid w:val="00AE52E8"/>
    <w:rsid w:val="00AF54FB"/>
    <w:rsid w:val="00B2387E"/>
    <w:rsid w:val="00B32401"/>
    <w:rsid w:val="00B55791"/>
    <w:rsid w:val="00B55AD7"/>
    <w:rsid w:val="00B90C4A"/>
    <w:rsid w:val="00BA023C"/>
    <w:rsid w:val="00BA5B7A"/>
    <w:rsid w:val="00BA7769"/>
    <w:rsid w:val="00BC69FA"/>
    <w:rsid w:val="00BD0ACD"/>
    <w:rsid w:val="00BD61BE"/>
    <w:rsid w:val="00BE6699"/>
    <w:rsid w:val="00C04C08"/>
    <w:rsid w:val="00C16FD0"/>
    <w:rsid w:val="00C24822"/>
    <w:rsid w:val="00C66228"/>
    <w:rsid w:val="00C87FEA"/>
    <w:rsid w:val="00C9449A"/>
    <w:rsid w:val="00CA2A8A"/>
    <w:rsid w:val="00CB30B1"/>
    <w:rsid w:val="00CC3634"/>
    <w:rsid w:val="00D32943"/>
    <w:rsid w:val="00D52451"/>
    <w:rsid w:val="00D70EB9"/>
    <w:rsid w:val="00D9022F"/>
    <w:rsid w:val="00DD0006"/>
    <w:rsid w:val="00DF21C2"/>
    <w:rsid w:val="00E23A3B"/>
    <w:rsid w:val="00E52273"/>
    <w:rsid w:val="00ED189D"/>
    <w:rsid w:val="00EF317A"/>
    <w:rsid w:val="00F242BC"/>
    <w:rsid w:val="00F36BB2"/>
    <w:rsid w:val="00F51FC1"/>
    <w:rsid w:val="00F9232B"/>
    <w:rsid w:val="00FE14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A3096A-1EDF-436C-A1ED-FC9C44BE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3D5"/>
  </w:style>
  <w:style w:type="paragraph" w:styleId="1">
    <w:name w:val="heading 1"/>
    <w:basedOn w:val="a"/>
    <w:next w:val="a"/>
    <w:link w:val="10"/>
    <w:uiPriority w:val="99"/>
    <w:qFormat/>
    <w:rsid w:val="000C195B"/>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B557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4723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3D12B4"/>
    <w:pPr>
      <w:spacing w:after="0" w:line="240" w:lineRule="auto"/>
    </w:pPr>
    <w:rPr>
      <w:rFonts w:ascii="Times New Roman" w:eastAsia="Times New Roman" w:hAnsi="Times New Roman" w:cs="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3D12B4"/>
    <w:rPr>
      <w:rFonts w:ascii="Times New Roman" w:eastAsia="Times New Roman" w:hAnsi="Times New Roman" w:cs="Times New Roman"/>
      <w:sz w:val="20"/>
      <w:szCs w:val="20"/>
      <w:lang w:val="en-US"/>
    </w:rPr>
  </w:style>
  <w:style w:type="character" w:styleId="a5">
    <w:name w:val="footnote reference"/>
    <w:uiPriority w:val="99"/>
    <w:rsid w:val="003D12B4"/>
    <w:rPr>
      <w:rFonts w:cs="Times New Roman"/>
      <w:vertAlign w:val="superscript"/>
    </w:rPr>
  </w:style>
  <w:style w:type="character" w:styleId="a6">
    <w:name w:val="Emphasis"/>
    <w:qFormat/>
    <w:rsid w:val="003D12B4"/>
    <w:rPr>
      <w:rFonts w:cs="Times New Roman"/>
      <w:i/>
    </w:rPr>
  </w:style>
  <w:style w:type="paragraph" w:customStyle="1" w:styleId="a7">
    <w:name w:val="Подзаголовок для информации об изменениях"/>
    <w:basedOn w:val="a"/>
    <w:next w:val="a"/>
    <w:uiPriority w:val="99"/>
    <w:rsid w:val="000C195B"/>
    <w:pPr>
      <w:widowControl w:val="0"/>
      <w:autoSpaceDE w:val="0"/>
      <w:autoSpaceDN w:val="0"/>
      <w:adjustRightInd w:val="0"/>
      <w:spacing w:after="0" w:line="240" w:lineRule="auto"/>
      <w:ind w:firstLine="720"/>
      <w:jc w:val="both"/>
    </w:pPr>
    <w:rPr>
      <w:rFonts w:ascii="Times New Roman CYR" w:eastAsia="Times New Roman" w:hAnsi="Times New Roman CYR" w:cs="Times New Roman CYR"/>
      <w:b/>
      <w:bCs/>
      <w:color w:val="353842"/>
      <w:sz w:val="20"/>
      <w:szCs w:val="20"/>
      <w:lang w:eastAsia="ru-RU"/>
    </w:rPr>
  </w:style>
  <w:style w:type="character" w:customStyle="1" w:styleId="10">
    <w:name w:val="Заголовок 1 Знак"/>
    <w:basedOn w:val="a0"/>
    <w:link w:val="1"/>
    <w:uiPriority w:val="99"/>
    <w:rsid w:val="000C195B"/>
    <w:rPr>
      <w:rFonts w:ascii="Times New Roman" w:eastAsia="Times New Roman" w:hAnsi="Times New Roman" w:cs="Times New Roman"/>
      <w:sz w:val="24"/>
      <w:szCs w:val="24"/>
      <w:lang w:eastAsia="ru-RU"/>
    </w:rPr>
  </w:style>
  <w:style w:type="paragraph" w:styleId="a8">
    <w:name w:val="TOC Heading"/>
    <w:basedOn w:val="1"/>
    <w:next w:val="a"/>
    <w:uiPriority w:val="39"/>
    <w:unhideWhenUsed/>
    <w:qFormat/>
    <w:rsid w:val="00E23A3B"/>
    <w:pPr>
      <w:keepLines/>
      <w:autoSpaceDE/>
      <w:autoSpaceDN/>
      <w:spacing w:before="240" w:line="259" w:lineRule="auto"/>
      <w:ind w:firstLine="0"/>
      <w:outlineLvl w:val="9"/>
    </w:pPr>
    <w:rPr>
      <w:rFonts w:asciiTheme="majorHAnsi" w:eastAsiaTheme="majorEastAsia" w:hAnsiTheme="majorHAnsi" w:cstheme="majorBidi"/>
      <w:color w:val="2F5496" w:themeColor="accent1" w:themeShade="BF"/>
      <w:sz w:val="32"/>
      <w:szCs w:val="32"/>
    </w:rPr>
  </w:style>
  <w:style w:type="table" w:styleId="a9">
    <w:name w:val="Table Grid"/>
    <w:basedOn w:val="a1"/>
    <w:uiPriority w:val="39"/>
    <w:rsid w:val="005D1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3">
    <w:name w:val="Font Style43"/>
    <w:uiPriority w:val="99"/>
    <w:rsid w:val="00BA5B7A"/>
    <w:rPr>
      <w:rFonts w:ascii="Times New Roman" w:hAnsi="Times New Roman"/>
      <w:b/>
      <w:sz w:val="20"/>
    </w:rPr>
  </w:style>
  <w:style w:type="character" w:customStyle="1" w:styleId="20">
    <w:name w:val="Заголовок 2 Знак"/>
    <w:basedOn w:val="a0"/>
    <w:link w:val="2"/>
    <w:uiPriority w:val="9"/>
    <w:rsid w:val="00B55791"/>
    <w:rPr>
      <w:rFonts w:asciiTheme="majorHAnsi" w:eastAsiaTheme="majorEastAsia" w:hAnsiTheme="majorHAnsi" w:cstheme="majorBidi"/>
      <w:color w:val="2F5496" w:themeColor="accent1" w:themeShade="BF"/>
      <w:sz w:val="26"/>
      <w:szCs w:val="26"/>
    </w:rPr>
  </w:style>
  <w:style w:type="character" w:customStyle="1" w:styleId="FontStyle26">
    <w:name w:val="Font Style26"/>
    <w:uiPriority w:val="99"/>
    <w:rsid w:val="004F4167"/>
    <w:rPr>
      <w:rFonts w:ascii="Times New Roman" w:hAnsi="Times New Roman"/>
      <w:sz w:val="18"/>
    </w:rPr>
  </w:style>
  <w:style w:type="paragraph" w:styleId="11">
    <w:name w:val="toc 1"/>
    <w:basedOn w:val="a"/>
    <w:next w:val="a"/>
    <w:autoRedefine/>
    <w:uiPriority w:val="39"/>
    <w:unhideWhenUsed/>
    <w:rsid w:val="00472308"/>
    <w:pPr>
      <w:spacing w:after="100"/>
    </w:pPr>
  </w:style>
  <w:style w:type="character" w:styleId="aa">
    <w:name w:val="Hyperlink"/>
    <w:basedOn w:val="a0"/>
    <w:uiPriority w:val="99"/>
    <w:unhideWhenUsed/>
    <w:rsid w:val="00472308"/>
    <w:rPr>
      <w:color w:val="0563C1" w:themeColor="hyperlink"/>
      <w:u w:val="single"/>
    </w:rPr>
  </w:style>
  <w:style w:type="paragraph" w:styleId="ab">
    <w:name w:val="Title"/>
    <w:basedOn w:val="a"/>
    <w:next w:val="a"/>
    <w:link w:val="ac"/>
    <w:uiPriority w:val="10"/>
    <w:qFormat/>
    <w:rsid w:val="004723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0"/>
    <w:link w:val="ab"/>
    <w:uiPriority w:val="10"/>
    <w:rsid w:val="00472308"/>
    <w:rPr>
      <w:rFonts w:asciiTheme="majorHAnsi" w:eastAsiaTheme="majorEastAsia" w:hAnsiTheme="majorHAnsi" w:cstheme="majorBidi"/>
      <w:spacing w:val="-10"/>
      <w:kern w:val="28"/>
      <w:sz w:val="56"/>
      <w:szCs w:val="56"/>
    </w:rPr>
  </w:style>
  <w:style w:type="character" w:customStyle="1" w:styleId="30">
    <w:name w:val="Заголовок 3 Знак"/>
    <w:basedOn w:val="a0"/>
    <w:link w:val="3"/>
    <w:uiPriority w:val="9"/>
    <w:rsid w:val="00472308"/>
    <w:rPr>
      <w:rFonts w:asciiTheme="majorHAnsi" w:eastAsiaTheme="majorEastAsia" w:hAnsiTheme="majorHAnsi" w:cstheme="majorBidi"/>
      <w:color w:val="1F3763" w:themeColor="accent1" w:themeShade="7F"/>
      <w:sz w:val="24"/>
      <w:szCs w:val="24"/>
    </w:rPr>
  </w:style>
  <w:style w:type="paragraph" w:styleId="21">
    <w:name w:val="toc 2"/>
    <w:basedOn w:val="a"/>
    <w:next w:val="a"/>
    <w:autoRedefine/>
    <w:uiPriority w:val="39"/>
    <w:unhideWhenUsed/>
    <w:rsid w:val="004A5EF6"/>
    <w:pPr>
      <w:tabs>
        <w:tab w:val="right" w:leader="dot" w:pos="10206"/>
      </w:tabs>
      <w:spacing w:after="100"/>
    </w:pPr>
  </w:style>
  <w:style w:type="paragraph" w:styleId="ad">
    <w:name w:val="List Paragraph"/>
    <w:basedOn w:val="a"/>
    <w:uiPriority w:val="34"/>
    <w:qFormat/>
    <w:rsid w:val="004A5EF6"/>
    <w:pPr>
      <w:ind w:left="720"/>
      <w:contextualSpacing/>
    </w:pPr>
  </w:style>
  <w:style w:type="paragraph" w:customStyle="1" w:styleId="ConsPlusNormal">
    <w:name w:val="ConsPlusNormal"/>
    <w:rsid w:val="00C2482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e">
    <w:name w:val="header"/>
    <w:basedOn w:val="a"/>
    <w:link w:val="af"/>
    <w:uiPriority w:val="99"/>
    <w:unhideWhenUsed/>
    <w:rsid w:val="007A564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A5641"/>
  </w:style>
  <w:style w:type="paragraph" w:styleId="af0">
    <w:name w:val="footer"/>
    <w:basedOn w:val="a"/>
    <w:link w:val="af1"/>
    <w:uiPriority w:val="99"/>
    <w:unhideWhenUsed/>
    <w:rsid w:val="007A564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A5641"/>
  </w:style>
  <w:style w:type="paragraph" w:styleId="af2">
    <w:name w:val="Balloon Text"/>
    <w:basedOn w:val="a"/>
    <w:link w:val="af3"/>
    <w:uiPriority w:val="99"/>
    <w:semiHidden/>
    <w:unhideWhenUsed/>
    <w:rsid w:val="0074528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74528D"/>
    <w:rPr>
      <w:rFonts w:ascii="Tahoma" w:hAnsi="Tahoma" w:cs="Tahoma"/>
      <w:sz w:val="16"/>
      <w:szCs w:val="16"/>
    </w:rPr>
  </w:style>
  <w:style w:type="character" w:customStyle="1" w:styleId="6">
    <w:name w:val="Основной текст (6) + Не полужирный"/>
    <w:uiPriority w:val="99"/>
    <w:rsid w:val="00AE4F42"/>
    <w:rPr>
      <w:rFonts w:ascii="Times New Roman" w:hAnsi="Times New Roman" w:cs="Times New Roman"/>
      <w:b/>
      <w:bCs/>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DB40816ADC2021A5D37B31CFB7F4C13F8C5FE86B8C176760521A1531DD73845C65E5FE1D99809CCB40F364ECE416BF520BE89228B54AE5b7K7I" TargetMode="External"/><Relationship Id="rId5" Type="http://schemas.openxmlformats.org/officeDocument/2006/relationships/webSettings" Target="webSettings.xml"/><Relationship Id="rId10" Type="http://schemas.openxmlformats.org/officeDocument/2006/relationships/hyperlink" Target="https://rpn.gov.ru/" TargetMode="External"/><Relationship Id="rId4" Type="http://schemas.openxmlformats.org/officeDocument/2006/relationships/settings" Target="settings.xml"/><Relationship Id="rId9" Type="http://schemas.openxmlformats.org/officeDocument/2006/relationships/hyperlink" Target="http://ecoportal.su/public.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70561-475D-4231-AC65-3CE4ED21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1</Pages>
  <Words>2230</Words>
  <Characters>12716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Rybak_YuS</cp:lastModifiedBy>
  <cp:revision>34</cp:revision>
  <dcterms:created xsi:type="dcterms:W3CDTF">2023-09-21T06:00:00Z</dcterms:created>
  <dcterms:modified xsi:type="dcterms:W3CDTF">2025-07-03T10:33:00Z</dcterms:modified>
</cp:coreProperties>
</file>